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8D7" w:rsidRPr="00EC2537" w:rsidRDefault="005D08D7" w:rsidP="005D08D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>Príloha č. 2 súťažných podkladov</w:t>
      </w:r>
    </w:p>
    <w:p w:rsidR="005D08D7" w:rsidRPr="00157294" w:rsidRDefault="005D08D7" w:rsidP="005D08D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D08D7" w:rsidRPr="00157294" w:rsidRDefault="005D08D7" w:rsidP="005D08D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D08D7" w:rsidRPr="00157294" w:rsidRDefault="005D08D7" w:rsidP="005D08D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D08D7" w:rsidRPr="00157294" w:rsidRDefault="005D08D7" w:rsidP="005D08D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D08D7" w:rsidRPr="00157294" w:rsidRDefault="005D08D7" w:rsidP="005D08D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D08D7" w:rsidRPr="00157294" w:rsidRDefault="005D08D7" w:rsidP="005D08D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D08D7" w:rsidRPr="00157294" w:rsidRDefault="005D08D7" w:rsidP="005D08D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D08D7" w:rsidRPr="00157294" w:rsidRDefault="005D08D7" w:rsidP="005D08D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5D08D7" w:rsidRPr="00EC2537" w:rsidTr="001E5930">
        <w:trPr>
          <w:trHeight w:val="2700"/>
        </w:trPr>
        <w:tc>
          <w:tcPr>
            <w:tcW w:w="9073" w:type="dxa"/>
          </w:tcPr>
          <w:p w:rsidR="005D08D7" w:rsidRPr="0031184F" w:rsidRDefault="005D08D7" w:rsidP="001E59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D08D7" w:rsidRPr="0031184F" w:rsidRDefault="005D08D7" w:rsidP="001E59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D08D7" w:rsidRPr="0031184F" w:rsidRDefault="005D08D7" w:rsidP="001E59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D08D7" w:rsidRPr="00EC2537" w:rsidRDefault="005D08D7" w:rsidP="001E5930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EC253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návrh 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servisnej zmluvy</w:t>
            </w:r>
          </w:p>
        </w:tc>
      </w:tr>
    </w:tbl>
    <w:p w:rsidR="005D08D7" w:rsidRPr="00157294" w:rsidRDefault="005D08D7" w:rsidP="005D08D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D08D7" w:rsidRDefault="005D08D7" w:rsidP="005D08D7">
      <w:pPr>
        <w:jc w:val="center"/>
        <w:rPr>
          <w:rFonts w:ascii="Arial Narrow" w:hAnsi="Arial Narrow"/>
          <w:b/>
          <w:sz w:val="22"/>
        </w:rPr>
      </w:pPr>
      <w:r w:rsidRPr="00EC2537">
        <w:rPr>
          <w:rFonts w:ascii="Arial Narrow" w:hAnsi="Arial Narrow" w:cs="Arial"/>
          <w:b/>
          <w:smallCaps/>
          <w:sz w:val="24"/>
          <w:szCs w:val="24"/>
        </w:rPr>
        <w:br w:type="page"/>
      </w:r>
      <w:r>
        <w:rPr>
          <w:rFonts w:ascii="Arial Narrow" w:hAnsi="Arial Narrow"/>
          <w:b/>
          <w:sz w:val="22"/>
        </w:rPr>
        <w:lastRenderedPageBreak/>
        <w:t>Servisná zmluva č. OVO2-2018/000639-00</w:t>
      </w:r>
    </w:p>
    <w:p w:rsidR="005D08D7" w:rsidRDefault="005D08D7" w:rsidP="005D08D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>uzatvorená podľa</w:t>
      </w:r>
      <w:r>
        <w:rPr>
          <w:rFonts w:ascii="Arial Narrow" w:hAnsi="Arial Narrow" w:cs="Calibri"/>
          <w:bCs/>
          <w:sz w:val="22"/>
        </w:rPr>
        <w:t xml:space="preserve"> § 269 ods. 2 </w:t>
      </w:r>
      <w:r w:rsidRPr="00416ADE">
        <w:rPr>
          <w:rFonts w:ascii="Arial Narrow" w:hAnsi="Arial Narrow" w:cs="Calibri"/>
          <w:bCs/>
          <w:sz w:val="22"/>
        </w:rPr>
        <w:t xml:space="preserve"> zákona č. 513/1991 Zb. Obchodný zákonník v znení neskorších predpisov</w:t>
      </w:r>
      <w:r>
        <w:rPr>
          <w:rFonts w:ascii="Arial Narrow" w:hAnsi="Arial Narrow" w:cs="Calibri"/>
          <w:bCs/>
          <w:sz w:val="22"/>
        </w:rPr>
        <w:t xml:space="preserve"> </w:t>
      </w:r>
      <w:r w:rsidRPr="00416ADE">
        <w:rPr>
          <w:rFonts w:ascii="Arial Narrow" w:hAnsi="Arial Narrow" w:cs="Calibri"/>
          <w:bCs/>
          <w:sz w:val="22"/>
        </w:rPr>
        <w:t xml:space="preserve">a podľa § </w:t>
      </w:r>
      <w:r>
        <w:rPr>
          <w:rFonts w:ascii="Arial Narrow" w:hAnsi="Arial Narrow" w:cs="Calibri"/>
          <w:bCs/>
          <w:sz w:val="22"/>
        </w:rPr>
        <w:t>83</w:t>
      </w:r>
      <w:r w:rsidRPr="00416ADE">
        <w:rPr>
          <w:rFonts w:ascii="Arial Narrow" w:hAnsi="Arial Narrow" w:cs="Calibri"/>
          <w:bCs/>
          <w:sz w:val="22"/>
        </w:rPr>
        <w:t xml:space="preserve"> zákona č. </w:t>
      </w:r>
      <w:r>
        <w:rPr>
          <w:rFonts w:ascii="Arial Narrow" w:hAnsi="Arial Narrow" w:cs="Calibri"/>
          <w:bCs/>
          <w:sz w:val="22"/>
        </w:rPr>
        <w:t>343</w:t>
      </w:r>
      <w:r w:rsidRPr="00416ADE">
        <w:rPr>
          <w:rFonts w:ascii="Arial Narrow" w:hAnsi="Arial Narrow" w:cs="Calibri"/>
          <w:bCs/>
          <w:sz w:val="22"/>
        </w:rPr>
        <w:t>/20</w:t>
      </w:r>
      <w:r>
        <w:rPr>
          <w:rFonts w:ascii="Arial Narrow" w:hAnsi="Arial Narrow" w:cs="Calibri"/>
          <w:bCs/>
          <w:sz w:val="22"/>
        </w:rPr>
        <w:t>15</w:t>
      </w:r>
      <w:r w:rsidRPr="00416ADE">
        <w:rPr>
          <w:rFonts w:ascii="Arial Narrow" w:hAnsi="Arial Narrow" w:cs="Calibri"/>
          <w:bCs/>
          <w:sz w:val="22"/>
        </w:rPr>
        <w:t xml:space="preserve"> Z.z. o </w:t>
      </w:r>
      <w:r>
        <w:rPr>
          <w:rFonts w:ascii="Arial Narrow" w:hAnsi="Arial Narrow" w:cs="Calibri"/>
          <w:bCs/>
          <w:sz w:val="22"/>
        </w:rPr>
        <w:t>v</w:t>
      </w:r>
      <w:r w:rsidRPr="00416ADE">
        <w:rPr>
          <w:rFonts w:ascii="Arial Narrow" w:hAnsi="Arial Narrow" w:cs="Calibri"/>
          <w:bCs/>
          <w:sz w:val="22"/>
        </w:rPr>
        <w:t>erejnom obstarávaní a o zmene a doplnení niektorých</w:t>
      </w:r>
    </w:p>
    <w:p w:rsidR="005D08D7" w:rsidRDefault="005D08D7" w:rsidP="005D08D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zákonov </w:t>
      </w:r>
      <w:r>
        <w:rPr>
          <w:rFonts w:ascii="Arial Narrow" w:hAnsi="Arial Narrow" w:cs="Calibri"/>
          <w:bCs/>
          <w:sz w:val="22"/>
        </w:rPr>
        <w:t xml:space="preserve">v znení neskorších prepisov ( ďalej len </w:t>
      </w:r>
      <w:r w:rsidRPr="008876F3">
        <w:rPr>
          <w:rFonts w:ascii="Arial Narrow" w:hAnsi="Arial Narrow" w:cs="Calibri"/>
          <w:bCs/>
          <w:sz w:val="22"/>
        </w:rPr>
        <w:t>„zákon č. 343/2015 Z.z.“)</w:t>
      </w:r>
    </w:p>
    <w:p w:rsidR="005D08D7" w:rsidRPr="008876F3" w:rsidRDefault="005D08D7" w:rsidP="005D08D7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( ďalej len „Zmluva“)</w:t>
      </w:r>
    </w:p>
    <w:p w:rsidR="005D08D7" w:rsidRPr="00416ADE" w:rsidRDefault="005D08D7" w:rsidP="005D08D7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medzi</w:t>
      </w:r>
    </w:p>
    <w:p w:rsidR="005D08D7" w:rsidRPr="00416ADE" w:rsidRDefault="005D08D7" w:rsidP="005D08D7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</w:rPr>
      </w:pPr>
      <w:r>
        <w:rPr>
          <w:rFonts w:ascii="Arial Narrow" w:hAnsi="Arial Narrow" w:cs="Calibri"/>
          <w:b/>
          <w:bCs/>
          <w:sz w:val="22"/>
        </w:rPr>
        <w:t>Objednávateľ</w:t>
      </w:r>
      <w:r w:rsidRPr="00416ADE">
        <w:rPr>
          <w:rFonts w:ascii="Arial Narrow" w:hAnsi="Arial Narrow" w:cs="Calibri"/>
          <w:b/>
          <w:bCs/>
          <w:sz w:val="22"/>
        </w:rPr>
        <w:t>:</w:t>
      </w:r>
    </w:p>
    <w:p w:rsidR="005D08D7" w:rsidRPr="000814FA" w:rsidRDefault="005D08D7" w:rsidP="005D08D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Názov:  </w:t>
      </w:r>
      <w:r>
        <w:rPr>
          <w:rFonts w:ascii="Arial Narrow" w:hAnsi="Arial Narrow" w:cs="Calibri"/>
          <w:bCs/>
          <w:sz w:val="22"/>
        </w:rPr>
        <w:tab/>
        <w:t xml:space="preserve">Slovenská republika zastúpená </w:t>
      </w:r>
      <w:r w:rsidRPr="000814FA">
        <w:rPr>
          <w:rFonts w:ascii="Arial Narrow" w:hAnsi="Arial Narrow" w:cs="Calibri"/>
          <w:bCs/>
          <w:sz w:val="22"/>
        </w:rPr>
        <w:t>Ministerstvo</w:t>
      </w:r>
      <w:r>
        <w:rPr>
          <w:rFonts w:ascii="Arial Narrow" w:hAnsi="Arial Narrow" w:cs="Calibri"/>
          <w:bCs/>
          <w:sz w:val="22"/>
        </w:rPr>
        <w:t>m</w:t>
      </w:r>
      <w:r w:rsidRPr="000814FA">
        <w:rPr>
          <w:rFonts w:ascii="Arial Narrow" w:hAnsi="Arial Narrow" w:cs="Calibri"/>
          <w:bCs/>
          <w:sz w:val="22"/>
        </w:rPr>
        <w:t xml:space="preserve"> vnútra Slovenskej republiky            </w:t>
      </w:r>
    </w:p>
    <w:p w:rsidR="005D08D7" w:rsidRPr="000814FA" w:rsidRDefault="005D08D7" w:rsidP="005D08D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Sídlo:   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Pribinova 2</w:t>
      </w:r>
      <w:r>
        <w:rPr>
          <w:rFonts w:ascii="Arial Narrow" w:hAnsi="Arial Narrow" w:cs="Calibri"/>
          <w:bCs/>
          <w:sz w:val="22"/>
        </w:rPr>
        <w:t xml:space="preserve">, </w:t>
      </w:r>
      <w:r w:rsidRPr="000814FA">
        <w:rPr>
          <w:rFonts w:ascii="Arial Narrow" w:hAnsi="Arial Narrow" w:cs="Calibri"/>
          <w:bCs/>
          <w:sz w:val="22"/>
        </w:rPr>
        <w:t xml:space="preserve"> 812 72 Bratislava</w:t>
      </w:r>
      <w:r w:rsidRPr="000814FA"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ab/>
      </w:r>
    </w:p>
    <w:p w:rsidR="005D08D7" w:rsidRDefault="005D08D7" w:rsidP="005D08D7">
      <w:pPr>
        <w:pStyle w:val="Default"/>
        <w:spacing w:line="276" w:lineRule="auto"/>
        <w:ind w:left="1360" w:hanging="1360"/>
        <w:jc w:val="both"/>
        <w:rPr>
          <w:rFonts w:ascii="Arial Narrow" w:hAnsi="Arial Narrow" w:cs="Calibri"/>
          <w:bCs/>
          <w:sz w:val="22"/>
          <w:szCs w:val="22"/>
        </w:rPr>
      </w:pPr>
      <w:r w:rsidRPr="000814FA">
        <w:rPr>
          <w:rFonts w:ascii="Arial Narrow" w:hAnsi="Arial Narrow" w:cs="Calibri"/>
          <w:bCs/>
          <w:sz w:val="22"/>
          <w:szCs w:val="22"/>
        </w:rPr>
        <w:t>Splnomocnený k podpisu:</w:t>
      </w:r>
      <w:r>
        <w:rPr>
          <w:rFonts w:ascii="Arial Narrow" w:hAnsi="Arial Narrow" w:cs="Calibri"/>
          <w:bCs/>
          <w:sz w:val="22"/>
          <w:szCs w:val="22"/>
        </w:rPr>
        <w:t xml:space="preserve">  Ing. Ondrej </w:t>
      </w:r>
      <w:proofErr w:type="spellStart"/>
      <w:r>
        <w:rPr>
          <w:rFonts w:ascii="Arial Narrow" w:hAnsi="Arial Narrow" w:cs="Calibri"/>
          <w:bCs/>
          <w:sz w:val="22"/>
          <w:szCs w:val="22"/>
        </w:rPr>
        <w:t>Varačka</w:t>
      </w:r>
      <w:proofErr w:type="spellEnd"/>
    </w:p>
    <w:p w:rsidR="005D08D7" w:rsidRDefault="005D08D7" w:rsidP="005D08D7">
      <w:pPr>
        <w:pStyle w:val="Default"/>
        <w:spacing w:line="276" w:lineRule="auto"/>
        <w:ind w:left="1360" w:hanging="1360"/>
        <w:jc w:val="both"/>
        <w:rPr>
          <w:rStyle w:val="Zkladntext2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  <w:t xml:space="preserve">             </w:t>
      </w:r>
      <w:r>
        <w:rPr>
          <w:rStyle w:val="Zkladntext2"/>
        </w:rPr>
        <w:t xml:space="preserve">generálny tajomník </w:t>
      </w:r>
      <w:r w:rsidRPr="00A21AB1">
        <w:rPr>
          <w:rStyle w:val="Zkladntext2"/>
        </w:rPr>
        <w:t>služobného úradu Ministerstva vnútra SR na základe</w:t>
      </w:r>
    </w:p>
    <w:p w:rsidR="005D08D7" w:rsidRPr="00C11E62" w:rsidRDefault="005D08D7" w:rsidP="005D08D7">
      <w:pPr>
        <w:pStyle w:val="Default"/>
        <w:spacing w:line="276" w:lineRule="auto"/>
        <w:ind w:left="1360" w:hanging="1360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Style w:val="Zkladntext2"/>
        </w:rPr>
        <w:tab/>
      </w:r>
      <w:r>
        <w:rPr>
          <w:rStyle w:val="Zkladntext2"/>
        </w:rPr>
        <w:tab/>
        <w:t xml:space="preserve">             plnej moci </w:t>
      </w:r>
      <w:proofErr w:type="spellStart"/>
      <w:r>
        <w:rPr>
          <w:rStyle w:val="Zkladntext2"/>
        </w:rPr>
        <w:t>č.p</w:t>
      </w:r>
      <w:proofErr w:type="spellEnd"/>
      <w:r>
        <w:rPr>
          <w:rStyle w:val="Zkladntext2"/>
        </w:rPr>
        <w:t>.: KM.OPS4-2018/001604-17 zo dňa 30.04.2018</w:t>
      </w:r>
    </w:p>
    <w:p w:rsidR="005D08D7" w:rsidRPr="000814FA" w:rsidRDefault="005D08D7" w:rsidP="005D08D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IČO: 00 151 866</w:t>
      </w:r>
    </w:p>
    <w:p w:rsidR="005D08D7" w:rsidRPr="000814FA" w:rsidRDefault="005D08D7" w:rsidP="005D08D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Bankové spojenie: Štátna pokladnica</w:t>
      </w:r>
    </w:p>
    <w:p w:rsidR="005D08D7" w:rsidRPr="000814FA" w:rsidRDefault="005D08D7" w:rsidP="005D08D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Číslo účtu:  7000180023/8180</w:t>
      </w:r>
    </w:p>
    <w:p w:rsidR="005D08D7" w:rsidRDefault="005D08D7" w:rsidP="005D08D7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2"/>
          <w:lang w:eastAsia="sk-SK"/>
        </w:rPr>
      </w:pPr>
      <w:r w:rsidRPr="000814FA">
        <w:rPr>
          <w:rFonts w:ascii="Arial Narrow" w:hAnsi="Arial Narrow" w:cs="Calibri"/>
          <w:bCs/>
          <w:sz w:val="22"/>
        </w:rPr>
        <w:t xml:space="preserve">IBAN: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/>
          <w:bCs/>
          <w:sz w:val="22"/>
          <w:lang w:eastAsia="sk-SK"/>
        </w:rPr>
        <w:t>SK78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8180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0000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0070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0018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0023</w:t>
      </w:r>
    </w:p>
    <w:p w:rsidR="005D08D7" w:rsidRPr="00D51042" w:rsidRDefault="005D08D7" w:rsidP="005D08D7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(ďalej len „OBJEDNÁVATEĽ)</w:t>
      </w:r>
    </w:p>
    <w:p w:rsidR="005D08D7" w:rsidRPr="00416ADE" w:rsidRDefault="005D08D7" w:rsidP="005D08D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/>
          <w:bCs/>
          <w:sz w:val="22"/>
        </w:rPr>
      </w:pPr>
      <w:r>
        <w:rPr>
          <w:rFonts w:ascii="Arial Narrow" w:hAnsi="Arial Narrow" w:cs="Calibri"/>
          <w:b/>
          <w:bCs/>
          <w:sz w:val="22"/>
        </w:rPr>
        <w:t>Poskytovateľ</w:t>
      </w:r>
      <w:r w:rsidRPr="00416ADE">
        <w:rPr>
          <w:rFonts w:ascii="Arial Narrow" w:hAnsi="Arial Narrow" w:cs="Calibri"/>
          <w:b/>
          <w:bCs/>
          <w:sz w:val="22"/>
        </w:rPr>
        <w:t>:</w:t>
      </w:r>
    </w:p>
    <w:p w:rsidR="005D08D7" w:rsidRPr="00416ADE" w:rsidRDefault="005D08D7" w:rsidP="005D08D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Názov: </w:t>
      </w:r>
    </w:p>
    <w:p w:rsidR="005D08D7" w:rsidRPr="00416ADE" w:rsidRDefault="005D08D7" w:rsidP="005D08D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Sídlo: </w:t>
      </w:r>
    </w:p>
    <w:p w:rsidR="005D08D7" w:rsidRPr="00416ADE" w:rsidRDefault="005D08D7" w:rsidP="005D08D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Štatutárny zástupca: </w:t>
      </w:r>
    </w:p>
    <w:p w:rsidR="005D08D7" w:rsidRPr="00416ADE" w:rsidRDefault="005D08D7" w:rsidP="005D08D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Splnomocnený k podpisu: </w:t>
      </w:r>
    </w:p>
    <w:p w:rsidR="005D08D7" w:rsidRPr="00416ADE" w:rsidRDefault="005D08D7" w:rsidP="005D08D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IČO: </w:t>
      </w:r>
    </w:p>
    <w:p w:rsidR="005D08D7" w:rsidRPr="00416ADE" w:rsidRDefault="005D08D7" w:rsidP="005D08D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DIČ: </w:t>
      </w:r>
    </w:p>
    <w:p w:rsidR="005D08D7" w:rsidRPr="00416ADE" w:rsidRDefault="005D08D7" w:rsidP="005D08D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IČ DPH: </w:t>
      </w:r>
    </w:p>
    <w:p w:rsidR="005D08D7" w:rsidRPr="00416ADE" w:rsidRDefault="005D08D7" w:rsidP="005D08D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Bankové spojenie: </w:t>
      </w:r>
    </w:p>
    <w:p w:rsidR="005D08D7" w:rsidRPr="00416ADE" w:rsidRDefault="005D08D7" w:rsidP="005D08D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Číslo účtu: </w:t>
      </w:r>
    </w:p>
    <w:p w:rsidR="005D08D7" w:rsidRPr="00416ADE" w:rsidRDefault="005D08D7" w:rsidP="005D08D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Tel: </w:t>
      </w:r>
    </w:p>
    <w:p w:rsidR="005D08D7" w:rsidRPr="00416ADE" w:rsidRDefault="005D08D7" w:rsidP="005D08D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Fax: </w:t>
      </w:r>
    </w:p>
    <w:p w:rsidR="005D08D7" w:rsidRPr="00416ADE" w:rsidRDefault="005D08D7" w:rsidP="005D08D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e-mail: </w:t>
      </w:r>
    </w:p>
    <w:p w:rsidR="005D08D7" w:rsidRDefault="005D08D7" w:rsidP="005D08D7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 w:rsidRPr="00CF0E28">
        <w:rPr>
          <w:rFonts w:ascii="Arial Narrow" w:hAnsi="Arial Narrow"/>
          <w:sz w:val="22"/>
        </w:rPr>
        <w:t xml:space="preserve"> (</w:t>
      </w:r>
      <w:r>
        <w:rPr>
          <w:rFonts w:ascii="Arial Narrow" w:hAnsi="Arial Narrow" w:cs="Calibri"/>
          <w:bCs/>
          <w:sz w:val="22"/>
        </w:rPr>
        <w:t>ďalej len „POSKYTOVATEĽ“)</w:t>
      </w:r>
    </w:p>
    <w:p w:rsidR="005D08D7" w:rsidRDefault="005D08D7" w:rsidP="005D08D7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(ďalej len „Účastníci zmluvy“)</w:t>
      </w:r>
    </w:p>
    <w:p w:rsidR="005D08D7" w:rsidRDefault="005D08D7" w:rsidP="005D08D7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ab/>
      </w:r>
    </w:p>
    <w:p w:rsidR="005D08D7" w:rsidRPr="00C61F41" w:rsidRDefault="005D08D7" w:rsidP="005D08D7">
      <w:pPr>
        <w:pStyle w:val="Nadpis1"/>
        <w:keepNext w:val="0"/>
        <w:numPr>
          <w:ilvl w:val="0"/>
          <w:numId w:val="5"/>
        </w:numPr>
        <w:spacing w:before="0" w:after="0" w:line="240" w:lineRule="auto"/>
        <w:jc w:val="center"/>
        <w:rPr>
          <w:rFonts w:ascii="Arial Narrow" w:hAnsi="Arial Narrow" w:cs="Calibri"/>
          <w:sz w:val="22"/>
          <w:szCs w:val="22"/>
        </w:rPr>
      </w:pPr>
      <w:r w:rsidRPr="00C61F41">
        <w:rPr>
          <w:rFonts w:ascii="Arial Narrow" w:hAnsi="Arial Narrow" w:cs="Calibri"/>
          <w:sz w:val="22"/>
          <w:szCs w:val="22"/>
        </w:rPr>
        <w:t xml:space="preserve">Úvodné ustanovenia </w:t>
      </w:r>
    </w:p>
    <w:p w:rsidR="005D08D7" w:rsidRPr="00C61F41" w:rsidRDefault="005D08D7" w:rsidP="005D08D7">
      <w:pPr>
        <w:pStyle w:val="Odsekzoznamu"/>
        <w:ind w:left="426"/>
        <w:jc w:val="both"/>
        <w:rPr>
          <w:rFonts w:ascii="Arial Narrow" w:hAnsi="Arial Narrow" w:cs="Calibri"/>
          <w:sz w:val="22"/>
        </w:rPr>
      </w:pPr>
    </w:p>
    <w:p w:rsidR="005D08D7" w:rsidRPr="00D85454" w:rsidRDefault="005D08D7" w:rsidP="005D08D7">
      <w:pPr>
        <w:numPr>
          <w:ilvl w:val="1"/>
          <w:numId w:val="11"/>
        </w:numPr>
        <w:spacing w:after="0" w:line="240" w:lineRule="auto"/>
        <w:jc w:val="both"/>
        <w:rPr>
          <w:rFonts w:ascii="Arial Narrow" w:hAnsi="Arial Narrow"/>
          <w:bCs/>
          <w:iCs/>
          <w:color w:val="000000"/>
          <w:sz w:val="22"/>
        </w:rPr>
      </w:pPr>
      <w:r w:rsidRPr="00C61F41">
        <w:rPr>
          <w:rFonts w:ascii="Arial Narrow" w:hAnsi="Arial Narrow" w:cs="Calibri"/>
          <w:bCs/>
          <w:sz w:val="22"/>
        </w:rPr>
        <w:t xml:space="preserve">Účastníci </w:t>
      </w:r>
      <w:r>
        <w:rPr>
          <w:rFonts w:ascii="Arial Narrow" w:hAnsi="Arial Narrow" w:cs="Calibri"/>
          <w:bCs/>
          <w:sz w:val="22"/>
        </w:rPr>
        <w:t>zmluvy</w:t>
      </w:r>
      <w:r w:rsidRPr="00C61F41">
        <w:rPr>
          <w:rFonts w:ascii="Arial Narrow" w:hAnsi="Arial Narrow"/>
          <w:bCs/>
          <w:iCs/>
          <w:color w:val="000000"/>
          <w:sz w:val="22"/>
        </w:rPr>
        <w:t xml:space="preserve"> uzatvárajú túto </w:t>
      </w:r>
      <w:r>
        <w:rPr>
          <w:rFonts w:ascii="Arial Narrow" w:hAnsi="Arial Narrow"/>
          <w:bCs/>
          <w:iCs/>
          <w:color w:val="000000"/>
          <w:sz w:val="22"/>
        </w:rPr>
        <w:t>Zmluvu</w:t>
      </w:r>
      <w:r w:rsidRPr="00C61F41">
        <w:rPr>
          <w:rFonts w:ascii="Arial Narrow" w:hAnsi="Arial Narrow"/>
          <w:bCs/>
          <w:iCs/>
          <w:color w:val="000000"/>
          <w:sz w:val="22"/>
        </w:rPr>
        <w:t xml:space="preserve"> v súlade s výsledkom verejnej súťaže, ktorej oznámenie o vyhlásení verejného obstarávania bolo uverejnené vo Vestníku verejného obstarávania č. XXX/2018 dňa XX.XX.2018 pod značkou XXXXX -MSS (ďalej len „VO“).</w:t>
      </w:r>
    </w:p>
    <w:p w:rsidR="005D08D7" w:rsidRPr="00C61F41" w:rsidRDefault="005D08D7" w:rsidP="005D08D7">
      <w:pPr>
        <w:numPr>
          <w:ilvl w:val="1"/>
          <w:numId w:val="11"/>
        </w:numPr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/>
          <w:bCs/>
          <w:iCs/>
          <w:color w:val="000000"/>
          <w:sz w:val="22"/>
        </w:rPr>
        <w:t xml:space="preserve">Základným účelom tejto </w:t>
      </w:r>
      <w:r>
        <w:rPr>
          <w:rFonts w:ascii="Arial Narrow" w:hAnsi="Arial Narrow"/>
          <w:bCs/>
          <w:iCs/>
          <w:color w:val="000000"/>
          <w:sz w:val="22"/>
        </w:rPr>
        <w:t>Zmluvy</w:t>
      </w:r>
      <w:r w:rsidRPr="00C61F41">
        <w:rPr>
          <w:rFonts w:ascii="Arial Narrow" w:hAnsi="Arial Narrow"/>
          <w:bCs/>
          <w:iCs/>
          <w:color w:val="000000"/>
          <w:sz w:val="22"/>
        </w:rPr>
        <w:t xml:space="preserve"> je v súlade s výsledkom VO zabezpečenie dodania služby (tak ako je </w:t>
      </w:r>
      <w:r>
        <w:rPr>
          <w:rFonts w:ascii="Arial Narrow" w:hAnsi="Arial Narrow"/>
          <w:bCs/>
          <w:iCs/>
          <w:color w:val="000000"/>
          <w:sz w:val="22"/>
        </w:rPr>
        <w:t>tento pojem zadefinovaný v čl. 1</w:t>
      </w:r>
      <w:r w:rsidRPr="00C61F41">
        <w:rPr>
          <w:rFonts w:ascii="Arial Narrow" w:hAnsi="Arial Narrow"/>
          <w:bCs/>
          <w:iCs/>
          <w:color w:val="000000"/>
          <w:sz w:val="22"/>
        </w:rPr>
        <w:t xml:space="preserve"> v bode 1.</w:t>
      </w:r>
      <w:r>
        <w:rPr>
          <w:rFonts w:ascii="Arial Narrow" w:hAnsi="Arial Narrow"/>
          <w:bCs/>
          <w:iCs/>
          <w:color w:val="000000"/>
          <w:sz w:val="22"/>
        </w:rPr>
        <w:t>3</w:t>
      </w:r>
      <w:r w:rsidRPr="00C61F41">
        <w:rPr>
          <w:rFonts w:ascii="Arial Narrow" w:hAnsi="Arial Narrow"/>
          <w:bCs/>
          <w:iCs/>
          <w:color w:val="000000"/>
          <w:sz w:val="22"/>
        </w:rPr>
        <w:t xml:space="preserve">. a v Prílohe č. 1 </w:t>
      </w:r>
      <w:r>
        <w:rPr>
          <w:rFonts w:ascii="Arial Narrow" w:hAnsi="Arial Narrow"/>
          <w:bCs/>
          <w:iCs/>
          <w:color w:val="000000"/>
          <w:sz w:val="22"/>
        </w:rPr>
        <w:t>Zmluvy</w:t>
      </w:r>
      <w:r w:rsidRPr="00C61F41">
        <w:rPr>
          <w:rFonts w:ascii="Arial Narrow" w:hAnsi="Arial Narrow"/>
          <w:bCs/>
          <w:iCs/>
          <w:color w:val="000000"/>
          <w:sz w:val="22"/>
        </w:rPr>
        <w:t xml:space="preserve">) v súlade s touto </w:t>
      </w:r>
      <w:r>
        <w:rPr>
          <w:rFonts w:ascii="Arial Narrow" w:hAnsi="Arial Narrow"/>
          <w:bCs/>
          <w:iCs/>
          <w:color w:val="000000"/>
          <w:sz w:val="22"/>
        </w:rPr>
        <w:t>Zmluvou</w:t>
      </w:r>
      <w:r w:rsidRPr="00C61F41">
        <w:rPr>
          <w:rFonts w:ascii="Arial Narrow" w:hAnsi="Arial Narrow"/>
          <w:bCs/>
          <w:iCs/>
          <w:color w:val="000000"/>
          <w:sz w:val="22"/>
        </w:rPr>
        <w:t>.</w:t>
      </w:r>
    </w:p>
    <w:p w:rsidR="005D08D7" w:rsidRPr="00C61F41" w:rsidRDefault="005D08D7" w:rsidP="005D08D7">
      <w:pPr>
        <w:ind w:left="576"/>
        <w:jc w:val="both"/>
        <w:rPr>
          <w:rFonts w:ascii="Arial Narrow" w:hAnsi="Arial Narrow" w:cs="Calibri"/>
          <w:sz w:val="22"/>
        </w:rPr>
      </w:pPr>
    </w:p>
    <w:p w:rsidR="005D08D7" w:rsidRDefault="005D08D7" w:rsidP="005D08D7">
      <w:pPr>
        <w:numPr>
          <w:ilvl w:val="1"/>
          <w:numId w:val="11"/>
        </w:numPr>
        <w:spacing w:after="0" w:line="240" w:lineRule="auto"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lastRenderedPageBreak/>
        <w:t xml:space="preserve">Na základe predloženej ponuky POSKYTOVATEĽA a v zmysle príslušných ustanovení zákona č. 343/2015 Z. z. ako aj v zmysle príslušných ustanovení § 269 ods. 2 Obchodného zákonníka č. 513/1991 Zb. v znení </w:t>
      </w:r>
      <w:r>
        <w:rPr>
          <w:rFonts w:ascii="Arial Narrow" w:hAnsi="Arial Narrow" w:cs="Calibri"/>
          <w:sz w:val="22"/>
        </w:rPr>
        <w:t>neskorších predpisov</w:t>
      </w:r>
      <w:r w:rsidRPr="00C61F41">
        <w:rPr>
          <w:rFonts w:ascii="Arial Narrow" w:hAnsi="Arial Narrow" w:cs="Calibri"/>
          <w:sz w:val="22"/>
        </w:rPr>
        <w:t xml:space="preserve">, uzatvára OBJEDNÁVATEĽ s POSKYTOVATEĽOM túto </w:t>
      </w:r>
      <w:r>
        <w:rPr>
          <w:rFonts w:ascii="Arial Narrow" w:hAnsi="Arial Narrow" w:cs="Calibri"/>
          <w:sz w:val="22"/>
        </w:rPr>
        <w:t>Zmluvu</w:t>
      </w:r>
      <w:r w:rsidRPr="00C61F41">
        <w:rPr>
          <w:rFonts w:ascii="Arial Narrow" w:hAnsi="Arial Narrow" w:cs="Calibri"/>
          <w:sz w:val="22"/>
        </w:rPr>
        <w:t xml:space="preserve"> o vykonávaní pravidelných kontrol, servisných, konzultačných a poradenských činnosti na kamerových monitorovacích systémoch</w:t>
      </w:r>
      <w:r>
        <w:rPr>
          <w:rFonts w:ascii="Arial Narrow" w:hAnsi="Arial Narrow" w:cs="Calibri"/>
          <w:sz w:val="22"/>
        </w:rPr>
        <w:t>,</w:t>
      </w:r>
      <w:r w:rsidRPr="00C61F41">
        <w:rPr>
          <w:rFonts w:ascii="Arial Narrow" w:hAnsi="Arial Narrow" w:cs="Calibri"/>
          <w:sz w:val="22"/>
        </w:rPr>
        <w:t xml:space="preserve"> </w:t>
      </w:r>
      <w:r>
        <w:rPr>
          <w:rFonts w:ascii="Arial Narrow" w:hAnsi="Arial Narrow" w:cs="Calibri"/>
          <w:sz w:val="22"/>
        </w:rPr>
        <w:t xml:space="preserve">ktoré sú vo vlastníctve Slovenskej republiky a správe </w:t>
      </w:r>
      <w:r w:rsidRPr="00C61F41">
        <w:rPr>
          <w:rFonts w:ascii="Arial Narrow" w:hAnsi="Arial Narrow" w:cs="Calibri"/>
          <w:sz w:val="22"/>
        </w:rPr>
        <w:t xml:space="preserve">Ministerstva vnútra Slovenskej republiky na troch slovenských medzinárodných letiskách Bratislava, Poprad a Košice. </w:t>
      </w:r>
    </w:p>
    <w:p w:rsidR="005D08D7" w:rsidRDefault="005D08D7" w:rsidP="005D08D7">
      <w:pPr>
        <w:pStyle w:val="Odsekzoznamu"/>
        <w:spacing w:line="240" w:lineRule="auto"/>
        <w:rPr>
          <w:rFonts w:ascii="Arial Narrow" w:hAnsi="Arial Narrow" w:cs="Calibri"/>
          <w:sz w:val="22"/>
        </w:rPr>
      </w:pPr>
    </w:p>
    <w:p w:rsidR="005D08D7" w:rsidRPr="00C61F41" w:rsidRDefault="005D08D7" w:rsidP="005D08D7">
      <w:pPr>
        <w:pStyle w:val="Odsekzoznamu"/>
        <w:numPr>
          <w:ilvl w:val="0"/>
          <w:numId w:val="12"/>
        </w:numPr>
        <w:spacing w:after="0" w:line="240" w:lineRule="auto"/>
        <w:contextualSpacing/>
        <w:jc w:val="center"/>
        <w:rPr>
          <w:rFonts w:ascii="Arial Narrow" w:hAnsi="Arial Narrow" w:cs="Calibri"/>
          <w:b/>
          <w:sz w:val="22"/>
        </w:rPr>
      </w:pPr>
      <w:r w:rsidRPr="00C61F41">
        <w:rPr>
          <w:rFonts w:ascii="Arial Narrow" w:hAnsi="Arial Narrow" w:cs="Calibri"/>
          <w:b/>
          <w:sz w:val="22"/>
        </w:rPr>
        <w:t>Definície a pojmy</w:t>
      </w:r>
    </w:p>
    <w:p w:rsidR="005D08D7" w:rsidRPr="00C61F41" w:rsidRDefault="005D08D7" w:rsidP="005D08D7">
      <w:pPr>
        <w:tabs>
          <w:tab w:val="left" w:pos="2552"/>
        </w:tabs>
        <w:spacing w:line="240" w:lineRule="auto"/>
        <w:jc w:val="center"/>
        <w:rPr>
          <w:rFonts w:ascii="Arial Narrow" w:hAnsi="Arial Narrow" w:cs="Calibri"/>
          <w:b/>
          <w:sz w:val="22"/>
        </w:rPr>
      </w:pPr>
    </w:p>
    <w:p w:rsidR="005D08D7" w:rsidRPr="00D51042" w:rsidRDefault="005D08D7" w:rsidP="005D08D7">
      <w:pPr>
        <w:pStyle w:val="Odsekzoznamu"/>
        <w:numPr>
          <w:ilvl w:val="1"/>
          <w:numId w:val="15"/>
        </w:numPr>
        <w:spacing w:after="0" w:line="240" w:lineRule="auto"/>
        <w:contextualSpacing/>
        <w:jc w:val="both"/>
        <w:rPr>
          <w:rFonts w:ascii="Arial Narrow" w:hAnsi="Arial Narrow" w:cs="Calibri"/>
          <w:b/>
          <w:sz w:val="22"/>
        </w:rPr>
      </w:pPr>
      <w:r w:rsidRPr="00C61F41">
        <w:rPr>
          <w:rFonts w:ascii="Arial Narrow" w:hAnsi="Arial Narrow" w:cs="Calibri"/>
          <w:b/>
          <w:sz w:val="22"/>
        </w:rPr>
        <w:t>K</w:t>
      </w:r>
      <w:r>
        <w:rPr>
          <w:rFonts w:ascii="Arial Narrow" w:hAnsi="Arial Narrow" w:cs="Calibri"/>
          <w:b/>
          <w:sz w:val="22"/>
        </w:rPr>
        <w:t xml:space="preserve">amerový monitorovací systém ( ďalej len „KMS“) </w:t>
      </w:r>
      <w:r w:rsidRPr="00C61F41">
        <w:rPr>
          <w:rFonts w:ascii="Arial Narrow" w:hAnsi="Arial Narrow" w:cs="Calibri"/>
          <w:sz w:val="22"/>
        </w:rPr>
        <w:t xml:space="preserve">je ucelený systém pozostávajúci so softvérových a hardvérových komponentov </w:t>
      </w:r>
      <w:r>
        <w:rPr>
          <w:rFonts w:ascii="Arial Narrow" w:hAnsi="Arial Narrow" w:cs="Calibri"/>
          <w:sz w:val="22"/>
        </w:rPr>
        <w:t>uvedených v prílohe č. 1 tejto Z</w:t>
      </w:r>
      <w:r w:rsidRPr="00C61F41">
        <w:rPr>
          <w:rFonts w:ascii="Arial Narrow" w:hAnsi="Arial Narrow" w:cs="Calibri"/>
          <w:sz w:val="22"/>
        </w:rPr>
        <w:t>mluvy slúžiaci na monitorovanie požadovaných priestorov.</w:t>
      </w:r>
    </w:p>
    <w:p w:rsidR="005D08D7" w:rsidRPr="00D51042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b/>
          <w:sz w:val="22"/>
        </w:rPr>
      </w:pPr>
      <w:r w:rsidRPr="000962BE">
        <w:rPr>
          <w:rFonts w:ascii="Arial Narrow" w:hAnsi="Arial Narrow" w:cs="Calibri"/>
          <w:b/>
          <w:sz w:val="22"/>
        </w:rPr>
        <w:t>Doba opravy(odstránenia poruchy, udalosti alebo incidentu)</w:t>
      </w:r>
      <w:r w:rsidRPr="000962BE">
        <w:rPr>
          <w:rFonts w:ascii="Arial Narrow" w:hAnsi="Arial Narrow" w:cs="Calibri"/>
          <w:sz w:val="22"/>
        </w:rPr>
        <w:t xml:space="preserve"> je doba, v ktorej je POSKYTOVATEĽ povinný ukončiť servisný zásah a odovzdať OBJEDNÁVATEĽOVI opätovne funkčné komponenty. </w:t>
      </w:r>
    </w:p>
    <w:p w:rsidR="005D08D7" w:rsidRPr="00D51042" w:rsidRDefault="005D08D7" w:rsidP="005D08D7">
      <w:pPr>
        <w:pStyle w:val="Odsekzoznamu"/>
        <w:numPr>
          <w:ilvl w:val="1"/>
          <w:numId w:val="17"/>
        </w:numPr>
        <w:spacing w:after="0" w:line="240" w:lineRule="auto"/>
        <w:contextualSpacing/>
        <w:jc w:val="both"/>
        <w:rPr>
          <w:rFonts w:ascii="Arial Narrow" w:hAnsi="Arial Narrow" w:cs="Calibri"/>
          <w:sz w:val="22"/>
        </w:rPr>
      </w:pPr>
      <w:proofErr w:type="spellStart"/>
      <w:r w:rsidRPr="000962BE">
        <w:rPr>
          <w:rFonts w:ascii="Arial Narrow" w:hAnsi="Arial Narrow" w:cs="Calibri"/>
          <w:b/>
          <w:sz w:val="22"/>
        </w:rPr>
        <w:t>Človekodeň</w:t>
      </w:r>
      <w:proofErr w:type="spellEnd"/>
      <w:r w:rsidRPr="000962BE">
        <w:rPr>
          <w:rFonts w:ascii="Arial Narrow" w:hAnsi="Arial Narrow" w:cs="Calibri"/>
          <w:sz w:val="22"/>
        </w:rPr>
        <w:t xml:space="preserve">: je základná merná jednotka, za ktorú sa považuje jeden deň práce, tzn. 8 pracovných hodín jedného pracovníka POSKYTOVATEĽA. </w:t>
      </w:r>
    </w:p>
    <w:p w:rsidR="005D08D7" w:rsidRPr="00D51042" w:rsidRDefault="005D08D7" w:rsidP="005D08D7">
      <w:pPr>
        <w:pStyle w:val="Odsekzoznamu"/>
        <w:numPr>
          <w:ilvl w:val="1"/>
          <w:numId w:val="17"/>
        </w:numPr>
        <w:spacing w:after="0" w:line="240" w:lineRule="auto"/>
        <w:contextualSpacing/>
        <w:jc w:val="both"/>
        <w:rPr>
          <w:rFonts w:ascii="Arial Narrow" w:hAnsi="Arial Narrow" w:cs="Calibri"/>
          <w:b/>
          <w:sz w:val="22"/>
        </w:rPr>
      </w:pPr>
      <w:r w:rsidRPr="00C61F41">
        <w:rPr>
          <w:rFonts w:ascii="Arial Narrow" w:hAnsi="Arial Narrow" w:cs="Calibri"/>
          <w:b/>
          <w:sz w:val="22"/>
        </w:rPr>
        <w:t>Komponent</w:t>
      </w:r>
      <w:r w:rsidRPr="00C61F41">
        <w:rPr>
          <w:rFonts w:ascii="Arial Narrow" w:hAnsi="Arial Narrow" w:cs="Calibri"/>
          <w:sz w:val="22"/>
        </w:rPr>
        <w:t xml:space="preserve"> je v </w:t>
      </w:r>
      <w:r>
        <w:rPr>
          <w:rFonts w:ascii="Arial Narrow" w:hAnsi="Arial Narrow" w:cs="Calibri"/>
          <w:sz w:val="22"/>
        </w:rPr>
        <w:t>Prílohe č. 1 tejto Z</w:t>
      </w:r>
      <w:r w:rsidRPr="00C61F41">
        <w:rPr>
          <w:rFonts w:ascii="Arial Narrow" w:hAnsi="Arial Narrow" w:cs="Calibri"/>
          <w:sz w:val="22"/>
        </w:rPr>
        <w:t>mluvy definované zariadenie včítane vedení a rozvodov, ktoré tvorí súčasť jedného z KMS v lokalitách letísk Bratislava, Košice, Poprad</w:t>
      </w:r>
      <w:r w:rsidRPr="00C61F41">
        <w:rPr>
          <w:rFonts w:ascii="Arial Narrow" w:hAnsi="Arial Narrow" w:cs="Calibri"/>
          <w:b/>
          <w:sz w:val="22"/>
        </w:rPr>
        <w:t xml:space="preserve"> .</w:t>
      </w:r>
    </w:p>
    <w:p w:rsidR="005D08D7" w:rsidRPr="00D51042" w:rsidRDefault="005D08D7" w:rsidP="005D08D7">
      <w:pPr>
        <w:pStyle w:val="Odsekzoznamu"/>
        <w:numPr>
          <w:ilvl w:val="1"/>
          <w:numId w:val="17"/>
        </w:numPr>
        <w:spacing w:after="0" w:line="240" w:lineRule="auto"/>
        <w:contextualSpacing/>
        <w:jc w:val="both"/>
        <w:rPr>
          <w:rFonts w:ascii="Arial Narrow" w:hAnsi="Arial Narrow" w:cs="Calibri"/>
          <w:b/>
          <w:sz w:val="22"/>
        </w:rPr>
      </w:pPr>
      <w:proofErr w:type="spellStart"/>
      <w:r w:rsidRPr="00C61F41">
        <w:rPr>
          <w:rFonts w:ascii="Arial Narrow" w:hAnsi="Arial Narrow" w:cs="Calibri"/>
          <w:b/>
          <w:color w:val="000000"/>
          <w:sz w:val="22"/>
        </w:rPr>
        <w:t>HelpDesk</w:t>
      </w:r>
      <w:proofErr w:type="spellEnd"/>
      <w:r w:rsidRPr="00C61F41">
        <w:rPr>
          <w:rFonts w:ascii="Arial Narrow" w:hAnsi="Arial Narrow" w:cs="Calibri"/>
          <w:b/>
          <w:color w:val="000000"/>
          <w:sz w:val="22"/>
        </w:rPr>
        <w:t xml:space="preserve"> </w:t>
      </w:r>
      <w:r w:rsidRPr="00C61F41">
        <w:rPr>
          <w:rFonts w:ascii="Arial Narrow" w:hAnsi="Arial Narrow" w:cs="Calibri"/>
          <w:color w:val="000000"/>
          <w:sz w:val="22"/>
        </w:rPr>
        <w:t>je</w:t>
      </w:r>
      <w:r w:rsidRPr="00C61F41">
        <w:rPr>
          <w:rFonts w:ascii="Arial Narrow" w:hAnsi="Arial Narrow" w:cs="Calibri"/>
          <w:b/>
          <w:color w:val="000000"/>
          <w:sz w:val="22"/>
        </w:rPr>
        <w:t xml:space="preserve"> </w:t>
      </w:r>
      <w:r w:rsidRPr="00C61F41">
        <w:rPr>
          <w:rFonts w:ascii="Arial Narrow" w:hAnsi="Arial Narrow" w:cs="Calibri"/>
          <w:color w:val="000000"/>
          <w:sz w:val="22"/>
        </w:rPr>
        <w:t xml:space="preserve">elektronický systém pre správu požiadaviek, prostredníctvom ktorého </w:t>
      </w:r>
      <w:r w:rsidRPr="00C61F41">
        <w:rPr>
          <w:rFonts w:ascii="Arial Narrow" w:hAnsi="Arial Narrow" w:cs="Calibri"/>
          <w:sz w:val="22"/>
        </w:rPr>
        <w:t>POSKYTOVATEĽ</w:t>
      </w:r>
      <w:r w:rsidRPr="00C61F41" w:rsidDel="007B2F06">
        <w:rPr>
          <w:rFonts w:ascii="Arial Narrow" w:hAnsi="Arial Narrow" w:cs="Calibri"/>
          <w:color w:val="000000"/>
          <w:sz w:val="22"/>
        </w:rPr>
        <w:t xml:space="preserve"> </w:t>
      </w:r>
      <w:r w:rsidRPr="00C61F41">
        <w:rPr>
          <w:rFonts w:ascii="Arial Narrow" w:hAnsi="Arial Narrow" w:cs="Calibri"/>
          <w:color w:val="000000"/>
          <w:sz w:val="22"/>
        </w:rPr>
        <w:t xml:space="preserve">zabezpečuje evidenciu a informácie o požiadavkách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color w:val="000000"/>
          <w:sz w:val="22"/>
        </w:rPr>
        <w:t xml:space="preserve">. Popis systému </w:t>
      </w:r>
      <w:proofErr w:type="spellStart"/>
      <w:r w:rsidRPr="00C61F41">
        <w:rPr>
          <w:rFonts w:ascii="Arial Narrow" w:hAnsi="Arial Narrow" w:cs="Calibri"/>
          <w:color w:val="000000"/>
          <w:sz w:val="22"/>
        </w:rPr>
        <w:t>HelpDesk</w:t>
      </w:r>
      <w:proofErr w:type="spellEnd"/>
      <w:r w:rsidRPr="00C61F41">
        <w:rPr>
          <w:rFonts w:ascii="Arial Narrow" w:hAnsi="Arial Narrow" w:cs="Calibri"/>
          <w:color w:val="000000"/>
          <w:sz w:val="22"/>
        </w:rPr>
        <w:t xml:space="preserve">, jeho adresa a funkcionalita je uvedená </w:t>
      </w:r>
      <w:r w:rsidRPr="00EF681B">
        <w:rPr>
          <w:rFonts w:ascii="Arial Narrow" w:hAnsi="Arial Narrow" w:cs="Calibri"/>
          <w:color w:val="000000"/>
          <w:sz w:val="22"/>
        </w:rPr>
        <w:t>v Prílohe č. 3 tejto</w:t>
      </w:r>
      <w:r w:rsidRPr="00C61F41">
        <w:rPr>
          <w:rFonts w:ascii="Arial Narrow" w:hAnsi="Arial Narrow" w:cs="Calibri"/>
          <w:color w:val="000000"/>
          <w:sz w:val="22"/>
        </w:rPr>
        <w:t xml:space="preserve"> </w:t>
      </w:r>
      <w:r>
        <w:rPr>
          <w:rFonts w:ascii="Arial Narrow" w:hAnsi="Arial Narrow" w:cs="Calibri"/>
          <w:color w:val="000000"/>
          <w:sz w:val="22"/>
        </w:rPr>
        <w:t>Zmluvy</w:t>
      </w:r>
      <w:r w:rsidRPr="00C61F41">
        <w:rPr>
          <w:rFonts w:ascii="Arial Narrow" w:hAnsi="Arial Narrow" w:cs="Calibri"/>
          <w:color w:val="000000"/>
          <w:sz w:val="22"/>
        </w:rPr>
        <w:t>.</w:t>
      </w:r>
    </w:p>
    <w:p w:rsidR="005D08D7" w:rsidRPr="00D51042" w:rsidRDefault="005D08D7" w:rsidP="005D08D7">
      <w:pPr>
        <w:pStyle w:val="Odsekzoznamu"/>
        <w:numPr>
          <w:ilvl w:val="1"/>
          <w:numId w:val="17"/>
        </w:numPr>
        <w:spacing w:after="0" w:line="240" w:lineRule="auto"/>
        <w:contextualSpacing/>
        <w:jc w:val="both"/>
        <w:rPr>
          <w:rFonts w:ascii="Arial Narrow" w:hAnsi="Arial Narrow" w:cs="Calibri"/>
          <w:b/>
          <w:sz w:val="22"/>
        </w:rPr>
      </w:pPr>
      <w:r w:rsidRPr="00C61F41">
        <w:rPr>
          <w:rFonts w:ascii="Arial Narrow" w:hAnsi="Arial Narrow" w:cs="Calibri"/>
          <w:b/>
          <w:sz w:val="22"/>
        </w:rPr>
        <w:t>Poradenské a konzultačné služby</w:t>
      </w:r>
      <w:r w:rsidRPr="00C61F41">
        <w:rPr>
          <w:rFonts w:ascii="Arial Narrow" w:hAnsi="Arial Narrow" w:cs="Calibri"/>
          <w:sz w:val="22"/>
        </w:rPr>
        <w:t xml:space="preserve"> sú konzultácie poskytované POSKYTOVATEĽOM prostredníctvom svojich špecialistov a to ohľadne prevádzky KMS, ich konfigurácie, </w:t>
      </w:r>
      <w:proofErr w:type="spellStart"/>
      <w:r w:rsidRPr="00C61F41">
        <w:rPr>
          <w:rFonts w:ascii="Arial Narrow" w:hAnsi="Arial Narrow" w:cs="Calibri"/>
          <w:sz w:val="22"/>
        </w:rPr>
        <w:t>upgrade</w:t>
      </w:r>
      <w:proofErr w:type="spellEnd"/>
      <w:r w:rsidRPr="00C61F41">
        <w:rPr>
          <w:rFonts w:ascii="Arial Narrow" w:hAnsi="Arial Narrow" w:cs="Calibri"/>
          <w:sz w:val="22"/>
        </w:rPr>
        <w:t>, kapacitného zvýšenia predmetných kamerových systémov a postupu pri odstraňovaní incidentov</w:t>
      </w:r>
      <w:r w:rsidRPr="00C61F41">
        <w:rPr>
          <w:rFonts w:ascii="Arial Narrow" w:hAnsi="Arial Narrow" w:cs="Calibri"/>
          <w:b/>
          <w:sz w:val="22"/>
        </w:rPr>
        <w:t>.</w:t>
      </w:r>
    </w:p>
    <w:p w:rsidR="005D08D7" w:rsidRPr="00D51042" w:rsidRDefault="005D08D7" w:rsidP="005D08D7">
      <w:pPr>
        <w:pStyle w:val="Odsekzoznamu"/>
        <w:numPr>
          <w:ilvl w:val="1"/>
          <w:numId w:val="17"/>
        </w:numPr>
        <w:spacing w:after="0" w:line="240" w:lineRule="auto"/>
        <w:contextualSpacing/>
        <w:jc w:val="both"/>
        <w:rPr>
          <w:rFonts w:ascii="Arial Narrow" w:hAnsi="Arial Narrow" w:cs="Calibri"/>
          <w:b/>
          <w:sz w:val="22"/>
        </w:rPr>
      </w:pPr>
      <w:r w:rsidRPr="00C61F41">
        <w:rPr>
          <w:rFonts w:ascii="Arial Narrow" w:hAnsi="Arial Narrow" w:cs="Calibri"/>
          <w:b/>
          <w:sz w:val="22"/>
        </w:rPr>
        <w:t xml:space="preserve">Poskytovaním servisných činností </w:t>
      </w:r>
      <w:r w:rsidRPr="00C61F41">
        <w:rPr>
          <w:rFonts w:ascii="Arial Narrow" w:hAnsi="Arial Narrow" w:cs="Calibri"/>
          <w:sz w:val="22"/>
        </w:rPr>
        <w:t xml:space="preserve">je odstraňovanie </w:t>
      </w:r>
      <w:r>
        <w:rPr>
          <w:rFonts w:ascii="Arial Narrow" w:hAnsi="Arial Narrow" w:cs="Calibri"/>
          <w:sz w:val="22"/>
        </w:rPr>
        <w:t>incidentov</w:t>
      </w:r>
      <w:r w:rsidRPr="00C61F41">
        <w:rPr>
          <w:rFonts w:ascii="Arial Narrow" w:hAnsi="Arial Narrow" w:cs="Calibri"/>
          <w:sz w:val="22"/>
        </w:rPr>
        <w:t xml:space="preserve"> a nedostatkov vzniknutých na komponentoch včítane vedení a rozvodov za určitých, v tejto </w:t>
      </w:r>
      <w:r>
        <w:rPr>
          <w:rFonts w:ascii="Arial Narrow" w:hAnsi="Arial Narrow" w:cs="Calibri"/>
          <w:sz w:val="22"/>
        </w:rPr>
        <w:t>Z</w:t>
      </w:r>
      <w:r w:rsidRPr="00C61F41">
        <w:rPr>
          <w:rFonts w:ascii="Arial Narrow" w:hAnsi="Arial Narrow" w:cs="Calibri"/>
          <w:sz w:val="22"/>
        </w:rPr>
        <w:t>mluve špecifikovaných podmienok</w:t>
      </w:r>
      <w:r w:rsidRPr="00C61F41">
        <w:rPr>
          <w:rFonts w:ascii="Arial Narrow" w:hAnsi="Arial Narrow" w:cs="Calibri"/>
          <w:b/>
          <w:sz w:val="22"/>
        </w:rPr>
        <w:t xml:space="preserve"> .</w:t>
      </w:r>
      <w:r w:rsidRPr="00C61F41">
        <w:rPr>
          <w:rFonts w:ascii="Arial Narrow" w:hAnsi="Arial Narrow" w:cs="Calibri"/>
          <w:sz w:val="22"/>
        </w:rPr>
        <w:t xml:space="preserve">. </w:t>
      </w:r>
    </w:p>
    <w:p w:rsidR="005D08D7" w:rsidRPr="00D51042" w:rsidRDefault="005D08D7" w:rsidP="005D08D7">
      <w:pPr>
        <w:pStyle w:val="Odsekzoznamu"/>
        <w:numPr>
          <w:ilvl w:val="1"/>
          <w:numId w:val="17"/>
        </w:numPr>
        <w:spacing w:after="0" w:line="240" w:lineRule="auto"/>
        <w:contextualSpacing/>
        <w:jc w:val="both"/>
        <w:rPr>
          <w:rFonts w:ascii="Arial Narrow" w:hAnsi="Arial Narrow" w:cs="Calibri"/>
          <w:b/>
          <w:sz w:val="22"/>
        </w:rPr>
      </w:pPr>
      <w:r w:rsidRPr="00C61F41">
        <w:rPr>
          <w:rFonts w:ascii="Arial Narrow" w:hAnsi="Arial Narrow" w:cs="Calibri"/>
          <w:b/>
          <w:sz w:val="22"/>
        </w:rPr>
        <w:t>Reakčný čas</w:t>
      </w:r>
      <w:r w:rsidRPr="00C61F41">
        <w:rPr>
          <w:rFonts w:ascii="Arial Narrow" w:hAnsi="Arial Narrow" w:cs="Calibri"/>
          <w:sz w:val="22"/>
        </w:rPr>
        <w:t xml:space="preserve"> je pre POSKYTOVATEĽA stanovený čas, do ktorého zaháji prešetrenie nahláseného incidentu počnúc hlásením OBJEDNÁVATEĽA formou zaevidovania incidentu priamo do systému </w:t>
      </w:r>
      <w:proofErr w:type="spellStart"/>
      <w:r w:rsidRPr="00C61F41">
        <w:rPr>
          <w:rFonts w:ascii="Arial Narrow" w:hAnsi="Arial Narrow" w:cs="Calibri"/>
          <w:sz w:val="22"/>
        </w:rPr>
        <w:t>HelpDesk</w:t>
      </w:r>
      <w:proofErr w:type="spellEnd"/>
      <w:r w:rsidRPr="00C61F41">
        <w:rPr>
          <w:rFonts w:ascii="Arial Narrow" w:hAnsi="Arial Narrow" w:cs="Calibri"/>
          <w:sz w:val="22"/>
        </w:rPr>
        <w:t xml:space="preserve">. V odôvodnených prípadoch, predovšetkým v prípade výpadku, resp. nefunkčnosti systému </w:t>
      </w:r>
      <w:proofErr w:type="spellStart"/>
      <w:r w:rsidRPr="00C61F41">
        <w:rPr>
          <w:rFonts w:ascii="Arial Narrow" w:hAnsi="Arial Narrow" w:cs="Calibri"/>
          <w:sz w:val="22"/>
        </w:rPr>
        <w:t>HelpDesk</w:t>
      </w:r>
      <w:proofErr w:type="spellEnd"/>
      <w:r w:rsidRPr="00C61F41">
        <w:rPr>
          <w:rFonts w:ascii="Arial Narrow" w:hAnsi="Arial Narrow" w:cs="Calibri"/>
          <w:sz w:val="22"/>
        </w:rPr>
        <w:t xml:space="preserve"> je OBJEDNÁVATEĽ oprávnený nahlásiť problém aj telefonicky alebo emailom, tak ako je uvedené v </w:t>
      </w:r>
      <w:r w:rsidRPr="00EF681B">
        <w:rPr>
          <w:rFonts w:ascii="Arial Narrow" w:hAnsi="Arial Narrow" w:cs="Calibri"/>
          <w:sz w:val="22"/>
        </w:rPr>
        <w:t>Prílohe č.</w:t>
      </w:r>
      <w:r w:rsidRPr="00C61F41">
        <w:rPr>
          <w:rFonts w:ascii="Arial Narrow" w:hAnsi="Arial Narrow" w:cs="Calibri"/>
          <w:sz w:val="22"/>
          <w:highlight w:val="cyan"/>
        </w:rPr>
        <w:t xml:space="preserve"> </w:t>
      </w:r>
      <w:r w:rsidRPr="00C61F41">
        <w:rPr>
          <w:rFonts w:ascii="Arial Narrow" w:hAnsi="Arial Narrow" w:cs="Calibri"/>
          <w:sz w:val="22"/>
        </w:rPr>
        <w:t xml:space="preserve">3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. V takomto prípade bude problém, ktorý bol nahlásený telefonicky alebo mailom zadaný do systému </w:t>
      </w:r>
      <w:proofErr w:type="spellStart"/>
      <w:r w:rsidRPr="00C61F41">
        <w:rPr>
          <w:rFonts w:ascii="Arial Narrow" w:hAnsi="Arial Narrow" w:cs="Calibri"/>
          <w:sz w:val="22"/>
        </w:rPr>
        <w:t>HelpDesk</w:t>
      </w:r>
      <w:proofErr w:type="spellEnd"/>
      <w:r w:rsidRPr="00C61F41">
        <w:rPr>
          <w:rFonts w:ascii="Arial Narrow" w:hAnsi="Arial Narrow" w:cs="Calibri"/>
          <w:sz w:val="22"/>
        </w:rPr>
        <w:t xml:space="preserve"> dodatočne, bez zbytočného odkladu po obnovení fungovania systému </w:t>
      </w:r>
      <w:proofErr w:type="spellStart"/>
      <w:r w:rsidRPr="00C61F41">
        <w:rPr>
          <w:rFonts w:ascii="Arial Narrow" w:hAnsi="Arial Narrow" w:cs="Calibri"/>
          <w:sz w:val="22"/>
        </w:rPr>
        <w:t>HelpDesk</w:t>
      </w:r>
      <w:proofErr w:type="spellEnd"/>
      <w:r w:rsidRPr="00C61F41">
        <w:rPr>
          <w:rFonts w:ascii="Arial Narrow" w:hAnsi="Arial Narrow" w:cs="Calibri"/>
          <w:sz w:val="22"/>
        </w:rPr>
        <w:t xml:space="preserve">. Reakčná doba závisí od priority problému podľa Prílohy č. 1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>.</w:t>
      </w:r>
    </w:p>
    <w:p w:rsidR="005D08D7" w:rsidRPr="00D51042" w:rsidRDefault="005D08D7" w:rsidP="005D08D7">
      <w:pPr>
        <w:pStyle w:val="Odsekzoznamu"/>
        <w:numPr>
          <w:ilvl w:val="1"/>
          <w:numId w:val="17"/>
        </w:numPr>
        <w:spacing w:after="0" w:line="240" w:lineRule="auto"/>
        <w:contextualSpacing/>
        <w:jc w:val="both"/>
        <w:rPr>
          <w:rFonts w:ascii="Arial Narrow" w:hAnsi="Arial Narrow" w:cs="Calibri"/>
          <w:b/>
          <w:sz w:val="22"/>
        </w:rPr>
      </w:pPr>
      <w:r w:rsidRPr="00C61F41">
        <w:rPr>
          <w:rFonts w:ascii="Arial Narrow" w:hAnsi="Arial Narrow" w:cs="Calibri"/>
          <w:b/>
          <w:sz w:val="22"/>
        </w:rPr>
        <w:t xml:space="preserve">Servisný protokol </w:t>
      </w:r>
      <w:r w:rsidRPr="00C61F41">
        <w:rPr>
          <w:rFonts w:ascii="Arial Narrow" w:hAnsi="Arial Narrow" w:cs="Calibri"/>
          <w:sz w:val="22"/>
        </w:rPr>
        <w:t xml:space="preserve">je dokument, ktorý obsahuje prehľad servisných zásahov. Pri každom servisnom zásahu je špecifikovaný čas hlásenia incidentu OBJEDNÁVATEĽOM, čas kedy POSKYTOVATEĽ začal so servisným zásahom, zistený incident, uznanie/neuznanie incidentu ako spadajúceho pod túto </w:t>
      </w:r>
      <w:r>
        <w:rPr>
          <w:rFonts w:ascii="Arial Narrow" w:hAnsi="Arial Narrow" w:cs="Calibri"/>
          <w:sz w:val="22"/>
        </w:rPr>
        <w:t>Zmluvu</w:t>
      </w:r>
      <w:r w:rsidRPr="00C61F41">
        <w:rPr>
          <w:rFonts w:ascii="Arial Narrow" w:hAnsi="Arial Narrow" w:cs="Calibri"/>
          <w:sz w:val="22"/>
        </w:rPr>
        <w:t>, čas kedy bol incident odstránený, prehľadom dodaných (použitých) náhradných dielov spolu so špecifikáciou ich záručnej doby, popis v akom stave je  komponent.</w:t>
      </w:r>
    </w:p>
    <w:p w:rsidR="005D08D7" w:rsidRPr="000962BE" w:rsidRDefault="005D08D7" w:rsidP="005D08D7">
      <w:pPr>
        <w:pStyle w:val="Odsekzoznamu"/>
        <w:numPr>
          <w:ilvl w:val="1"/>
          <w:numId w:val="17"/>
        </w:numPr>
        <w:spacing w:after="0" w:line="240" w:lineRule="auto"/>
        <w:ind w:left="426" w:hanging="426"/>
        <w:contextualSpacing/>
        <w:jc w:val="both"/>
        <w:rPr>
          <w:rFonts w:ascii="Arial Narrow" w:hAnsi="Arial Narrow" w:cs="Calibri"/>
          <w:b/>
          <w:sz w:val="22"/>
        </w:rPr>
      </w:pPr>
      <w:r w:rsidRPr="00C61F41">
        <w:rPr>
          <w:rFonts w:ascii="Arial Narrow" w:hAnsi="Arial Narrow" w:cs="Calibri"/>
          <w:b/>
          <w:color w:val="000000"/>
          <w:sz w:val="22"/>
        </w:rPr>
        <w:t xml:space="preserve">Oprávnené osoby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/>
          <w:color w:val="000000"/>
          <w:sz w:val="22"/>
        </w:rPr>
        <w:t xml:space="preserve">: </w:t>
      </w:r>
      <w:r w:rsidRPr="00C61F41">
        <w:rPr>
          <w:rFonts w:ascii="Arial Narrow" w:hAnsi="Arial Narrow" w:cs="Calibri"/>
          <w:color w:val="000000"/>
          <w:sz w:val="22"/>
        </w:rPr>
        <w:t>osoba určená v </w:t>
      </w:r>
      <w:r w:rsidRPr="00EF681B">
        <w:rPr>
          <w:rFonts w:ascii="Arial Narrow" w:hAnsi="Arial Narrow" w:cs="Calibri"/>
          <w:color w:val="000000"/>
          <w:sz w:val="22"/>
        </w:rPr>
        <w:t>Prílohe č. 4</w:t>
      </w:r>
      <w:r w:rsidRPr="00C61F41">
        <w:rPr>
          <w:rFonts w:ascii="Arial Narrow" w:hAnsi="Arial Narrow" w:cs="Calibri"/>
          <w:color w:val="000000"/>
          <w:sz w:val="22"/>
        </w:rPr>
        <w:t xml:space="preserve"> tejto </w:t>
      </w:r>
      <w:r>
        <w:rPr>
          <w:rFonts w:ascii="Arial Narrow" w:hAnsi="Arial Narrow" w:cs="Calibri"/>
          <w:color w:val="000000"/>
          <w:sz w:val="22"/>
        </w:rPr>
        <w:t>Zmluvy</w:t>
      </w:r>
      <w:r w:rsidRPr="00C61F41">
        <w:rPr>
          <w:rFonts w:ascii="Arial Narrow" w:hAnsi="Arial Narrow" w:cs="Calibri"/>
          <w:color w:val="000000"/>
          <w:sz w:val="22"/>
        </w:rPr>
        <w:t>, ktorá je oprávnená</w:t>
      </w:r>
    </w:p>
    <w:p w:rsidR="005D08D7" w:rsidRPr="000962BE" w:rsidRDefault="005D08D7" w:rsidP="005D08D7">
      <w:pPr>
        <w:pStyle w:val="Odsekzoznamu"/>
        <w:ind w:left="426"/>
        <w:contextualSpacing/>
        <w:jc w:val="both"/>
        <w:rPr>
          <w:rFonts w:ascii="Arial Narrow" w:hAnsi="Arial Narrow" w:cs="Calibri"/>
          <w:b/>
          <w:sz w:val="22"/>
        </w:rPr>
      </w:pPr>
      <w:r w:rsidRPr="00C61F41">
        <w:rPr>
          <w:rFonts w:ascii="Arial Narrow" w:hAnsi="Arial Narrow" w:cs="Calibri"/>
          <w:color w:val="000000"/>
          <w:sz w:val="22"/>
        </w:rPr>
        <w:t xml:space="preserve">nahlasovať, riešiť a potvrdzovať vyriešenie problémov spôsobmi uvedenými v tejto </w:t>
      </w:r>
      <w:r>
        <w:rPr>
          <w:rFonts w:ascii="Arial Narrow" w:hAnsi="Arial Narrow" w:cs="Calibri"/>
          <w:color w:val="000000"/>
          <w:sz w:val="22"/>
        </w:rPr>
        <w:t>Zmluve</w:t>
      </w:r>
      <w:r w:rsidRPr="00C61F41">
        <w:rPr>
          <w:rFonts w:ascii="Arial Narrow" w:hAnsi="Arial Narrow" w:cs="Calibri"/>
          <w:color w:val="000000"/>
          <w:sz w:val="22"/>
        </w:rPr>
        <w:t xml:space="preserve"> a zadávať </w:t>
      </w:r>
      <w:r>
        <w:rPr>
          <w:rFonts w:ascii="Arial Narrow" w:hAnsi="Arial Narrow" w:cs="Calibri"/>
          <w:color w:val="000000"/>
          <w:sz w:val="22"/>
        </w:rPr>
        <w:t xml:space="preserve">   </w:t>
      </w:r>
      <w:r w:rsidRPr="00C61F41">
        <w:rPr>
          <w:rFonts w:ascii="Arial Narrow" w:hAnsi="Arial Narrow" w:cs="Calibri"/>
          <w:color w:val="000000"/>
          <w:sz w:val="22"/>
        </w:rPr>
        <w:t xml:space="preserve">požiadavky a potvrdzovať ich vybavenie podľa tejto </w:t>
      </w:r>
      <w:r>
        <w:rPr>
          <w:rFonts w:ascii="Arial Narrow" w:hAnsi="Arial Narrow" w:cs="Calibri"/>
          <w:color w:val="000000"/>
          <w:sz w:val="22"/>
        </w:rPr>
        <w:t>Zmluvy</w:t>
      </w:r>
      <w:r w:rsidRPr="00C61F41">
        <w:rPr>
          <w:rFonts w:ascii="Arial Narrow" w:hAnsi="Arial Narrow" w:cs="Calibri"/>
          <w:color w:val="000000"/>
          <w:sz w:val="22"/>
        </w:rPr>
        <w:t>.</w:t>
      </w:r>
    </w:p>
    <w:p w:rsidR="005D08D7" w:rsidRPr="00D51042" w:rsidRDefault="005D08D7" w:rsidP="005D08D7">
      <w:pPr>
        <w:pStyle w:val="Odsekzoznamu"/>
        <w:numPr>
          <w:ilvl w:val="1"/>
          <w:numId w:val="17"/>
        </w:numPr>
        <w:spacing w:after="0" w:line="240" w:lineRule="auto"/>
        <w:ind w:left="426" w:hanging="426"/>
        <w:contextualSpacing/>
        <w:jc w:val="both"/>
        <w:rPr>
          <w:rFonts w:ascii="Arial Narrow" w:hAnsi="Arial Narrow" w:cs="Calibri"/>
          <w:b/>
          <w:sz w:val="22"/>
        </w:rPr>
      </w:pPr>
      <w:r w:rsidRPr="00C61F41">
        <w:rPr>
          <w:rFonts w:ascii="Arial Narrow" w:hAnsi="Arial Narrow" w:cs="Calibri"/>
          <w:b/>
          <w:sz w:val="22"/>
        </w:rPr>
        <w:t>Oprávnen</w:t>
      </w:r>
      <w:r>
        <w:rPr>
          <w:rFonts w:ascii="Arial Narrow" w:hAnsi="Arial Narrow" w:cs="Calibri"/>
          <w:b/>
          <w:sz w:val="22"/>
        </w:rPr>
        <w:t>é</w:t>
      </w:r>
      <w:r w:rsidRPr="00C61F41">
        <w:rPr>
          <w:rFonts w:ascii="Arial Narrow" w:hAnsi="Arial Narrow" w:cs="Calibri"/>
          <w:b/>
          <w:sz w:val="22"/>
        </w:rPr>
        <w:t xml:space="preserve"> osob</w:t>
      </w:r>
      <w:r>
        <w:rPr>
          <w:rFonts w:ascii="Arial Narrow" w:hAnsi="Arial Narrow" w:cs="Calibri"/>
          <w:b/>
          <w:sz w:val="22"/>
        </w:rPr>
        <w:t>y</w:t>
      </w:r>
      <w:r w:rsidRPr="00C61F41">
        <w:rPr>
          <w:rFonts w:ascii="Arial Narrow" w:hAnsi="Arial Narrow" w:cs="Calibri"/>
          <w:b/>
          <w:sz w:val="22"/>
        </w:rPr>
        <w:t xml:space="preserve"> </w:t>
      </w:r>
      <w:r w:rsidRPr="00F83CE1">
        <w:rPr>
          <w:rFonts w:ascii="Arial Narrow" w:hAnsi="Arial Narrow" w:cs="Calibri"/>
          <w:sz w:val="22"/>
        </w:rPr>
        <w:t xml:space="preserve">POSKYTOVATEĽA: </w:t>
      </w:r>
      <w:r w:rsidRPr="00C61F41">
        <w:rPr>
          <w:rFonts w:ascii="Arial Narrow" w:hAnsi="Arial Narrow" w:cs="Calibri"/>
          <w:color w:val="000000"/>
          <w:sz w:val="22"/>
        </w:rPr>
        <w:t>osoba určená v </w:t>
      </w:r>
      <w:r w:rsidRPr="000962BE">
        <w:rPr>
          <w:rFonts w:ascii="Arial Narrow" w:hAnsi="Arial Narrow" w:cs="Calibri"/>
          <w:color w:val="000000"/>
          <w:sz w:val="22"/>
        </w:rPr>
        <w:t>Prílohe č.4 t</w:t>
      </w:r>
      <w:r w:rsidRPr="00C61F41">
        <w:rPr>
          <w:rFonts w:ascii="Arial Narrow" w:hAnsi="Arial Narrow" w:cs="Calibri"/>
          <w:color w:val="000000"/>
          <w:sz w:val="22"/>
        </w:rPr>
        <w:t xml:space="preserve">ejto </w:t>
      </w:r>
      <w:r>
        <w:rPr>
          <w:rFonts w:ascii="Arial Narrow" w:hAnsi="Arial Narrow" w:cs="Calibri"/>
          <w:color w:val="000000"/>
          <w:sz w:val="22"/>
        </w:rPr>
        <w:t>Zmluvy.</w:t>
      </w:r>
      <w:r w:rsidRPr="00C61F41">
        <w:rPr>
          <w:rFonts w:ascii="Arial Narrow" w:hAnsi="Arial Narrow" w:cs="Calibri"/>
          <w:color w:val="000000"/>
          <w:sz w:val="22"/>
        </w:rPr>
        <w:t>.</w:t>
      </w:r>
    </w:p>
    <w:p w:rsidR="005D08D7" w:rsidRPr="00D51042" w:rsidRDefault="005D08D7" w:rsidP="005D08D7">
      <w:pPr>
        <w:pStyle w:val="Odsekzoznamu"/>
        <w:numPr>
          <w:ilvl w:val="1"/>
          <w:numId w:val="17"/>
        </w:numPr>
        <w:spacing w:after="0" w:line="240" w:lineRule="auto"/>
        <w:ind w:left="426" w:hanging="426"/>
        <w:contextualSpacing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b/>
          <w:sz w:val="22"/>
        </w:rPr>
        <w:t xml:space="preserve"> </w:t>
      </w:r>
      <w:r w:rsidRPr="00C61F41">
        <w:rPr>
          <w:rFonts w:ascii="Arial Narrow" w:hAnsi="Arial Narrow" w:cs="Calibri"/>
          <w:b/>
          <w:sz w:val="22"/>
        </w:rPr>
        <w:t xml:space="preserve">Servisný zásah </w:t>
      </w:r>
      <w:r w:rsidRPr="00C61F41">
        <w:rPr>
          <w:rFonts w:ascii="Arial Narrow" w:hAnsi="Arial Narrow" w:cs="Calibri"/>
          <w:sz w:val="22"/>
        </w:rPr>
        <w:t xml:space="preserve">je činnosť POSKYTOVATEĽA na komponente predmetných </w:t>
      </w:r>
      <w:r>
        <w:rPr>
          <w:rFonts w:ascii="Arial Narrow" w:hAnsi="Arial Narrow" w:cs="Calibri"/>
          <w:sz w:val="22"/>
        </w:rPr>
        <w:t>KMS</w:t>
      </w:r>
      <w:r w:rsidRPr="00C61F41">
        <w:rPr>
          <w:rFonts w:ascii="Arial Narrow" w:hAnsi="Arial Narrow" w:cs="Calibri"/>
          <w:sz w:val="22"/>
        </w:rPr>
        <w:t xml:space="preserve"> </w:t>
      </w:r>
      <w:r>
        <w:rPr>
          <w:rFonts w:ascii="Arial Narrow" w:hAnsi="Arial Narrow" w:cs="Calibri"/>
          <w:sz w:val="22"/>
        </w:rPr>
        <w:t xml:space="preserve">    </w:t>
      </w:r>
      <w:r w:rsidRPr="00B86BB9">
        <w:rPr>
          <w:rFonts w:ascii="Arial Narrow" w:hAnsi="Arial Narrow" w:cs="Calibri"/>
          <w:sz w:val="22"/>
        </w:rPr>
        <w:t xml:space="preserve">          OBJEDNÁVATEĽA, pri ktorom bol nahlásený incident , smerujúca k jeho odstráneniu.</w:t>
      </w:r>
    </w:p>
    <w:p w:rsidR="005D08D7" w:rsidRPr="00B86BB9" w:rsidRDefault="005D08D7" w:rsidP="005D08D7">
      <w:pPr>
        <w:pStyle w:val="Odsekzoznamu"/>
        <w:numPr>
          <w:ilvl w:val="1"/>
          <w:numId w:val="17"/>
        </w:numPr>
        <w:spacing w:after="0" w:line="240" w:lineRule="auto"/>
        <w:ind w:left="426" w:hanging="426"/>
        <w:contextualSpacing/>
        <w:jc w:val="both"/>
        <w:rPr>
          <w:rFonts w:ascii="Arial Narrow" w:hAnsi="Arial Narrow" w:cs="Calibri"/>
          <w:b/>
          <w:sz w:val="22"/>
        </w:rPr>
      </w:pPr>
      <w:proofErr w:type="spellStart"/>
      <w:r w:rsidRPr="00C61F41">
        <w:rPr>
          <w:rFonts w:ascii="Arial Narrow" w:hAnsi="Arial Narrow" w:cs="Calibri"/>
          <w:b/>
          <w:sz w:val="22"/>
        </w:rPr>
        <w:t>Vada</w:t>
      </w:r>
      <w:proofErr w:type="spellEnd"/>
      <w:r w:rsidRPr="00C61F41">
        <w:rPr>
          <w:rFonts w:ascii="Arial Narrow" w:hAnsi="Arial Narrow" w:cs="Calibri"/>
          <w:b/>
          <w:sz w:val="22"/>
        </w:rPr>
        <w:t xml:space="preserve">/udalosť/porucha v skratke incident </w:t>
      </w:r>
      <w:r w:rsidRPr="00C61F41">
        <w:rPr>
          <w:rFonts w:ascii="Arial Narrow" w:hAnsi="Arial Narrow" w:cs="Calibri"/>
          <w:sz w:val="22"/>
        </w:rPr>
        <w:t xml:space="preserve">je nefunkčnosť alebo obmedzená funkčnosť </w:t>
      </w:r>
      <w:r>
        <w:rPr>
          <w:rFonts w:ascii="Arial Narrow" w:hAnsi="Arial Narrow" w:cs="Calibri"/>
          <w:sz w:val="22"/>
        </w:rPr>
        <w:t xml:space="preserve"> </w:t>
      </w:r>
      <w:r>
        <w:rPr>
          <w:rFonts w:ascii="Arial Narrow" w:hAnsi="Arial Narrow" w:cs="Calibri"/>
          <w:b/>
          <w:sz w:val="22"/>
        </w:rPr>
        <w:t xml:space="preserve"> </w:t>
      </w:r>
      <w:r w:rsidRPr="00B86BB9">
        <w:rPr>
          <w:rFonts w:ascii="Arial Narrow" w:hAnsi="Arial Narrow" w:cs="Calibri"/>
          <w:b/>
          <w:sz w:val="22"/>
        </w:rPr>
        <w:t xml:space="preserve">             </w:t>
      </w:r>
      <w:r w:rsidRPr="00B86BB9">
        <w:rPr>
          <w:rFonts w:ascii="Arial Narrow" w:hAnsi="Arial Narrow" w:cs="Calibri"/>
          <w:sz w:val="22"/>
        </w:rPr>
        <w:t xml:space="preserve">komponentu/ov, ktoré znemožňuje  a/alebo obmedzuje použitie komponentu/ov resp. príslušného KMS  </w:t>
      </w:r>
    </w:p>
    <w:p w:rsidR="005D08D7" w:rsidRPr="00D51042" w:rsidRDefault="005D08D7" w:rsidP="005D08D7">
      <w:pPr>
        <w:spacing w:after="0"/>
        <w:contextualSpacing/>
        <w:jc w:val="both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sz w:val="22"/>
        </w:rPr>
        <w:t xml:space="preserve">        </w:t>
      </w:r>
      <w:r w:rsidRPr="00B86BB9">
        <w:rPr>
          <w:rFonts w:ascii="Arial Narrow" w:hAnsi="Arial Narrow" w:cs="Calibri"/>
          <w:sz w:val="22"/>
        </w:rPr>
        <w:t xml:space="preserve"> na stanovený účel</w:t>
      </w:r>
      <w:r>
        <w:rPr>
          <w:rFonts w:ascii="Arial Narrow" w:hAnsi="Arial Narrow" w:cs="Calibri"/>
          <w:b/>
          <w:sz w:val="22"/>
        </w:rPr>
        <w:t xml:space="preserve"> .</w:t>
      </w:r>
    </w:p>
    <w:p w:rsidR="005D08D7" w:rsidRDefault="005D08D7" w:rsidP="005D08D7">
      <w:pPr>
        <w:pStyle w:val="Odsekzoznamu"/>
        <w:numPr>
          <w:ilvl w:val="1"/>
          <w:numId w:val="17"/>
        </w:numPr>
        <w:spacing w:after="0" w:line="240" w:lineRule="auto"/>
        <w:ind w:left="426" w:hanging="426"/>
        <w:contextualSpacing/>
        <w:jc w:val="both"/>
        <w:rPr>
          <w:rFonts w:ascii="Arial Narrow" w:hAnsi="Arial Narrow" w:cs="Calibri"/>
          <w:b/>
          <w:sz w:val="22"/>
        </w:rPr>
      </w:pPr>
      <w:r w:rsidRPr="00C61F41">
        <w:rPr>
          <w:rFonts w:ascii="Arial Narrow" w:hAnsi="Arial Narrow" w:cs="Calibri"/>
          <w:b/>
          <w:sz w:val="22"/>
        </w:rPr>
        <w:t xml:space="preserve">Funkčnosť systému v núdzovom režime </w:t>
      </w:r>
      <w:r w:rsidRPr="00C61F41">
        <w:rPr>
          <w:rFonts w:ascii="Arial Narrow" w:hAnsi="Arial Narrow" w:cs="Calibri"/>
          <w:sz w:val="22"/>
        </w:rPr>
        <w:t>je minimálna funkcionalita systému ako celku počas ktorého je možné prezerať a nahrávať obraz s kamier</w:t>
      </w:r>
      <w:r w:rsidRPr="00C61F41">
        <w:rPr>
          <w:rFonts w:ascii="Arial Narrow" w:hAnsi="Arial Narrow" w:cs="Calibri"/>
          <w:b/>
          <w:sz w:val="22"/>
        </w:rPr>
        <w:t xml:space="preserve"> .</w:t>
      </w:r>
    </w:p>
    <w:p w:rsidR="005D08D7" w:rsidRDefault="005D08D7" w:rsidP="005D08D7">
      <w:pPr>
        <w:tabs>
          <w:tab w:val="left" w:pos="426"/>
        </w:tabs>
        <w:rPr>
          <w:rFonts w:ascii="Arial Narrow" w:hAnsi="Arial Narrow" w:cs="Arial"/>
          <w:b/>
          <w:sz w:val="22"/>
        </w:rPr>
      </w:pPr>
    </w:p>
    <w:p w:rsidR="005D08D7" w:rsidRPr="00C61F41" w:rsidRDefault="005D08D7" w:rsidP="005D08D7">
      <w:pPr>
        <w:tabs>
          <w:tab w:val="left" w:pos="426"/>
        </w:tabs>
        <w:rPr>
          <w:rFonts w:ascii="Arial Narrow" w:hAnsi="Arial Narrow" w:cs="Arial"/>
          <w:b/>
          <w:sz w:val="22"/>
        </w:rPr>
      </w:pPr>
    </w:p>
    <w:p w:rsidR="005D08D7" w:rsidRPr="00D85454" w:rsidRDefault="005D08D7" w:rsidP="005D08D7">
      <w:pPr>
        <w:pStyle w:val="Odsekzoznamu"/>
        <w:numPr>
          <w:ilvl w:val="0"/>
          <w:numId w:val="16"/>
        </w:numPr>
        <w:spacing w:line="240" w:lineRule="auto"/>
        <w:contextualSpacing/>
        <w:jc w:val="center"/>
        <w:rPr>
          <w:rFonts w:ascii="Arial Narrow" w:hAnsi="Arial Narrow" w:cs="Arial"/>
          <w:b/>
          <w:sz w:val="22"/>
        </w:rPr>
      </w:pPr>
      <w:r w:rsidRPr="000962BE">
        <w:rPr>
          <w:rFonts w:ascii="Arial Narrow" w:hAnsi="Arial Narrow" w:cs="Arial"/>
          <w:b/>
          <w:sz w:val="22"/>
        </w:rPr>
        <w:lastRenderedPageBreak/>
        <w:t xml:space="preserve">Predmet  </w:t>
      </w:r>
      <w:r>
        <w:rPr>
          <w:rFonts w:ascii="Arial Narrow" w:hAnsi="Arial Narrow" w:cs="Arial"/>
          <w:b/>
          <w:sz w:val="22"/>
        </w:rPr>
        <w:t>Zmluvy</w:t>
      </w:r>
    </w:p>
    <w:p w:rsidR="005D08D7" w:rsidRPr="00C61F41" w:rsidRDefault="005D08D7" w:rsidP="005D08D7">
      <w:pPr>
        <w:pStyle w:val="SubCaption"/>
        <w:keepNext/>
        <w:tabs>
          <w:tab w:val="left" w:pos="270"/>
        </w:tabs>
        <w:spacing w:after="0"/>
        <w:ind w:right="458"/>
        <w:jc w:val="left"/>
        <w:rPr>
          <w:rFonts w:ascii="Arial Narrow" w:hAnsi="Arial Narrow" w:cs="Calibri"/>
          <w:b w:val="0"/>
          <w:sz w:val="22"/>
          <w:szCs w:val="22"/>
        </w:rPr>
      </w:pPr>
      <w:r w:rsidRPr="00C61F41">
        <w:rPr>
          <w:rFonts w:ascii="Arial Narrow" w:hAnsi="Arial Narrow" w:cs="Calibri"/>
          <w:b w:val="0"/>
          <w:sz w:val="22"/>
          <w:szCs w:val="22"/>
        </w:rPr>
        <w:t>POSKYTOVATEĽ sa zaväzuje poskytovať vykonávanie:</w:t>
      </w:r>
    </w:p>
    <w:p w:rsidR="005D08D7" w:rsidRPr="00C61F41" w:rsidRDefault="005D08D7" w:rsidP="005D08D7">
      <w:pPr>
        <w:pStyle w:val="SubCaption"/>
        <w:keepNext/>
        <w:tabs>
          <w:tab w:val="left" w:pos="270"/>
        </w:tabs>
        <w:spacing w:after="0"/>
        <w:ind w:right="458"/>
        <w:jc w:val="left"/>
        <w:rPr>
          <w:rFonts w:ascii="Arial Narrow" w:hAnsi="Arial Narrow"/>
          <w:sz w:val="22"/>
          <w:szCs w:val="22"/>
        </w:rPr>
      </w:pPr>
    </w:p>
    <w:p w:rsidR="005D08D7" w:rsidRPr="00D51042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sz w:val="22"/>
        </w:rPr>
      </w:pPr>
      <w:r w:rsidRPr="000962BE">
        <w:rPr>
          <w:rFonts w:ascii="Arial Narrow" w:hAnsi="Arial Narrow" w:cs="Calibri"/>
          <w:sz w:val="22"/>
        </w:rPr>
        <w:t xml:space="preserve">pravidelných kontrol KMS MV SR na troch slovenských medzinárodných letiskách za podmienok uvedených v tejto </w:t>
      </w:r>
      <w:r>
        <w:rPr>
          <w:rFonts w:ascii="Arial Narrow" w:hAnsi="Arial Narrow" w:cs="Calibri"/>
          <w:sz w:val="22"/>
        </w:rPr>
        <w:t>Zmluve</w:t>
      </w:r>
      <w:r w:rsidRPr="000962BE">
        <w:rPr>
          <w:rFonts w:ascii="Arial Narrow" w:hAnsi="Arial Narrow" w:cs="Calibri"/>
          <w:sz w:val="22"/>
        </w:rPr>
        <w:t xml:space="preserve">. </w:t>
      </w:r>
    </w:p>
    <w:p w:rsidR="005D08D7" w:rsidRPr="00D51042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Arial"/>
          <w:sz w:val="22"/>
        </w:rPr>
      </w:pPr>
      <w:r w:rsidRPr="00C61F41">
        <w:rPr>
          <w:rFonts w:ascii="Arial Narrow" w:hAnsi="Arial Narrow" w:cs="Calibri"/>
          <w:sz w:val="22"/>
        </w:rPr>
        <w:t>servisných činností KMS MV SR na troch slovenských medzinárodných letiská</w:t>
      </w:r>
      <w:r>
        <w:rPr>
          <w:rFonts w:ascii="Arial Narrow" w:hAnsi="Arial Narrow" w:cs="Calibri"/>
          <w:sz w:val="22"/>
        </w:rPr>
        <w:t>ch</w:t>
      </w:r>
      <w:r w:rsidRPr="00C61F41">
        <w:rPr>
          <w:rFonts w:ascii="Arial Narrow" w:hAnsi="Arial Narrow" w:cs="Calibri"/>
          <w:sz w:val="22"/>
        </w:rPr>
        <w:t xml:space="preserve"> za podmienok uvedených v tejto </w:t>
      </w:r>
      <w:r>
        <w:rPr>
          <w:rFonts w:ascii="Arial Narrow" w:hAnsi="Arial Narrow" w:cs="Calibri"/>
          <w:sz w:val="22"/>
        </w:rPr>
        <w:t>Zmluve</w:t>
      </w:r>
      <w:r w:rsidRPr="00C61F41">
        <w:rPr>
          <w:rFonts w:ascii="Arial Narrow" w:hAnsi="Arial Narrow" w:cs="Calibri"/>
          <w:sz w:val="22"/>
        </w:rPr>
        <w:t>.</w:t>
      </w:r>
    </w:p>
    <w:p w:rsidR="005D08D7" w:rsidRPr="00D51042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Arial"/>
          <w:sz w:val="22"/>
        </w:rPr>
      </w:pPr>
      <w:r w:rsidRPr="00C61F41">
        <w:rPr>
          <w:rFonts w:ascii="Arial Narrow" w:hAnsi="Arial Narrow" w:cs="Arial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 xml:space="preserve">konzultačných a poradenských činnosti súvisiacich s KMS MV SR na troch slovenských medzinárodných letiskách za podmienok uvedených v tejto </w:t>
      </w:r>
      <w:r>
        <w:rPr>
          <w:rFonts w:ascii="Arial Narrow" w:hAnsi="Arial Narrow" w:cs="Calibri"/>
          <w:sz w:val="22"/>
        </w:rPr>
        <w:t>Zmluve</w:t>
      </w:r>
      <w:r w:rsidRPr="00C61F41">
        <w:rPr>
          <w:rFonts w:ascii="Arial Narrow" w:hAnsi="Arial Narrow" w:cs="Calibri"/>
          <w:sz w:val="22"/>
        </w:rPr>
        <w:t>.</w:t>
      </w:r>
    </w:p>
    <w:p w:rsidR="005D08D7" w:rsidRPr="00D51042" w:rsidRDefault="005D08D7" w:rsidP="005D08D7">
      <w:pPr>
        <w:ind w:left="426"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(ďalej</w:t>
      </w:r>
      <w:r>
        <w:rPr>
          <w:rFonts w:ascii="Arial Narrow" w:hAnsi="Arial Narrow" w:cs="Calibri"/>
          <w:sz w:val="22"/>
        </w:rPr>
        <w:t xml:space="preserve"> len „služby“</w:t>
      </w:r>
      <w:r w:rsidRPr="00C61F41">
        <w:rPr>
          <w:rFonts w:ascii="Arial Narrow" w:hAnsi="Arial Narrow" w:cs="Calibri"/>
          <w:sz w:val="22"/>
        </w:rPr>
        <w:t xml:space="preserve">) pre jednotlivé komponenty KMS MV SR, podľa špecifikácie uvedenej v prílohe č.1 tejto </w:t>
      </w:r>
      <w:r>
        <w:rPr>
          <w:rFonts w:ascii="Arial Narrow" w:hAnsi="Arial Narrow" w:cs="Calibri"/>
          <w:sz w:val="22"/>
        </w:rPr>
        <w:t>Zmluvy.</w:t>
      </w:r>
    </w:p>
    <w:p w:rsidR="005D08D7" w:rsidRPr="00C61F41" w:rsidRDefault="005D08D7" w:rsidP="005D08D7">
      <w:pPr>
        <w:pStyle w:val="Odsekzoznamu"/>
        <w:numPr>
          <w:ilvl w:val="0"/>
          <w:numId w:val="16"/>
        </w:numPr>
        <w:spacing w:after="0" w:line="240" w:lineRule="auto"/>
        <w:ind w:left="426" w:hanging="426"/>
        <w:contextualSpacing/>
        <w:jc w:val="center"/>
        <w:rPr>
          <w:rFonts w:ascii="Arial Narrow" w:hAnsi="Arial Narrow" w:cs="Calibri"/>
          <w:b/>
          <w:sz w:val="22"/>
        </w:rPr>
      </w:pPr>
      <w:r w:rsidRPr="00C61F41">
        <w:rPr>
          <w:rFonts w:ascii="Arial Narrow" w:hAnsi="Arial Narrow" w:cs="Calibri"/>
          <w:b/>
          <w:sz w:val="22"/>
        </w:rPr>
        <w:t>Miesto plnenia a čas plnenia</w:t>
      </w:r>
    </w:p>
    <w:p w:rsidR="005D08D7" w:rsidRPr="00C61F41" w:rsidRDefault="005D08D7" w:rsidP="005D08D7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</w:rPr>
      </w:pPr>
    </w:p>
    <w:p w:rsidR="005D08D7" w:rsidRPr="00C61F41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Miestom plnenia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 sú:</w:t>
      </w:r>
    </w:p>
    <w:p w:rsidR="005D08D7" w:rsidRPr="00C61F41" w:rsidRDefault="005D08D7" w:rsidP="005D08D7">
      <w:pPr>
        <w:numPr>
          <w:ilvl w:val="0"/>
          <w:numId w:val="4"/>
        </w:numPr>
        <w:spacing w:after="0" w:line="240" w:lineRule="auto"/>
        <w:contextualSpacing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OHK PZ Bratislava - Ružinov, Letisko M. R. Štefánika, Bratislava 22, 823 11.</w:t>
      </w:r>
    </w:p>
    <w:p w:rsidR="005D08D7" w:rsidRPr="00C61F41" w:rsidRDefault="005D08D7" w:rsidP="005D08D7">
      <w:pPr>
        <w:numPr>
          <w:ilvl w:val="0"/>
          <w:numId w:val="4"/>
        </w:numPr>
        <w:spacing w:after="0" w:line="240" w:lineRule="auto"/>
        <w:contextualSpacing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OHK PZ Poprad, Letisko </w:t>
      </w:r>
      <w:proofErr w:type="spellStart"/>
      <w:r w:rsidRPr="00C61F41">
        <w:rPr>
          <w:rFonts w:ascii="Arial Narrow" w:hAnsi="Arial Narrow" w:cs="Calibri"/>
          <w:sz w:val="22"/>
        </w:rPr>
        <w:t>Poprad-Tatry</w:t>
      </w:r>
      <w:proofErr w:type="spellEnd"/>
      <w:r w:rsidRPr="00C61F41">
        <w:rPr>
          <w:rFonts w:ascii="Arial Narrow" w:hAnsi="Arial Narrow" w:cs="Calibri"/>
          <w:sz w:val="22"/>
        </w:rPr>
        <w:t>, Na letisko 100, Poprad 058 98.</w:t>
      </w:r>
    </w:p>
    <w:p w:rsidR="005D08D7" w:rsidRPr="00D51042" w:rsidRDefault="005D08D7" w:rsidP="005D08D7">
      <w:pPr>
        <w:numPr>
          <w:ilvl w:val="0"/>
          <w:numId w:val="4"/>
        </w:numPr>
        <w:spacing w:after="0" w:line="240" w:lineRule="auto"/>
        <w:contextualSpacing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OHK PZ Košice, Letisko Košice, 041 75 Košice IV.7.</w:t>
      </w:r>
      <w:r w:rsidRPr="00D51042">
        <w:rPr>
          <w:rFonts w:ascii="Arial Narrow" w:hAnsi="Arial Narrow" w:cs="Calibri"/>
          <w:sz w:val="22"/>
        </w:rPr>
        <w:t xml:space="preserve"> </w:t>
      </w:r>
    </w:p>
    <w:p w:rsidR="005D08D7" w:rsidRPr="00D51042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Miestom plnenia tejto </w:t>
      </w:r>
      <w:r>
        <w:rPr>
          <w:rFonts w:ascii="Arial Narrow" w:hAnsi="Arial Narrow" w:cs="Calibri"/>
          <w:sz w:val="22"/>
        </w:rPr>
        <w:t xml:space="preserve">Zmluvy </w:t>
      </w:r>
      <w:r w:rsidRPr="00C61F41">
        <w:rPr>
          <w:rFonts w:ascii="Arial Narrow" w:hAnsi="Arial Narrow" w:cs="Calibri"/>
          <w:sz w:val="22"/>
        </w:rPr>
        <w:t>je aj sídlo POSKYTOVATEĽA, ak ide o služby, ktoré sú poskytované telefonicky, elektronicky, písomne alebo vzdialeným pripojením (vzdialeným prístupom) alebo iné miesto vopred oznámené a určené OBJEDNÁVATEĽOM.</w:t>
      </w:r>
    </w:p>
    <w:p w:rsidR="005D08D7" w:rsidRPr="00D51042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POSKYTOVATEĽ poskytuje </w:t>
      </w:r>
      <w:r>
        <w:rPr>
          <w:rFonts w:ascii="Arial Narrow" w:hAnsi="Arial Narrow" w:cs="Calibri"/>
          <w:sz w:val="22"/>
        </w:rPr>
        <w:t>služby</w:t>
      </w:r>
      <w:r w:rsidRPr="00C61F41">
        <w:rPr>
          <w:rFonts w:ascii="Arial Narrow" w:hAnsi="Arial Narrow" w:cs="Calibri"/>
          <w:sz w:val="22"/>
        </w:rPr>
        <w:t xml:space="preserve"> podľa bodu 3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 a v časoch špecifikovaných v Prílohe č. 1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. </w:t>
      </w:r>
    </w:p>
    <w:p w:rsidR="005D08D7" w:rsidRPr="00D51042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Táto </w:t>
      </w:r>
      <w:r>
        <w:rPr>
          <w:rFonts w:ascii="Arial Narrow" w:hAnsi="Arial Narrow" w:cs="Calibri"/>
          <w:sz w:val="22"/>
        </w:rPr>
        <w:t>Zmluva</w:t>
      </w:r>
      <w:r w:rsidRPr="00C61F41">
        <w:rPr>
          <w:rFonts w:ascii="Arial Narrow" w:hAnsi="Arial Narrow" w:cs="Calibri"/>
          <w:sz w:val="22"/>
        </w:rPr>
        <w:t xml:space="preserve"> sa uzatvára na dobu </w:t>
      </w:r>
      <w:r>
        <w:rPr>
          <w:rFonts w:ascii="Arial Narrow" w:hAnsi="Arial Narrow" w:cs="Calibri"/>
          <w:sz w:val="22"/>
        </w:rPr>
        <w:t xml:space="preserve">určitú, a to na dobu </w:t>
      </w:r>
      <w:r w:rsidRPr="00C61F41">
        <w:rPr>
          <w:rFonts w:ascii="Arial Narrow" w:hAnsi="Arial Narrow" w:cs="Calibri"/>
          <w:b/>
          <w:sz w:val="22"/>
        </w:rPr>
        <w:t>48 mesiacov</w:t>
      </w:r>
      <w:r w:rsidRPr="00C61F41">
        <w:rPr>
          <w:rFonts w:ascii="Arial Narrow" w:hAnsi="Arial Narrow" w:cs="Calibri"/>
          <w:sz w:val="22"/>
        </w:rPr>
        <w:t xml:space="preserve"> </w:t>
      </w:r>
      <w:r>
        <w:rPr>
          <w:rFonts w:ascii="Arial Narrow" w:hAnsi="Arial Narrow" w:cs="Calibri"/>
          <w:sz w:val="22"/>
        </w:rPr>
        <w:t>od nadobudnutia jej účinnosti..</w:t>
      </w:r>
    </w:p>
    <w:p w:rsidR="005D08D7" w:rsidRPr="00D51042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POSKYTOVATEĽ môže na písomnú žiadosť OBJEDNÁVATEĽA poskytnúť </w:t>
      </w:r>
      <w:r>
        <w:rPr>
          <w:rFonts w:ascii="Arial Narrow" w:hAnsi="Arial Narrow" w:cs="Calibri"/>
          <w:sz w:val="22"/>
        </w:rPr>
        <w:t>služby</w:t>
      </w:r>
      <w:r w:rsidRPr="00C61F41">
        <w:rPr>
          <w:rFonts w:ascii="Arial Narrow" w:hAnsi="Arial Narrow" w:cs="Calibri"/>
          <w:sz w:val="22"/>
        </w:rPr>
        <w:t xml:space="preserve"> aj </w:t>
      </w:r>
      <w:r>
        <w:rPr>
          <w:rFonts w:ascii="Arial Narrow" w:hAnsi="Arial Narrow" w:cs="Calibri"/>
          <w:sz w:val="22"/>
        </w:rPr>
        <w:t xml:space="preserve">mimo času uvedeného v bode 4.3 tohto článku </w:t>
      </w:r>
      <w:r w:rsidRPr="00C61F41">
        <w:rPr>
          <w:rFonts w:ascii="Arial Narrow" w:hAnsi="Arial Narrow" w:cs="Calibri"/>
          <w:sz w:val="22"/>
        </w:rPr>
        <w:t xml:space="preserve">a jej výkon bude uskutočnený na základe vzájomnej dohody </w:t>
      </w:r>
      <w:r>
        <w:rPr>
          <w:rFonts w:ascii="Arial Narrow" w:hAnsi="Arial Narrow" w:cs="Calibri"/>
          <w:sz w:val="22"/>
        </w:rPr>
        <w:t>Účastníkov zmluvy.</w:t>
      </w:r>
    </w:p>
    <w:p w:rsidR="005D08D7" w:rsidRPr="00C61F41" w:rsidRDefault="005D08D7" w:rsidP="005D08D7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</w:rPr>
      </w:pPr>
    </w:p>
    <w:p w:rsidR="005D08D7" w:rsidRPr="00C61F41" w:rsidRDefault="005D08D7" w:rsidP="005D08D7">
      <w:pPr>
        <w:pStyle w:val="Odsekzoznamu"/>
        <w:numPr>
          <w:ilvl w:val="0"/>
          <w:numId w:val="16"/>
        </w:numPr>
        <w:spacing w:after="0" w:line="240" w:lineRule="auto"/>
        <w:contextualSpacing/>
        <w:jc w:val="center"/>
        <w:rPr>
          <w:rFonts w:ascii="Arial Narrow" w:hAnsi="Arial Narrow" w:cs="Calibri"/>
          <w:b/>
          <w:bCs/>
          <w:sz w:val="22"/>
        </w:rPr>
      </w:pPr>
      <w:r w:rsidRPr="00C61F41">
        <w:rPr>
          <w:rFonts w:ascii="Arial Narrow" w:hAnsi="Arial Narrow" w:cs="Calibri"/>
          <w:b/>
          <w:bCs/>
          <w:sz w:val="22"/>
        </w:rPr>
        <w:t>Cena za </w:t>
      </w:r>
      <w:r>
        <w:rPr>
          <w:rFonts w:ascii="Arial Narrow" w:hAnsi="Arial Narrow" w:cs="Calibri"/>
          <w:b/>
          <w:bCs/>
          <w:sz w:val="22"/>
        </w:rPr>
        <w:t>služby</w:t>
      </w:r>
      <w:r w:rsidRPr="00C61F41">
        <w:rPr>
          <w:rFonts w:ascii="Arial Narrow" w:hAnsi="Arial Narrow" w:cs="Calibri"/>
          <w:b/>
          <w:sz w:val="22"/>
        </w:rPr>
        <w:t xml:space="preserve"> a platobné</w:t>
      </w:r>
      <w:r w:rsidRPr="00C61F41">
        <w:rPr>
          <w:rFonts w:ascii="Arial Narrow" w:hAnsi="Arial Narrow" w:cs="Calibri"/>
          <w:b/>
          <w:bCs/>
          <w:sz w:val="22"/>
        </w:rPr>
        <w:t xml:space="preserve"> podmienky</w:t>
      </w:r>
    </w:p>
    <w:p w:rsidR="005D08D7" w:rsidRPr="00C61F41" w:rsidRDefault="005D08D7" w:rsidP="005D08D7">
      <w:pPr>
        <w:pStyle w:val="Odsekzoznamu"/>
        <w:tabs>
          <w:tab w:val="left" w:pos="426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</w:rPr>
      </w:pPr>
    </w:p>
    <w:p w:rsidR="005D08D7" w:rsidRPr="00D51042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OBJEDNÁVATEĽ je povinný uhrádzať POSKYTOVATEĽOVI </w:t>
      </w:r>
      <w:r>
        <w:rPr>
          <w:rFonts w:ascii="Arial Narrow" w:hAnsi="Arial Narrow" w:cs="Calibri"/>
          <w:sz w:val="22"/>
        </w:rPr>
        <w:t>cenu</w:t>
      </w:r>
      <w:r w:rsidRPr="00C61F41">
        <w:rPr>
          <w:rFonts w:ascii="Arial Narrow" w:hAnsi="Arial Narrow" w:cs="Calibri"/>
          <w:sz w:val="22"/>
        </w:rPr>
        <w:t xml:space="preserve"> a príslušnú DPH podľa platných právnych predpisov za poskytovan</w:t>
      </w:r>
      <w:r>
        <w:rPr>
          <w:rFonts w:ascii="Arial Narrow" w:hAnsi="Arial Narrow" w:cs="Calibri"/>
          <w:sz w:val="22"/>
        </w:rPr>
        <w:t>é služby</w:t>
      </w:r>
      <w:r w:rsidRPr="00C61F41">
        <w:rPr>
          <w:rFonts w:ascii="Arial Narrow" w:hAnsi="Arial Narrow" w:cs="Calibri"/>
          <w:sz w:val="22"/>
        </w:rPr>
        <w:t xml:space="preserve"> podľa bodu 3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 (ďalej len „</w:t>
      </w:r>
      <w:r w:rsidRPr="00C61F41">
        <w:rPr>
          <w:rFonts w:ascii="Arial Narrow" w:hAnsi="Arial Narrow" w:cs="Calibri"/>
          <w:b/>
          <w:sz w:val="22"/>
        </w:rPr>
        <w:t>Cena</w:t>
      </w:r>
      <w:r w:rsidRPr="00C61F41">
        <w:rPr>
          <w:rFonts w:ascii="Arial Narrow" w:hAnsi="Arial Narrow" w:cs="Calibri"/>
          <w:sz w:val="22"/>
        </w:rPr>
        <w:t>“).</w:t>
      </w:r>
    </w:p>
    <w:p w:rsidR="005D08D7" w:rsidRPr="00D51042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Cena za poskytovanie </w:t>
      </w:r>
      <w:r>
        <w:rPr>
          <w:rFonts w:ascii="Arial Narrow" w:hAnsi="Arial Narrow" w:cs="Calibri"/>
          <w:sz w:val="22"/>
        </w:rPr>
        <w:t xml:space="preserve">služby </w:t>
      </w:r>
      <w:r w:rsidRPr="00C61F41">
        <w:rPr>
          <w:rFonts w:ascii="Arial Narrow" w:hAnsi="Arial Narrow" w:cs="Calibri"/>
          <w:sz w:val="22"/>
        </w:rPr>
        <w:t xml:space="preserve">podľa bodu 3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 predstavuje .....................,- EUR vrátane DPH ročne (slovom XXXXXXXXX,- EUR vrátane DPH)  , pričom DPH je ........................EUR a zmluvná cena bez  DPH je ......................... EUR (slovom ...............................) </w:t>
      </w:r>
    </w:p>
    <w:p w:rsidR="005D08D7" w:rsidRPr="00D51042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bCs/>
          <w:sz w:val="22"/>
        </w:rPr>
        <w:t xml:space="preserve">Cena </w:t>
      </w:r>
      <w:r>
        <w:rPr>
          <w:rFonts w:ascii="Arial Narrow" w:hAnsi="Arial Narrow" w:cs="Calibri"/>
          <w:bCs/>
          <w:sz w:val="22"/>
        </w:rPr>
        <w:t>služieb</w:t>
      </w:r>
      <w:r w:rsidRPr="00C61F41">
        <w:rPr>
          <w:rFonts w:ascii="Arial Narrow" w:hAnsi="Arial Narrow" w:cs="Calibri"/>
          <w:sz w:val="22"/>
        </w:rPr>
        <w:t xml:space="preserve"> podľa bodu 3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bCs/>
          <w:sz w:val="22"/>
        </w:rPr>
        <w:t xml:space="preserve"> je určená podľa rozsahu HW a SW</w:t>
      </w:r>
      <w:r w:rsidRPr="00C61F41">
        <w:rPr>
          <w:rFonts w:ascii="Arial Narrow" w:hAnsi="Arial Narrow" w:cs="Calibri"/>
          <w:sz w:val="22"/>
        </w:rPr>
        <w:t xml:space="preserve"> komponentov tvoriacich KMS MV SR  v čase podpisu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. V prípade, ak dôjde k ich rozšíreniu nasadením nových HW a SW modulov bude dopad na rozsah poskytovania služieb predmetom vzájomnej dohody </w:t>
      </w:r>
      <w:r>
        <w:rPr>
          <w:rFonts w:ascii="Arial Narrow" w:hAnsi="Arial Narrow" w:cs="Calibri"/>
          <w:sz w:val="22"/>
        </w:rPr>
        <w:t>Účastníkov zmluvy</w:t>
      </w:r>
      <w:r w:rsidRPr="00C61F41">
        <w:rPr>
          <w:rFonts w:ascii="Arial Narrow" w:hAnsi="Arial Narrow" w:cs="Calibri"/>
          <w:sz w:val="22"/>
        </w:rPr>
        <w:t xml:space="preserve"> </w:t>
      </w:r>
    </w:p>
    <w:p w:rsidR="005D08D7" w:rsidRPr="00D51042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sz w:val="22"/>
        </w:rPr>
        <w:t xml:space="preserve">POSKYTOVATEĽ </w:t>
      </w:r>
      <w:r w:rsidRPr="00C61F41">
        <w:rPr>
          <w:rFonts w:ascii="Arial Narrow" w:hAnsi="Arial Narrow" w:cs="Calibri"/>
          <w:bCs/>
          <w:sz w:val="22"/>
        </w:rPr>
        <w:t xml:space="preserve">je oprávnený fakturovať cenu za poskytovanie </w:t>
      </w:r>
      <w:r>
        <w:rPr>
          <w:rFonts w:ascii="Arial Narrow" w:hAnsi="Arial Narrow" w:cs="Calibri"/>
          <w:bCs/>
          <w:sz w:val="22"/>
        </w:rPr>
        <w:t>služieb</w:t>
      </w:r>
      <w:r w:rsidRPr="00C61F41">
        <w:rPr>
          <w:rFonts w:ascii="Arial Narrow" w:hAnsi="Arial Narrow" w:cs="Calibri"/>
          <w:bCs/>
          <w:sz w:val="22"/>
        </w:rPr>
        <w:t xml:space="preserve"> alikvotnou časťou mesačne (1/12 z ročného paušálu), vždy po uplynutí príslušného kalendárneho mesiaca, v ktorom bol</w:t>
      </w:r>
      <w:r>
        <w:rPr>
          <w:rFonts w:ascii="Arial Narrow" w:hAnsi="Arial Narrow" w:cs="Calibri"/>
          <w:bCs/>
          <w:sz w:val="22"/>
        </w:rPr>
        <w:t>a poskytovaná</w:t>
      </w:r>
      <w:r w:rsidRPr="00C61F41">
        <w:rPr>
          <w:rFonts w:ascii="Arial Narrow" w:hAnsi="Arial Narrow" w:cs="Calibri"/>
          <w:bCs/>
          <w:sz w:val="22"/>
        </w:rPr>
        <w:t xml:space="preserve"> a prevzat</w:t>
      </w:r>
      <w:r>
        <w:rPr>
          <w:rFonts w:ascii="Arial Narrow" w:hAnsi="Arial Narrow" w:cs="Calibri"/>
          <w:bCs/>
          <w:sz w:val="22"/>
        </w:rPr>
        <w:t>á</w:t>
      </w:r>
      <w:r w:rsidRPr="00C61F41">
        <w:rPr>
          <w:rFonts w:ascii="Arial Narrow" w:hAnsi="Arial Narrow" w:cs="Calibri"/>
          <w:bCs/>
          <w:sz w:val="22"/>
        </w:rPr>
        <w:t xml:space="preserve"> oprávnenou osobou </w:t>
      </w:r>
      <w:r w:rsidRPr="00C61F41">
        <w:rPr>
          <w:rFonts w:ascii="Arial Narrow" w:hAnsi="Arial Narrow" w:cs="Calibri"/>
          <w:sz w:val="22"/>
        </w:rPr>
        <w:t xml:space="preserve">OBJEDNÁVATEĽA. </w:t>
      </w:r>
    </w:p>
    <w:p w:rsidR="005D08D7" w:rsidRPr="00D51042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bCs/>
          <w:sz w:val="22"/>
        </w:rPr>
        <w:t>Spoločné ustanovenia o platobných podmienkach</w:t>
      </w:r>
      <w:r>
        <w:rPr>
          <w:rFonts w:ascii="Arial Narrow" w:hAnsi="Arial Narrow" w:cs="Calibri"/>
          <w:bCs/>
          <w:sz w:val="22"/>
        </w:rPr>
        <w:t>:</w:t>
      </w:r>
      <w:r w:rsidRPr="00C61F41">
        <w:rPr>
          <w:rFonts w:ascii="Arial Narrow" w:hAnsi="Arial Narrow" w:cs="Calibri"/>
          <w:sz w:val="22"/>
        </w:rPr>
        <w:t xml:space="preserve"> </w:t>
      </w:r>
    </w:p>
    <w:p w:rsidR="005D08D7" w:rsidRPr="00C61F41" w:rsidRDefault="005D08D7" w:rsidP="005D08D7">
      <w:pPr>
        <w:pStyle w:val="Odsekzoznamu"/>
        <w:numPr>
          <w:ilvl w:val="2"/>
          <w:numId w:val="16"/>
        </w:numPr>
        <w:spacing w:after="0" w:line="240" w:lineRule="auto"/>
        <w:ind w:left="1418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bCs/>
          <w:sz w:val="22"/>
        </w:rPr>
        <w:t xml:space="preserve">Cena </w:t>
      </w:r>
      <w:r w:rsidRPr="00C61F41">
        <w:rPr>
          <w:rFonts w:ascii="Arial Narrow" w:hAnsi="Arial Narrow" w:cs="Calibri"/>
          <w:sz w:val="22"/>
        </w:rPr>
        <w:t xml:space="preserve">za poskytovanie </w:t>
      </w:r>
      <w:r>
        <w:rPr>
          <w:rFonts w:ascii="Arial Narrow" w:hAnsi="Arial Narrow" w:cs="Calibri"/>
          <w:sz w:val="22"/>
        </w:rPr>
        <w:t>služieb</w:t>
      </w:r>
      <w:r w:rsidRPr="00C61F41">
        <w:rPr>
          <w:rFonts w:ascii="Arial Narrow" w:hAnsi="Arial Narrow" w:cs="Calibri"/>
          <w:sz w:val="22"/>
        </w:rPr>
        <w:t xml:space="preserve"> podľa bodu 3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bCs/>
          <w:sz w:val="22"/>
        </w:rPr>
        <w:t>je  stanovená podľa § 3 zákona Národnej rady Slovenskej republiky č. 18/1996 Z. z. o cenách v znení neskorších predpisov a vyhlášky Ministerstva financií Slovenskej republiky č. 87/1996 Z. z., ktorou sa vykonáva zákon Národnej rady Slovenskej republiky č. 18/1996 Z. z. o cenách v znení neskorších predpisov. Zmluvná  cena je vyjadrená v eurách.</w:t>
      </w:r>
    </w:p>
    <w:p w:rsidR="005D08D7" w:rsidRPr="00C61F41" w:rsidRDefault="005D08D7" w:rsidP="005D08D7">
      <w:pPr>
        <w:autoSpaceDE w:val="0"/>
        <w:autoSpaceDN w:val="0"/>
        <w:adjustRightInd w:val="0"/>
        <w:ind w:left="1418"/>
        <w:jc w:val="both"/>
        <w:rPr>
          <w:rFonts w:ascii="Arial Narrow" w:hAnsi="Arial Narrow" w:cs="Calibri"/>
          <w:sz w:val="22"/>
        </w:rPr>
      </w:pPr>
    </w:p>
    <w:p w:rsidR="005D08D7" w:rsidRPr="00D51042" w:rsidRDefault="005D08D7" w:rsidP="005D08D7">
      <w:pPr>
        <w:pStyle w:val="Odsekzoznamu"/>
        <w:numPr>
          <w:ilvl w:val="2"/>
          <w:numId w:val="16"/>
        </w:numPr>
        <w:spacing w:after="0" w:line="240" w:lineRule="auto"/>
        <w:ind w:left="1418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bCs/>
          <w:sz w:val="22"/>
        </w:rPr>
        <w:t xml:space="preserve">Cena </w:t>
      </w:r>
      <w:r w:rsidRPr="00C61F41">
        <w:rPr>
          <w:rFonts w:ascii="Arial Narrow" w:hAnsi="Arial Narrow" w:cs="Calibri"/>
          <w:sz w:val="22"/>
        </w:rPr>
        <w:t xml:space="preserve">za poskytovanie </w:t>
      </w:r>
      <w:r>
        <w:rPr>
          <w:rFonts w:ascii="Arial Narrow" w:hAnsi="Arial Narrow" w:cs="Calibri"/>
          <w:sz w:val="22"/>
        </w:rPr>
        <w:t>služieb</w:t>
      </w:r>
      <w:r w:rsidRPr="00C61F41">
        <w:rPr>
          <w:rFonts w:ascii="Arial Narrow" w:hAnsi="Arial Narrow" w:cs="Calibri"/>
          <w:sz w:val="22"/>
        </w:rPr>
        <w:t xml:space="preserve"> podľa bodu 3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bCs/>
          <w:sz w:val="22"/>
        </w:rPr>
        <w:t xml:space="preserve">zahŕňa všetky náklady </w:t>
      </w:r>
      <w:r w:rsidRPr="00C61F41">
        <w:rPr>
          <w:rFonts w:ascii="Arial Narrow" w:hAnsi="Arial Narrow" w:cs="Calibri"/>
          <w:sz w:val="22"/>
        </w:rPr>
        <w:t>POSKYTOVATEĽA</w:t>
      </w:r>
      <w:r w:rsidRPr="00C61F41">
        <w:rPr>
          <w:rFonts w:ascii="Arial Narrow" w:hAnsi="Arial Narrow" w:cs="Calibri"/>
          <w:bCs/>
          <w:sz w:val="22"/>
        </w:rPr>
        <w:t xml:space="preserve"> potrebné k poskytnutiu </w:t>
      </w:r>
      <w:r>
        <w:rPr>
          <w:rFonts w:ascii="Arial Narrow" w:hAnsi="Arial Narrow" w:cs="Calibri"/>
          <w:bCs/>
          <w:sz w:val="22"/>
        </w:rPr>
        <w:t>služieb</w:t>
      </w:r>
      <w:r w:rsidRPr="00C61F41">
        <w:rPr>
          <w:rFonts w:ascii="Arial Narrow" w:hAnsi="Arial Narrow" w:cs="Calibri"/>
          <w:bCs/>
          <w:sz w:val="22"/>
        </w:rPr>
        <w:t xml:space="preserve"> podľa tejto </w:t>
      </w:r>
      <w:r>
        <w:rPr>
          <w:rFonts w:ascii="Arial Narrow" w:hAnsi="Arial Narrow" w:cs="Calibri"/>
          <w:bCs/>
          <w:sz w:val="22"/>
        </w:rPr>
        <w:t>Zmluvy</w:t>
      </w:r>
      <w:r w:rsidRPr="00C61F41">
        <w:rPr>
          <w:rFonts w:ascii="Arial Narrow" w:hAnsi="Arial Narrow" w:cs="Calibri"/>
          <w:bCs/>
          <w:sz w:val="22"/>
        </w:rPr>
        <w:t xml:space="preserve"> do miesta plnenia, vrátane dopravy do miesta plnenia.</w:t>
      </w:r>
    </w:p>
    <w:p w:rsidR="005D08D7" w:rsidRPr="00D51042" w:rsidRDefault="005D08D7" w:rsidP="005D08D7">
      <w:pPr>
        <w:pStyle w:val="Odsekzoznamu"/>
        <w:numPr>
          <w:ilvl w:val="2"/>
          <w:numId w:val="16"/>
        </w:numPr>
        <w:spacing w:after="0" w:line="240" w:lineRule="auto"/>
        <w:ind w:left="1418"/>
        <w:contextualSpacing/>
        <w:jc w:val="both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sz w:val="22"/>
        </w:rPr>
        <w:lastRenderedPageBreak/>
        <w:t>Účastníci zmluvy</w:t>
      </w:r>
      <w:r w:rsidRPr="00C61F41">
        <w:rPr>
          <w:rFonts w:ascii="Arial Narrow" w:hAnsi="Arial Narrow" w:cs="Calibri"/>
          <w:bCs/>
          <w:sz w:val="22"/>
        </w:rPr>
        <w:t xml:space="preserve"> sa dohodli na spôsobe platenia prostredníctvom bezhotovostného platobného styku, ktorý sa bude realizovať výhradne prevodným príkazom.</w:t>
      </w:r>
    </w:p>
    <w:p w:rsidR="005D08D7" w:rsidRPr="00D51042" w:rsidRDefault="005D08D7" w:rsidP="005D08D7">
      <w:pPr>
        <w:pStyle w:val="Odsekzoznamu"/>
        <w:numPr>
          <w:ilvl w:val="2"/>
          <w:numId w:val="16"/>
        </w:numPr>
        <w:spacing w:after="0" w:line="240" w:lineRule="auto"/>
        <w:ind w:left="1418"/>
        <w:contextualSpacing/>
        <w:jc w:val="both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sz w:val="22"/>
        </w:rPr>
        <w:t>Účastníci zmluvy</w:t>
      </w:r>
      <w:r w:rsidRPr="00C61F41">
        <w:rPr>
          <w:rFonts w:ascii="Arial Narrow" w:hAnsi="Arial Narrow" w:cs="Calibri"/>
          <w:bCs/>
          <w:sz w:val="22"/>
        </w:rPr>
        <w:t xml:space="preserve"> sa dohodli, že platba bude realizovaná na základe faktúry, ktorú </w:t>
      </w: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vystaví </w:t>
      </w:r>
      <w:r w:rsidRPr="00C61F41">
        <w:rPr>
          <w:rFonts w:ascii="Arial Narrow" w:hAnsi="Arial Narrow" w:cs="Calibri"/>
          <w:sz w:val="22"/>
        </w:rPr>
        <w:t>OBJEDNÁVATEĽOVI</w:t>
      </w:r>
      <w:r w:rsidRPr="00C61F41">
        <w:rPr>
          <w:rFonts w:ascii="Arial Narrow" w:hAnsi="Arial Narrow" w:cs="Calibri"/>
          <w:bCs/>
          <w:sz w:val="22"/>
        </w:rPr>
        <w:t xml:space="preserve"> po riadnom prevzatí plnenia predmetu </w:t>
      </w:r>
      <w:r>
        <w:rPr>
          <w:rFonts w:ascii="Arial Narrow" w:hAnsi="Arial Narrow" w:cs="Calibri"/>
          <w:bCs/>
          <w:sz w:val="22"/>
        </w:rPr>
        <w:t>Zmluvy</w:t>
      </w:r>
      <w:r w:rsidRPr="00C61F41">
        <w:rPr>
          <w:rFonts w:ascii="Arial Narrow" w:hAnsi="Arial Narrow" w:cs="Calibri"/>
          <w:bCs/>
          <w:sz w:val="22"/>
        </w:rPr>
        <w:t xml:space="preserve"> v súlade s touto </w:t>
      </w:r>
      <w:r>
        <w:rPr>
          <w:rFonts w:ascii="Arial Narrow" w:hAnsi="Arial Narrow" w:cs="Calibri"/>
          <w:bCs/>
          <w:sz w:val="22"/>
        </w:rPr>
        <w:t>Zmluvou</w:t>
      </w:r>
      <w:r w:rsidRPr="00C61F41">
        <w:rPr>
          <w:rFonts w:ascii="Arial Narrow" w:hAnsi="Arial Narrow" w:cs="Calibri"/>
          <w:bCs/>
          <w:sz w:val="22"/>
        </w:rPr>
        <w:t xml:space="preserve">, ak táto </w:t>
      </w:r>
      <w:r>
        <w:rPr>
          <w:rFonts w:ascii="Arial Narrow" w:hAnsi="Arial Narrow" w:cs="Calibri"/>
          <w:bCs/>
          <w:sz w:val="22"/>
        </w:rPr>
        <w:t>Zmluva</w:t>
      </w:r>
      <w:r w:rsidRPr="00C61F41">
        <w:rPr>
          <w:rFonts w:ascii="Arial Narrow" w:hAnsi="Arial Narrow" w:cs="Calibri"/>
          <w:bCs/>
          <w:sz w:val="22"/>
        </w:rPr>
        <w:t xml:space="preserve"> neustanovuje inak. Prílohou faktúry budú servisné protokoly o vykonaných službách podpísané oboma </w:t>
      </w:r>
      <w:r>
        <w:rPr>
          <w:rFonts w:ascii="Arial Narrow" w:hAnsi="Arial Narrow" w:cs="Calibri"/>
          <w:sz w:val="22"/>
        </w:rPr>
        <w:t>Účastníkmi zmluvy.</w:t>
      </w:r>
    </w:p>
    <w:p w:rsidR="005D08D7" w:rsidRPr="00D51042" w:rsidRDefault="005D08D7" w:rsidP="005D08D7">
      <w:pPr>
        <w:pStyle w:val="Odsekzoznamu"/>
        <w:numPr>
          <w:ilvl w:val="2"/>
          <w:numId w:val="16"/>
        </w:numPr>
        <w:spacing w:after="0" w:line="240" w:lineRule="auto"/>
        <w:ind w:left="1418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bCs/>
          <w:sz w:val="22"/>
        </w:rPr>
        <w:t xml:space="preserve">Splatnosť faktúry, ktorá bude mať náležitosti daňového dokladu, je 30 kalendárnych dní a začne plynúť po jej obdŕžaní </w:t>
      </w:r>
      <w:r w:rsidRPr="00C61F41">
        <w:rPr>
          <w:rFonts w:ascii="Arial Narrow" w:hAnsi="Arial Narrow" w:cs="Calibri"/>
          <w:sz w:val="22"/>
        </w:rPr>
        <w:t>OBJEDNÁVATEĽOM</w:t>
      </w:r>
      <w:r w:rsidRPr="00C61F41">
        <w:rPr>
          <w:rFonts w:ascii="Arial Narrow" w:hAnsi="Arial Narrow" w:cs="Calibri"/>
          <w:bCs/>
          <w:sz w:val="22"/>
        </w:rPr>
        <w:t xml:space="preserve">. Faktúra sa považuje za zaplatenú dňom pripísania fakturovanej sumy vrátane DPH na účet </w:t>
      </w:r>
      <w:r w:rsidRPr="00C61F41">
        <w:rPr>
          <w:rFonts w:ascii="Arial Narrow" w:hAnsi="Arial Narrow" w:cs="Calibri"/>
          <w:sz w:val="22"/>
        </w:rPr>
        <w:t>POSKYTOVATEĽA</w:t>
      </w:r>
      <w:r w:rsidRPr="00C61F41">
        <w:rPr>
          <w:rFonts w:ascii="Arial Narrow" w:hAnsi="Arial Narrow" w:cs="Calibri"/>
          <w:bCs/>
          <w:sz w:val="22"/>
        </w:rPr>
        <w:t xml:space="preserve">. </w:t>
      </w:r>
    </w:p>
    <w:p w:rsidR="005D08D7" w:rsidRPr="00D51042" w:rsidRDefault="005D08D7" w:rsidP="005D08D7">
      <w:pPr>
        <w:pStyle w:val="Odsekzoznamu"/>
        <w:numPr>
          <w:ilvl w:val="2"/>
          <w:numId w:val="16"/>
        </w:numPr>
        <w:spacing w:after="0" w:line="240" w:lineRule="auto"/>
        <w:ind w:left="1418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bCs/>
          <w:sz w:val="22"/>
        </w:rPr>
        <w:t xml:space="preserve">Faktúra musí obsahovať všetky náležitosti daňového dokladu podľa zákona č. 222/2004 Z. z. o dani z pridanej hodnoty v znení neskorších predpisov a zákona č. 431/2002 Z. z. o účtovníctve v znení neskorších predpisov. Za správne vyhotovenie faktúry zodpovedá v plnom rozsahu </w:t>
      </w: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>.</w:t>
      </w:r>
    </w:p>
    <w:p w:rsidR="005D08D7" w:rsidRPr="00C61F41" w:rsidRDefault="005D08D7" w:rsidP="005D08D7">
      <w:pPr>
        <w:pStyle w:val="Odsekzoznamu"/>
        <w:numPr>
          <w:ilvl w:val="2"/>
          <w:numId w:val="16"/>
        </w:numPr>
        <w:spacing w:after="0" w:line="240" w:lineRule="auto"/>
        <w:ind w:left="1418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bCs/>
          <w:sz w:val="22"/>
        </w:rPr>
        <w:t xml:space="preserve">V prípade, že faktúra nebude obsahovať prílohy podľa tejto </w:t>
      </w:r>
      <w:r>
        <w:rPr>
          <w:rFonts w:ascii="Arial Narrow" w:hAnsi="Arial Narrow" w:cs="Calibri"/>
          <w:bCs/>
          <w:sz w:val="22"/>
        </w:rPr>
        <w:t>Zmluvy</w:t>
      </w:r>
      <w:r w:rsidRPr="00C61F41">
        <w:rPr>
          <w:rFonts w:ascii="Arial Narrow" w:hAnsi="Arial Narrow" w:cs="Calibri"/>
          <w:bCs/>
          <w:sz w:val="22"/>
        </w:rPr>
        <w:t xml:space="preserve">, všetky náležitosti daňového dokladu alebo bude obsahovať iné zrejmé nesprávnosti, vady v písaní alebo počítaní, </w:t>
      </w:r>
      <w:r w:rsidRPr="00C61F41">
        <w:rPr>
          <w:rFonts w:ascii="Arial Narrow" w:hAnsi="Arial Narrow" w:cs="Calibri"/>
          <w:sz w:val="22"/>
        </w:rPr>
        <w:t>OBJEDNÁVATEĽ</w:t>
      </w:r>
      <w:r w:rsidRPr="00C61F41">
        <w:rPr>
          <w:rFonts w:ascii="Arial Narrow" w:hAnsi="Arial Narrow" w:cs="Calibri"/>
          <w:bCs/>
          <w:sz w:val="22"/>
        </w:rPr>
        <w:t xml:space="preserve"> má právo vrátiť ju </w:t>
      </w:r>
      <w:r w:rsidRPr="00C61F41">
        <w:rPr>
          <w:rFonts w:ascii="Arial Narrow" w:hAnsi="Arial Narrow" w:cs="Calibri"/>
          <w:sz w:val="22"/>
        </w:rPr>
        <w:t>POSKYTOVATEĽOVI</w:t>
      </w:r>
      <w:r w:rsidRPr="00C61F41">
        <w:rPr>
          <w:rFonts w:ascii="Arial Narrow" w:hAnsi="Arial Narrow" w:cs="Calibri"/>
          <w:bCs/>
          <w:sz w:val="22"/>
        </w:rPr>
        <w:t xml:space="preserve"> v lehote splatnosti na doplnenie alebo prepracovanie s uvedením nedostatkov, ktoré sa majú odstrániť. V takomto prípade sa ukončí pôvodná lehota splatnosti a nová 30-dňová lehota splatnosti začne plynúť doručením doplnenej, opravenej, resp. novej  faktúry </w:t>
      </w:r>
      <w:r w:rsidRPr="00C61F41">
        <w:rPr>
          <w:rFonts w:ascii="Arial Narrow" w:hAnsi="Arial Narrow" w:cs="Calibri"/>
          <w:sz w:val="22"/>
        </w:rPr>
        <w:t>OBJEDNÁVATEĽOVI</w:t>
      </w:r>
      <w:r w:rsidRPr="00C61F41">
        <w:rPr>
          <w:rFonts w:ascii="Arial Narrow" w:hAnsi="Arial Narrow" w:cs="Calibri"/>
          <w:bCs/>
          <w:sz w:val="22"/>
        </w:rPr>
        <w:t xml:space="preserve">.  </w:t>
      </w:r>
    </w:p>
    <w:p w:rsidR="005D08D7" w:rsidRPr="00D51042" w:rsidRDefault="005D08D7" w:rsidP="005D08D7">
      <w:pPr>
        <w:rPr>
          <w:rFonts w:ascii="Arial Narrow" w:hAnsi="Arial Narrow" w:cs="Arial"/>
          <w:bCs/>
          <w:sz w:val="22"/>
        </w:rPr>
      </w:pPr>
    </w:p>
    <w:p w:rsidR="005D08D7" w:rsidRPr="00C61F41" w:rsidRDefault="005D08D7" w:rsidP="005D08D7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center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b/>
          <w:bCs/>
          <w:sz w:val="22"/>
        </w:rPr>
        <w:t>Postup pri riešení incidentov</w:t>
      </w:r>
    </w:p>
    <w:p w:rsidR="005D08D7" w:rsidRPr="00C61F41" w:rsidRDefault="005D08D7" w:rsidP="005D08D7">
      <w:pPr>
        <w:pStyle w:val="Odsekzoznamu"/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sz w:val="22"/>
        </w:rPr>
      </w:pPr>
    </w:p>
    <w:p w:rsidR="005D08D7" w:rsidRPr="00D51042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Oprávnená osoba resp. poverený pracovník OBJEDNÁVATEĽA nahlási incident v  systéme </w:t>
      </w:r>
      <w:proofErr w:type="spellStart"/>
      <w:r w:rsidRPr="00C61F41">
        <w:rPr>
          <w:rFonts w:ascii="Arial Narrow" w:hAnsi="Arial Narrow" w:cs="Calibri"/>
          <w:sz w:val="22"/>
        </w:rPr>
        <w:t>HelpDesk</w:t>
      </w:r>
      <w:proofErr w:type="spellEnd"/>
      <w:r w:rsidRPr="00C61F41">
        <w:rPr>
          <w:rFonts w:ascii="Arial Narrow" w:hAnsi="Arial Narrow" w:cs="Calibri"/>
          <w:sz w:val="22"/>
        </w:rPr>
        <w:t xml:space="preserve"> podľa Prílohy č. </w:t>
      </w:r>
      <w:r>
        <w:rPr>
          <w:rFonts w:ascii="Arial Narrow" w:hAnsi="Arial Narrow" w:cs="Calibri"/>
          <w:sz w:val="22"/>
        </w:rPr>
        <w:t>3</w:t>
      </w:r>
      <w:r w:rsidRPr="00C61F41">
        <w:rPr>
          <w:rFonts w:ascii="Arial Narrow" w:hAnsi="Arial Narrow" w:cs="Calibri"/>
          <w:sz w:val="22"/>
        </w:rPr>
        <w:t xml:space="preserve">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. Uskutočniť takéto hlásenie môže výlučne Oprávnená osoba resp. ňou poverený pracovník OBJEDNÁVATEĽA v súlade s touto </w:t>
      </w:r>
      <w:r>
        <w:rPr>
          <w:rFonts w:ascii="Arial Narrow" w:hAnsi="Arial Narrow" w:cs="Calibri"/>
          <w:sz w:val="22"/>
        </w:rPr>
        <w:t>Zmluvou</w:t>
      </w:r>
      <w:r w:rsidRPr="00C61F41">
        <w:rPr>
          <w:rFonts w:ascii="Arial Narrow" w:hAnsi="Arial Narrow" w:cs="Calibri"/>
          <w:sz w:val="22"/>
        </w:rPr>
        <w:t xml:space="preserve">. V prípade hlásenia e-mailom  alebo prostredníctvom telefónu POSKYTOVATEĽ takéto hlásenie zaeviduje v systéme </w:t>
      </w:r>
      <w:proofErr w:type="spellStart"/>
      <w:r w:rsidRPr="00C61F41">
        <w:rPr>
          <w:rFonts w:ascii="Arial Narrow" w:hAnsi="Arial Narrow" w:cs="Calibri"/>
          <w:sz w:val="22"/>
        </w:rPr>
        <w:t>HelpDesk</w:t>
      </w:r>
      <w:proofErr w:type="spellEnd"/>
      <w:r w:rsidRPr="00C61F41">
        <w:rPr>
          <w:rFonts w:ascii="Arial Narrow" w:hAnsi="Arial Narrow" w:cs="Calibri"/>
          <w:sz w:val="22"/>
        </w:rPr>
        <w:t>, ktorý vygeneruje identifikačné číslo incidentu. Akákoľvek budúca komunikácia medzi POSKYTOVATEĽOM a OBJEDNÁVATEĽOM sa uskutočňuje použitím priradeného identifikačného čísla incidentu.</w:t>
      </w:r>
    </w:p>
    <w:p w:rsidR="005D08D7" w:rsidRPr="00D51042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bCs/>
          <w:sz w:val="22"/>
        </w:rPr>
        <w:t xml:space="preserve">Špecialista </w:t>
      </w:r>
      <w:r w:rsidRPr="00C61F41">
        <w:rPr>
          <w:rFonts w:ascii="Arial Narrow" w:hAnsi="Arial Narrow" w:cs="Calibri"/>
          <w:sz w:val="22"/>
        </w:rPr>
        <w:t>POSKYTOVATEĽA</w:t>
      </w:r>
      <w:r w:rsidRPr="00C61F41">
        <w:rPr>
          <w:rFonts w:ascii="Arial Narrow" w:hAnsi="Arial Narrow" w:cs="Calibri"/>
          <w:bCs/>
          <w:sz w:val="22"/>
        </w:rPr>
        <w:t xml:space="preserve"> preverí incident a začne v Reakčnej dobre podľa Prílohy č. 1 resp. v lehotách vyplývajúcich z tejto </w:t>
      </w:r>
      <w:r>
        <w:rPr>
          <w:rFonts w:ascii="Arial Narrow" w:hAnsi="Arial Narrow" w:cs="Calibri"/>
          <w:bCs/>
          <w:sz w:val="22"/>
        </w:rPr>
        <w:t xml:space="preserve">Zmluvy </w:t>
      </w:r>
      <w:r w:rsidRPr="00C61F41">
        <w:rPr>
          <w:rFonts w:ascii="Arial Narrow" w:hAnsi="Arial Narrow" w:cs="Calibri"/>
          <w:bCs/>
          <w:sz w:val="22"/>
        </w:rPr>
        <w:t xml:space="preserve">ich prešetrenie. Podľa potreby kontaktuje Oprávnenú osobu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Cs/>
          <w:sz w:val="22"/>
        </w:rPr>
        <w:t xml:space="preserve">. Komunikácia pracovníka </w:t>
      </w:r>
      <w:r w:rsidRPr="00C61F41">
        <w:rPr>
          <w:rFonts w:ascii="Arial Narrow" w:hAnsi="Arial Narrow" w:cs="Calibri"/>
          <w:sz w:val="22"/>
        </w:rPr>
        <w:t>POSKYTOVATEĽA</w:t>
      </w:r>
      <w:r w:rsidRPr="00C61F41">
        <w:rPr>
          <w:rFonts w:ascii="Arial Narrow" w:hAnsi="Arial Narrow" w:cs="Calibri"/>
          <w:bCs/>
          <w:sz w:val="22"/>
        </w:rPr>
        <w:t xml:space="preserve"> prebieha priamo s Oprávnenou osobou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Cs/>
          <w:sz w:val="22"/>
        </w:rPr>
        <w:t xml:space="preserve">. Špecialista </w:t>
      </w:r>
      <w:r w:rsidRPr="00C61F41">
        <w:rPr>
          <w:rFonts w:ascii="Arial Narrow" w:hAnsi="Arial Narrow" w:cs="Calibri"/>
          <w:sz w:val="22"/>
        </w:rPr>
        <w:t>POSKYTOVATEĽA</w:t>
      </w:r>
      <w:r w:rsidRPr="00C61F41">
        <w:rPr>
          <w:rFonts w:ascii="Arial Narrow" w:hAnsi="Arial Narrow" w:cs="Calibri"/>
          <w:bCs/>
          <w:sz w:val="22"/>
        </w:rPr>
        <w:t xml:space="preserve"> oznámi výsledok prešetrenia a odporúčané riešenie Oprávnenej osobe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Cs/>
          <w:sz w:val="22"/>
        </w:rPr>
        <w:t xml:space="preserve"> a na základe výsledkov prešetrenia bude pokračovať riešenie problému, tak aby </w:t>
      </w: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daný incident vyriešil v Dobre opravy podľa jednotlivých typov poskytovaných služieb, pokiaľ sa na daný incident vzťahuje Doba opravy. </w:t>
      </w:r>
    </w:p>
    <w:p w:rsidR="005D08D7" w:rsidRPr="00D51042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bCs/>
          <w:sz w:val="22"/>
        </w:rPr>
        <w:t xml:space="preserve">Incident bude riešený na základe priority určenej dohodou Oprávnenej osoby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Cs/>
          <w:sz w:val="22"/>
        </w:rPr>
        <w:t xml:space="preserve"> a </w:t>
      </w:r>
      <w:r w:rsidRPr="00C61F41">
        <w:rPr>
          <w:rFonts w:ascii="Arial Narrow" w:hAnsi="Arial Narrow" w:cs="Calibri"/>
          <w:sz w:val="22"/>
        </w:rPr>
        <w:t>POSKYTOVATEĽA</w:t>
      </w:r>
      <w:r w:rsidRPr="00C61F41">
        <w:rPr>
          <w:rFonts w:ascii="Arial Narrow" w:hAnsi="Arial Narrow" w:cs="Calibri"/>
          <w:bCs/>
          <w:sz w:val="22"/>
        </w:rPr>
        <w:t xml:space="preserve">. Oprávnená osoba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Cs/>
          <w:sz w:val="22"/>
        </w:rPr>
        <w:t xml:space="preserve"> má právo zmeniť poradie priorít riešenia otvorených incidentov po dohode s oprávneným zástupcom zo strany </w:t>
      </w:r>
      <w:r w:rsidRPr="00C61F41">
        <w:rPr>
          <w:rFonts w:ascii="Arial Narrow" w:hAnsi="Arial Narrow" w:cs="Calibri"/>
          <w:sz w:val="22"/>
        </w:rPr>
        <w:t>POSKYTOVATEĽA</w:t>
      </w:r>
      <w:r w:rsidRPr="00C61F41">
        <w:rPr>
          <w:rFonts w:ascii="Arial Narrow" w:hAnsi="Arial Narrow" w:cs="Calibri"/>
          <w:bCs/>
          <w:sz w:val="22"/>
        </w:rPr>
        <w:t xml:space="preserve"> dokumentovateľným spôsobom. Nahlásené problémy riešia oprávnené osoby </w:t>
      </w:r>
      <w:r w:rsidRPr="00C61F41">
        <w:rPr>
          <w:rFonts w:ascii="Arial Narrow" w:hAnsi="Arial Narrow" w:cs="Calibri"/>
          <w:sz w:val="22"/>
        </w:rPr>
        <w:t>POSKYTOVATEĽA</w:t>
      </w:r>
      <w:r w:rsidRPr="00C61F41">
        <w:rPr>
          <w:rFonts w:ascii="Arial Narrow" w:hAnsi="Arial Narrow" w:cs="Calibri"/>
          <w:bCs/>
          <w:sz w:val="22"/>
        </w:rPr>
        <w:t xml:space="preserve"> a Oprávnená osoba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Cs/>
          <w:sz w:val="22"/>
        </w:rPr>
        <w:t xml:space="preserve"> priamou komunikáciou. </w:t>
      </w:r>
    </w:p>
    <w:p w:rsidR="005D08D7" w:rsidRPr="00D51042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bCs/>
          <w:sz w:val="22"/>
        </w:rPr>
        <w:t xml:space="preserve">Po vykonaní servisného zásahu pracovníkom </w:t>
      </w:r>
      <w:r w:rsidRPr="00C61F41">
        <w:rPr>
          <w:rFonts w:ascii="Arial Narrow" w:hAnsi="Arial Narrow" w:cs="Calibri"/>
          <w:sz w:val="22"/>
        </w:rPr>
        <w:t>POSKYTOVATEĽA</w:t>
      </w:r>
      <w:r w:rsidRPr="00C61F41">
        <w:rPr>
          <w:rFonts w:ascii="Arial Narrow" w:hAnsi="Arial Narrow" w:cs="Calibri"/>
          <w:bCs/>
          <w:sz w:val="22"/>
        </w:rPr>
        <w:t xml:space="preserve"> v priestoroch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Cs/>
          <w:sz w:val="22"/>
        </w:rPr>
        <w:t xml:space="preserve"> alebo inom dohodnutom mieste potvrdí Oprávnená osoba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Cs/>
          <w:sz w:val="22"/>
        </w:rPr>
        <w:t xml:space="preserve"> ich vykonanie v servisnom protokole</w:t>
      </w:r>
      <w:r>
        <w:rPr>
          <w:rFonts w:ascii="Arial Narrow" w:hAnsi="Arial Narrow" w:cs="Calibri"/>
          <w:bCs/>
          <w:sz w:val="22"/>
        </w:rPr>
        <w:t>,</w:t>
      </w:r>
      <w:r w:rsidRPr="00C61F41">
        <w:rPr>
          <w:rFonts w:ascii="Arial Narrow" w:hAnsi="Arial Narrow" w:cs="Calibri"/>
          <w:bCs/>
          <w:sz w:val="22"/>
        </w:rPr>
        <w:t xml:space="preserve">  z ktorého si ponecháva kópiu.</w:t>
      </w:r>
    </w:p>
    <w:p w:rsidR="005D08D7" w:rsidRPr="00C61F41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bCs/>
          <w:sz w:val="22"/>
        </w:rPr>
        <w:t xml:space="preserve">Všetky vyriešené incidenty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Cs/>
          <w:sz w:val="22"/>
        </w:rPr>
        <w:t xml:space="preserve"> musia byť potvrdené písomne jeho Oprávnenou osobou v servisnom protokole, ktorý </w:t>
      </w: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predloží </w:t>
      </w:r>
      <w:r w:rsidRPr="00C61F41">
        <w:rPr>
          <w:rFonts w:ascii="Arial Narrow" w:hAnsi="Arial Narrow" w:cs="Calibri"/>
          <w:sz w:val="22"/>
        </w:rPr>
        <w:t>OBJEDNÁVATEĽOVI po vykonaní servisného zásahu.</w:t>
      </w:r>
      <w:r w:rsidRPr="00C61F41">
        <w:rPr>
          <w:rFonts w:ascii="Arial Narrow" w:hAnsi="Arial Narrow" w:cs="Calibri"/>
          <w:bCs/>
          <w:sz w:val="22"/>
        </w:rPr>
        <w:t xml:space="preserve"> V prípade, ak </w:t>
      </w:r>
      <w:r w:rsidRPr="00C61F41">
        <w:rPr>
          <w:rFonts w:ascii="Arial Narrow" w:hAnsi="Arial Narrow" w:cs="Calibri"/>
          <w:sz w:val="22"/>
        </w:rPr>
        <w:t>OBJEDNÁVATEĽ</w:t>
      </w:r>
      <w:r w:rsidRPr="00C61F41">
        <w:rPr>
          <w:rFonts w:ascii="Arial Narrow" w:hAnsi="Arial Narrow" w:cs="Calibri"/>
          <w:bCs/>
          <w:sz w:val="22"/>
        </w:rPr>
        <w:t xml:space="preserve"> riešenie incidentu neakceptuje, alebo má výhrady je povinný uviesť svoje pripomienky a výhrady v servisnom protokole. Ak </w:t>
      </w:r>
      <w:r w:rsidRPr="00C61F41">
        <w:rPr>
          <w:rFonts w:ascii="Arial Narrow" w:hAnsi="Arial Narrow" w:cs="Calibri"/>
          <w:sz w:val="22"/>
        </w:rPr>
        <w:t>OBJEDNÁVATEĽ</w:t>
      </w:r>
      <w:r w:rsidRPr="00C61F41">
        <w:rPr>
          <w:rFonts w:ascii="Arial Narrow" w:hAnsi="Arial Narrow" w:cs="Calibri"/>
          <w:bCs/>
          <w:sz w:val="22"/>
        </w:rPr>
        <w:t xml:space="preserve"> bezdôvodne neakceptuje vyriešenie incidentu a nevznesie pripomienky k riešeniu incidentu ani do 5 pracovných dní od ich vykonania, považuje sa riešenie incidentu  za akceptované. Ustanovením tohto bodu resp. článku nie je dotknutá zodpovednosť </w:t>
      </w:r>
      <w:r w:rsidRPr="00C61F41">
        <w:rPr>
          <w:rFonts w:ascii="Arial Narrow" w:hAnsi="Arial Narrow" w:cs="Calibri"/>
          <w:sz w:val="22"/>
        </w:rPr>
        <w:t>POSKYTOVATEĽA</w:t>
      </w:r>
      <w:r w:rsidRPr="00C61F41">
        <w:rPr>
          <w:rFonts w:ascii="Arial Narrow" w:hAnsi="Arial Narrow" w:cs="Calibri"/>
          <w:bCs/>
          <w:sz w:val="22"/>
        </w:rPr>
        <w:t xml:space="preserve"> za vady poskytnutých služieb resp. ich časti, ktoré vyjdú najavo po akceptácii riešenia incidentu a to aj v prípade, ak tieto vady existovali už v čase akceptácie.</w:t>
      </w:r>
    </w:p>
    <w:p w:rsidR="005D08D7" w:rsidRPr="00C61F41" w:rsidRDefault="005D08D7" w:rsidP="005D08D7">
      <w:pPr>
        <w:pStyle w:val="Odsekzoznamu"/>
        <w:ind w:left="576"/>
        <w:jc w:val="both"/>
        <w:rPr>
          <w:rFonts w:ascii="Arial Narrow" w:hAnsi="Arial Narrow" w:cs="Arial"/>
          <w:bCs/>
          <w:sz w:val="22"/>
        </w:rPr>
      </w:pPr>
    </w:p>
    <w:p w:rsidR="005D08D7" w:rsidRPr="00C61F41" w:rsidRDefault="005D08D7" w:rsidP="005D08D7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center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b/>
          <w:bCs/>
          <w:sz w:val="22"/>
        </w:rPr>
        <w:lastRenderedPageBreak/>
        <w:t>Uzatváranie incidentov</w:t>
      </w:r>
    </w:p>
    <w:p w:rsidR="005D08D7" w:rsidRPr="00C61F41" w:rsidRDefault="005D08D7" w:rsidP="005D08D7">
      <w:pPr>
        <w:rPr>
          <w:rFonts w:ascii="Arial Narrow" w:hAnsi="Arial Narrow" w:cs="Calibri"/>
          <w:sz w:val="22"/>
        </w:rPr>
      </w:pPr>
    </w:p>
    <w:p w:rsidR="005D08D7" w:rsidRPr="00C61F41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sz w:val="22"/>
        </w:rPr>
        <w:t>Účastníci zmluvy</w:t>
      </w:r>
      <w:r w:rsidRPr="00C61F41">
        <w:rPr>
          <w:rFonts w:ascii="Arial Narrow" w:hAnsi="Arial Narrow" w:cs="Calibri"/>
          <w:bCs/>
          <w:sz w:val="22"/>
        </w:rPr>
        <w:t xml:space="preserve"> považujú incident v zmysle tejto </w:t>
      </w:r>
      <w:r>
        <w:rPr>
          <w:rFonts w:ascii="Arial Narrow" w:hAnsi="Arial Narrow" w:cs="Calibri"/>
          <w:bCs/>
          <w:sz w:val="22"/>
        </w:rPr>
        <w:t>Zmluvy</w:t>
      </w:r>
      <w:r w:rsidRPr="00C61F41">
        <w:rPr>
          <w:rFonts w:ascii="Arial Narrow" w:hAnsi="Arial Narrow" w:cs="Calibri"/>
          <w:bCs/>
          <w:sz w:val="22"/>
        </w:rPr>
        <w:t xml:space="preserve"> za uzavretý za týchto okolností:</w:t>
      </w:r>
    </w:p>
    <w:p w:rsidR="005D08D7" w:rsidRPr="00C61F41" w:rsidRDefault="005D08D7" w:rsidP="005D08D7">
      <w:pPr>
        <w:pStyle w:val="Odsekzoznamu"/>
        <w:ind w:left="576"/>
        <w:jc w:val="both"/>
        <w:rPr>
          <w:rFonts w:ascii="Arial Narrow" w:hAnsi="Arial Narrow" w:cs="Calibri"/>
          <w:bCs/>
          <w:sz w:val="22"/>
        </w:rPr>
      </w:pPr>
    </w:p>
    <w:p w:rsidR="005D08D7" w:rsidRPr="00C50629" w:rsidRDefault="005D08D7" w:rsidP="005D08D7">
      <w:pPr>
        <w:pStyle w:val="Odsekzoznamu"/>
        <w:numPr>
          <w:ilvl w:val="2"/>
          <w:numId w:val="16"/>
        </w:numPr>
        <w:spacing w:after="0" w:line="240" w:lineRule="auto"/>
        <w:ind w:left="1276" w:hanging="709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ak POSKYTOVATEĽ poskytne OBJEDNÁVATEĽOVI riešenie, ktoré odstraňuje nahlásený incident a ktoré je konečné, čo OBJEDNÁVATEĽ potvrdí písomne v servisnom protokole. </w:t>
      </w:r>
    </w:p>
    <w:p w:rsidR="005D08D7" w:rsidRPr="00C61F41" w:rsidRDefault="005D08D7" w:rsidP="005D08D7">
      <w:pPr>
        <w:pStyle w:val="Odsekzoznamu"/>
        <w:numPr>
          <w:ilvl w:val="2"/>
          <w:numId w:val="16"/>
        </w:numPr>
        <w:spacing w:after="0" w:line="240" w:lineRule="auto"/>
        <w:ind w:left="1276" w:hanging="709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ak POSKYTOVATEĽ na základe prešetrenia zistil a OBJEDNÁVATEĽOVI oznámil, že</w:t>
      </w:r>
    </w:p>
    <w:p w:rsidR="005D08D7" w:rsidRPr="00C61F41" w:rsidRDefault="005D08D7" w:rsidP="005D08D7">
      <w:pPr>
        <w:pStyle w:val="Odsekzoznamu"/>
        <w:numPr>
          <w:ilvl w:val="0"/>
          <w:numId w:val="6"/>
        </w:numPr>
        <w:tabs>
          <w:tab w:val="left" w:pos="1560"/>
        </w:tabs>
        <w:spacing w:after="0" w:line="240" w:lineRule="auto"/>
        <w:ind w:left="1560" w:hanging="284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bCs/>
          <w:sz w:val="22"/>
        </w:rPr>
        <w:t>incident</w:t>
      </w:r>
      <w:r w:rsidRPr="00C61F41">
        <w:rPr>
          <w:rFonts w:ascii="Arial Narrow" w:hAnsi="Arial Narrow" w:cs="Calibri"/>
          <w:sz w:val="22"/>
        </w:rPr>
        <w:t xml:space="preserve"> vznikol nesprávnym používaním zo strany OBJEDNÁVATEĽA,</w:t>
      </w:r>
    </w:p>
    <w:p w:rsidR="005D08D7" w:rsidRPr="00C61F41" w:rsidRDefault="005D08D7" w:rsidP="005D08D7">
      <w:pPr>
        <w:pStyle w:val="Odsekzoznamu"/>
        <w:numPr>
          <w:ilvl w:val="0"/>
          <w:numId w:val="6"/>
        </w:numPr>
        <w:tabs>
          <w:tab w:val="left" w:pos="1560"/>
        </w:tabs>
        <w:spacing w:after="0" w:line="240" w:lineRule="auto"/>
        <w:ind w:left="1560" w:hanging="284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bCs/>
          <w:sz w:val="22"/>
        </w:rPr>
        <w:t xml:space="preserve">incident </w:t>
      </w:r>
      <w:r w:rsidRPr="00C61F41">
        <w:rPr>
          <w:rFonts w:ascii="Arial Narrow" w:hAnsi="Arial Narrow" w:cs="Calibri"/>
          <w:sz w:val="22"/>
        </w:rPr>
        <w:t>vznikol nesprávnou alebo neautorizovanou modifikáciou KMS  vykonanou OBJEDNÁVATEĽOM,</w:t>
      </w:r>
    </w:p>
    <w:p w:rsidR="005D08D7" w:rsidRPr="00C61F41" w:rsidRDefault="005D08D7" w:rsidP="005D08D7">
      <w:pPr>
        <w:pStyle w:val="Odsekzoznamu"/>
        <w:numPr>
          <w:ilvl w:val="0"/>
          <w:numId w:val="6"/>
        </w:numPr>
        <w:tabs>
          <w:tab w:val="left" w:pos="1560"/>
        </w:tabs>
        <w:spacing w:after="0" w:line="240" w:lineRule="auto"/>
        <w:ind w:left="1560" w:hanging="284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bCs/>
          <w:sz w:val="22"/>
        </w:rPr>
        <w:t>incident</w:t>
      </w:r>
      <w:r w:rsidRPr="00C61F41">
        <w:rPr>
          <w:rFonts w:ascii="Arial Narrow" w:hAnsi="Arial Narrow" w:cs="Calibri"/>
          <w:sz w:val="22"/>
        </w:rPr>
        <w:t xml:space="preserve"> vznikol znehodnotením KMS  alebo jeho časti, vrátane dát, spôsobeným napadnutím systému z vonku,</w:t>
      </w:r>
    </w:p>
    <w:p w:rsidR="005D08D7" w:rsidRPr="00C61F41" w:rsidRDefault="005D08D7" w:rsidP="005D08D7">
      <w:pPr>
        <w:pStyle w:val="Odsekzoznamu"/>
        <w:numPr>
          <w:ilvl w:val="0"/>
          <w:numId w:val="6"/>
        </w:numPr>
        <w:tabs>
          <w:tab w:val="left" w:pos="1560"/>
        </w:tabs>
        <w:spacing w:after="0" w:line="240" w:lineRule="auto"/>
        <w:ind w:left="1560" w:hanging="284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bCs/>
          <w:sz w:val="22"/>
        </w:rPr>
        <w:t>incident</w:t>
      </w:r>
      <w:r w:rsidRPr="00C61F41">
        <w:rPr>
          <w:rFonts w:ascii="Arial Narrow" w:hAnsi="Arial Narrow" w:cs="Calibri"/>
          <w:sz w:val="22"/>
        </w:rPr>
        <w:t xml:space="preserve"> vznikol nedodržaním odporúčaných postupov OBJEDNÁVATEĽOM, uvedených v prevádzkovej dokumentácii KMS, </w:t>
      </w:r>
    </w:p>
    <w:p w:rsidR="005D08D7" w:rsidRPr="00C61F41" w:rsidRDefault="005D08D7" w:rsidP="005D08D7">
      <w:pPr>
        <w:pStyle w:val="Odsekzoznamu"/>
        <w:numPr>
          <w:ilvl w:val="0"/>
          <w:numId w:val="6"/>
        </w:numPr>
        <w:tabs>
          <w:tab w:val="left" w:pos="1560"/>
        </w:tabs>
        <w:spacing w:after="0" w:line="240" w:lineRule="auto"/>
        <w:ind w:left="1560" w:hanging="284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riešenie </w:t>
      </w:r>
      <w:r w:rsidRPr="00C61F41">
        <w:rPr>
          <w:rFonts w:ascii="Arial Narrow" w:hAnsi="Arial Narrow" w:cs="Calibri"/>
          <w:bCs/>
          <w:sz w:val="22"/>
        </w:rPr>
        <w:t>incidentu</w:t>
      </w:r>
      <w:r w:rsidRPr="00C61F41">
        <w:rPr>
          <w:rFonts w:ascii="Arial Narrow" w:hAnsi="Arial Narrow" w:cs="Calibri"/>
          <w:sz w:val="22"/>
        </w:rPr>
        <w:t xml:space="preserve"> nie je predmetom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. </w:t>
      </w:r>
    </w:p>
    <w:p w:rsidR="005D08D7" w:rsidRPr="00C61F41" w:rsidRDefault="005D08D7" w:rsidP="005D08D7">
      <w:pPr>
        <w:pStyle w:val="Papagraf"/>
        <w:spacing w:after="0"/>
        <w:ind w:left="0" w:firstLine="0"/>
        <w:rPr>
          <w:rFonts w:ascii="Arial Narrow" w:hAnsi="Arial Narrow" w:cs="Arial"/>
          <w:b/>
          <w:sz w:val="22"/>
          <w:szCs w:val="22"/>
        </w:rPr>
      </w:pPr>
    </w:p>
    <w:p w:rsidR="005D08D7" w:rsidRPr="00C61F41" w:rsidRDefault="005D08D7" w:rsidP="005D08D7">
      <w:pPr>
        <w:pStyle w:val="Papagraf"/>
        <w:spacing w:after="0"/>
        <w:ind w:left="0" w:firstLine="0"/>
        <w:jc w:val="center"/>
        <w:rPr>
          <w:rFonts w:ascii="Arial Narrow" w:hAnsi="Arial Narrow" w:cs="Arial"/>
          <w:b/>
          <w:sz w:val="22"/>
          <w:szCs w:val="22"/>
        </w:rPr>
      </w:pPr>
    </w:p>
    <w:p w:rsidR="005D08D7" w:rsidRPr="00C61F41" w:rsidRDefault="005D08D7" w:rsidP="005D08D7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center"/>
        <w:rPr>
          <w:rFonts w:ascii="Arial Narrow" w:hAnsi="Arial Narrow" w:cs="Calibri"/>
          <w:b/>
          <w:sz w:val="22"/>
        </w:rPr>
      </w:pPr>
      <w:r w:rsidRPr="00C61F41">
        <w:rPr>
          <w:rFonts w:ascii="Arial Narrow" w:hAnsi="Arial Narrow" w:cs="Calibri"/>
          <w:b/>
          <w:sz w:val="22"/>
        </w:rPr>
        <w:t xml:space="preserve">Práva a </w:t>
      </w:r>
      <w:r w:rsidRPr="00C61F41">
        <w:rPr>
          <w:rFonts w:ascii="Arial Narrow" w:hAnsi="Arial Narrow" w:cs="Calibri"/>
          <w:b/>
          <w:bCs/>
          <w:sz w:val="22"/>
        </w:rPr>
        <w:t>povinnosti</w:t>
      </w:r>
      <w:r w:rsidRPr="00C61F41">
        <w:rPr>
          <w:rFonts w:ascii="Arial Narrow" w:hAnsi="Arial Narrow" w:cs="Calibri"/>
          <w:b/>
          <w:sz w:val="22"/>
        </w:rPr>
        <w:t xml:space="preserve"> POSKYTOVATEĽA</w:t>
      </w:r>
    </w:p>
    <w:p w:rsidR="005D08D7" w:rsidRPr="00C61F41" w:rsidRDefault="005D08D7" w:rsidP="005D08D7">
      <w:pPr>
        <w:pStyle w:val="Odsekzoznamu"/>
        <w:autoSpaceDE w:val="0"/>
        <w:autoSpaceDN w:val="0"/>
        <w:adjustRightInd w:val="0"/>
        <w:ind w:left="426"/>
        <w:jc w:val="both"/>
        <w:rPr>
          <w:rFonts w:ascii="Arial Narrow" w:hAnsi="Arial Narrow" w:cs="Arial"/>
          <w:b/>
          <w:sz w:val="22"/>
        </w:rPr>
      </w:pPr>
    </w:p>
    <w:p w:rsidR="00C267B8" w:rsidRDefault="00C267B8" w:rsidP="00C267B8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sz w:val="22"/>
        </w:rPr>
        <w:t>POSKYTOVATEĽ</w:t>
      </w:r>
      <w:r>
        <w:rPr>
          <w:rFonts w:ascii="Arial Narrow" w:hAnsi="Arial Narrow" w:cs="Calibri"/>
          <w:bCs/>
          <w:sz w:val="22"/>
        </w:rPr>
        <w:t xml:space="preserve"> zodpovedá </w:t>
      </w:r>
      <w:r>
        <w:rPr>
          <w:rFonts w:ascii="Arial Narrow" w:hAnsi="Arial Narrow" w:cs="Calibri"/>
          <w:sz w:val="22"/>
        </w:rPr>
        <w:t xml:space="preserve">OBJEDNÁVATEĽOVI </w:t>
      </w:r>
      <w:r>
        <w:rPr>
          <w:rFonts w:ascii="Arial Narrow" w:hAnsi="Arial Narrow" w:cs="Calibri"/>
          <w:bCs/>
          <w:sz w:val="22"/>
        </w:rPr>
        <w:t xml:space="preserve">za to, že </w:t>
      </w:r>
      <w:r>
        <w:rPr>
          <w:rFonts w:ascii="Arial Narrow" w:hAnsi="Arial Narrow" w:cs="Calibri"/>
          <w:sz w:val="22"/>
        </w:rPr>
        <w:t xml:space="preserve">poskytovanie služieb podľa bodu 3 tejto Zmluvy </w:t>
      </w:r>
      <w:r>
        <w:rPr>
          <w:rFonts w:ascii="Arial Narrow" w:hAnsi="Arial Narrow" w:cs="Calibri"/>
          <w:bCs/>
          <w:sz w:val="22"/>
        </w:rPr>
        <w:t xml:space="preserve">bude v súlade s podmienkami dohodnutými v tejto Zmluve a jej prílohách a to osobami, prostredníctvom ktorých poskytovateľ preukázal splnenie podmienok účasti podľa § 34 ods. 1 písm. g) zákona č. 343/2015 Z.z., uvedenými v prílohe č. 4 tejto Zmluvy. </w:t>
      </w:r>
      <w:r>
        <w:rPr>
          <w:rFonts w:ascii="Arial Narrow" w:eastAsia="HiddenHorzOCR" w:hAnsi="Arial Narrow" w:cs="Arial"/>
          <w:sz w:val="22"/>
          <w:lang w:eastAsia="sk-SK"/>
        </w:rPr>
        <w:t xml:space="preserve">V prípade, že poskytovateľ bude chcieť zabezpečovať vykonávanie služieb inými osobami, musia tieto osoby spĺňať minimálne požiadavky na technickú a odbornú spôsobilosť takýchto osôb </w:t>
      </w:r>
      <w:r>
        <w:rPr>
          <w:rFonts w:ascii="Arial Narrow" w:hAnsi="Arial Narrow" w:cs="Calibri"/>
          <w:bCs/>
          <w:sz w:val="22"/>
        </w:rPr>
        <w:t>podľa § 34 ods. 1 písm. g) zákona č. 343/2015 Z.z.</w:t>
      </w:r>
      <w:r>
        <w:rPr>
          <w:rFonts w:ascii="Arial Narrow" w:eastAsia="HiddenHorzOCR" w:hAnsi="Arial Narrow" w:cs="Arial"/>
          <w:sz w:val="22"/>
          <w:lang w:eastAsia="sk-SK"/>
        </w:rPr>
        <w:t>, uvedenú v prílohe č. 5 súťažných podkladov.</w:t>
      </w:r>
      <w:r>
        <w:rPr>
          <w:rFonts w:ascii="Arial Narrow" w:hAnsi="Arial Narrow" w:cs="Calibri"/>
          <w:bCs/>
          <w:sz w:val="22"/>
        </w:rPr>
        <w:t xml:space="preserve"> Zároveň je povinný neodkladne informovať </w:t>
      </w:r>
      <w:r>
        <w:rPr>
          <w:rFonts w:ascii="Arial Narrow" w:hAnsi="Arial Narrow" w:cs="Calibri"/>
          <w:sz w:val="22"/>
        </w:rPr>
        <w:t>OBJEDNÁVATEĽA</w:t>
      </w:r>
      <w:r>
        <w:rPr>
          <w:rFonts w:ascii="Arial Narrow" w:hAnsi="Arial Narrow" w:cs="Calibri"/>
          <w:bCs/>
          <w:sz w:val="22"/>
        </w:rPr>
        <w:t xml:space="preserve"> o každom prípadnom zdržaní, či iných skutočnostiach, ktoré by mohli ohroziť včasné a riadne </w:t>
      </w:r>
      <w:r>
        <w:rPr>
          <w:rFonts w:ascii="Arial Narrow" w:hAnsi="Arial Narrow" w:cs="Calibri"/>
          <w:sz w:val="22"/>
        </w:rPr>
        <w:t>poskytovanie služieb podľa bodu 3 tejto Zmluvy.</w:t>
      </w:r>
    </w:p>
    <w:p w:rsidR="005D08D7" w:rsidRPr="00C50629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bookmarkStart w:id="0" w:name="_GoBack"/>
      <w:bookmarkEnd w:id="0"/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sa zaväzuje, že </w:t>
      </w:r>
      <w:r>
        <w:rPr>
          <w:rFonts w:ascii="Arial Narrow" w:hAnsi="Arial Narrow" w:cs="Calibri"/>
          <w:bCs/>
          <w:sz w:val="22"/>
        </w:rPr>
        <w:t xml:space="preserve">služby </w:t>
      </w:r>
      <w:r w:rsidRPr="00C61F41">
        <w:rPr>
          <w:rFonts w:ascii="Arial Narrow" w:hAnsi="Arial Narrow" w:cs="Calibri"/>
          <w:sz w:val="22"/>
        </w:rPr>
        <w:t xml:space="preserve">podľa bodu 3 tejto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 xml:space="preserve"> b</w:t>
      </w:r>
      <w:r w:rsidRPr="00C61F41">
        <w:rPr>
          <w:rFonts w:ascii="Arial Narrow" w:hAnsi="Arial Narrow" w:cs="Calibri"/>
          <w:bCs/>
          <w:sz w:val="22"/>
        </w:rPr>
        <w:t xml:space="preserve">ude poskytovaný spôsobom, v termínoch, podľa špecifikácie v tejto </w:t>
      </w:r>
      <w:r>
        <w:rPr>
          <w:rFonts w:ascii="Arial Narrow" w:hAnsi="Arial Narrow" w:cs="Calibri"/>
          <w:bCs/>
          <w:sz w:val="22"/>
        </w:rPr>
        <w:t>Zmluve</w:t>
      </w:r>
      <w:r w:rsidRPr="00C61F41">
        <w:rPr>
          <w:rFonts w:ascii="Arial Narrow" w:hAnsi="Arial Narrow" w:cs="Calibri"/>
          <w:bCs/>
          <w:sz w:val="22"/>
        </w:rPr>
        <w:t xml:space="preserve"> a jej prílohách, s primeranou dôslednosťou a obvyklou odbornou starostlivosťou. </w:t>
      </w:r>
    </w:p>
    <w:p w:rsidR="005D08D7" w:rsidRPr="00C50629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pre potreby opráv jednotlivých zariadení použije len komponenty, ktoré sú na tento účel odporučené resp. certifikované výrobcom predmetného zariadenia.</w:t>
      </w:r>
    </w:p>
    <w:p w:rsidR="005D08D7" w:rsidRPr="00C50629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má právo prerušiť plnenie </w:t>
      </w:r>
      <w:r>
        <w:rPr>
          <w:rFonts w:ascii="Arial Narrow" w:hAnsi="Arial Narrow" w:cs="Calibri"/>
          <w:bCs/>
          <w:sz w:val="22"/>
        </w:rPr>
        <w:t>Zmluvy</w:t>
      </w:r>
      <w:r w:rsidRPr="00C61F41">
        <w:rPr>
          <w:rFonts w:ascii="Arial Narrow" w:hAnsi="Arial Narrow" w:cs="Calibri"/>
          <w:bCs/>
          <w:sz w:val="22"/>
        </w:rPr>
        <w:t xml:space="preserve"> v prípadoch neplnenia záväzkov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Cs/>
          <w:sz w:val="22"/>
        </w:rPr>
        <w:t xml:space="preserve"> vyplývajúcich mu z tejto </w:t>
      </w:r>
      <w:r>
        <w:rPr>
          <w:rFonts w:ascii="Arial Narrow" w:hAnsi="Arial Narrow" w:cs="Calibri"/>
          <w:bCs/>
          <w:sz w:val="22"/>
        </w:rPr>
        <w:t>Zmluvy</w:t>
      </w:r>
      <w:r w:rsidRPr="00C61F41">
        <w:rPr>
          <w:rFonts w:ascii="Arial Narrow" w:hAnsi="Arial Narrow" w:cs="Calibri"/>
          <w:bCs/>
          <w:sz w:val="22"/>
        </w:rPr>
        <w:t xml:space="preserve">, a to minimálne po dobu pokiaľ je </w:t>
      </w:r>
      <w:r w:rsidRPr="00C61F41">
        <w:rPr>
          <w:rFonts w:ascii="Arial Narrow" w:hAnsi="Arial Narrow" w:cs="Calibri"/>
          <w:sz w:val="22"/>
        </w:rPr>
        <w:t>OBJEDNÁVATEĽ</w:t>
      </w:r>
      <w:r w:rsidRPr="00C61F41">
        <w:rPr>
          <w:rFonts w:ascii="Arial Narrow" w:hAnsi="Arial Narrow" w:cs="Calibri"/>
          <w:bCs/>
          <w:sz w:val="22"/>
        </w:rPr>
        <w:t xml:space="preserve"> v omeškaní so splnením si svojej povinnosti v zmysle tejto </w:t>
      </w:r>
      <w:r>
        <w:rPr>
          <w:rFonts w:ascii="Arial Narrow" w:hAnsi="Arial Narrow" w:cs="Calibri"/>
          <w:bCs/>
          <w:sz w:val="22"/>
        </w:rPr>
        <w:t>Zmluvy</w:t>
      </w:r>
      <w:r w:rsidRPr="00C61F41">
        <w:rPr>
          <w:rFonts w:ascii="Arial Narrow" w:hAnsi="Arial Narrow" w:cs="Calibri"/>
          <w:bCs/>
          <w:sz w:val="22"/>
        </w:rPr>
        <w:t xml:space="preserve">. </w:t>
      </w: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nie je viazaný termínmi prijatými pre </w:t>
      </w:r>
      <w:r w:rsidRPr="00C61F41">
        <w:rPr>
          <w:rFonts w:ascii="Arial Narrow" w:hAnsi="Arial Narrow" w:cs="Calibri"/>
          <w:sz w:val="22"/>
        </w:rPr>
        <w:t xml:space="preserve">poskytovanie </w:t>
      </w:r>
      <w:r>
        <w:rPr>
          <w:rFonts w:ascii="Arial Narrow" w:hAnsi="Arial Narrow" w:cs="Calibri"/>
          <w:sz w:val="22"/>
        </w:rPr>
        <w:t>služieb</w:t>
      </w:r>
      <w:r w:rsidRPr="00C61F41">
        <w:rPr>
          <w:rFonts w:ascii="Arial Narrow" w:hAnsi="Arial Narrow" w:cs="Calibri"/>
          <w:sz w:val="22"/>
        </w:rPr>
        <w:t xml:space="preserve"> podľa bodu 3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bCs/>
          <w:sz w:val="22"/>
        </w:rPr>
        <w:t xml:space="preserve">v prípade, ak </w:t>
      </w:r>
      <w:r w:rsidRPr="00C61F41">
        <w:rPr>
          <w:rFonts w:ascii="Arial Narrow" w:hAnsi="Arial Narrow" w:cs="Calibri"/>
          <w:sz w:val="22"/>
        </w:rPr>
        <w:t>OBJEDNÁVATEĽ</w:t>
      </w:r>
      <w:r w:rsidRPr="00C61F41">
        <w:rPr>
          <w:rFonts w:ascii="Arial Narrow" w:hAnsi="Arial Narrow" w:cs="Calibri"/>
          <w:bCs/>
          <w:sz w:val="22"/>
        </w:rPr>
        <w:t xml:space="preserve"> nevytvorí ani po písomnom upozornení </w:t>
      </w:r>
      <w:r w:rsidRPr="00C61F41">
        <w:rPr>
          <w:rFonts w:ascii="Arial Narrow" w:hAnsi="Arial Narrow" w:cs="Calibri"/>
          <w:sz w:val="22"/>
        </w:rPr>
        <w:t>POSKYTOVATEĽA</w:t>
      </w:r>
      <w:r w:rsidRPr="00C61F41">
        <w:rPr>
          <w:rFonts w:ascii="Arial Narrow" w:hAnsi="Arial Narrow" w:cs="Calibri"/>
          <w:bCs/>
          <w:sz w:val="22"/>
        </w:rPr>
        <w:t xml:space="preserve"> podmienky potrebné na </w:t>
      </w:r>
      <w:r w:rsidRPr="00C61F41">
        <w:rPr>
          <w:rFonts w:ascii="Arial Narrow" w:hAnsi="Arial Narrow" w:cs="Calibri"/>
          <w:sz w:val="22"/>
        </w:rPr>
        <w:t xml:space="preserve">poskytovanie </w:t>
      </w:r>
      <w:r>
        <w:rPr>
          <w:rFonts w:ascii="Arial Narrow" w:hAnsi="Arial Narrow" w:cs="Calibri"/>
          <w:sz w:val="22"/>
        </w:rPr>
        <w:t>služieb</w:t>
      </w:r>
      <w:r w:rsidRPr="00C61F41">
        <w:rPr>
          <w:rFonts w:ascii="Arial Narrow" w:hAnsi="Arial Narrow" w:cs="Calibri"/>
          <w:sz w:val="22"/>
        </w:rPr>
        <w:t xml:space="preserve"> podľa bodu 3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. </w:t>
      </w:r>
      <w:r w:rsidRPr="00C61F41">
        <w:rPr>
          <w:rFonts w:ascii="Arial Narrow" w:hAnsi="Arial Narrow" w:cs="Calibri"/>
          <w:bCs/>
          <w:sz w:val="22"/>
        </w:rPr>
        <w:t xml:space="preserve">V takom prípade nedodržanie termínu (najmä Reakčnej doby a Doba opravy) nie je považované za omeškanie </w:t>
      </w:r>
      <w:r w:rsidRPr="00C61F41">
        <w:rPr>
          <w:rFonts w:ascii="Arial Narrow" w:hAnsi="Arial Narrow" w:cs="Calibri"/>
          <w:sz w:val="22"/>
        </w:rPr>
        <w:t>POSKYTOVATEĽA</w:t>
      </w:r>
      <w:r w:rsidRPr="00C61F41">
        <w:rPr>
          <w:rFonts w:ascii="Arial Narrow" w:hAnsi="Arial Narrow" w:cs="Calibri"/>
          <w:bCs/>
          <w:sz w:val="22"/>
        </w:rPr>
        <w:t xml:space="preserve">  </w:t>
      </w:r>
      <w:r w:rsidRPr="00C61F41">
        <w:rPr>
          <w:rFonts w:ascii="Arial Narrow" w:hAnsi="Arial Narrow" w:cs="Calibri"/>
          <w:sz w:val="22"/>
        </w:rPr>
        <w:t xml:space="preserve">poskytovanie </w:t>
      </w:r>
      <w:r>
        <w:rPr>
          <w:rFonts w:ascii="Arial Narrow" w:hAnsi="Arial Narrow" w:cs="Calibri"/>
          <w:sz w:val="22"/>
        </w:rPr>
        <w:t>služieb</w:t>
      </w:r>
      <w:r w:rsidRPr="00C61F41">
        <w:rPr>
          <w:rFonts w:ascii="Arial Narrow" w:hAnsi="Arial Narrow" w:cs="Calibri"/>
          <w:sz w:val="22"/>
        </w:rPr>
        <w:t xml:space="preserve"> podľa bodu 3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bCs/>
          <w:sz w:val="22"/>
        </w:rPr>
        <w:t xml:space="preserve">. </w:t>
      </w:r>
    </w:p>
    <w:p w:rsidR="005D08D7" w:rsidRPr="00C50629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poskytuje informácie všetkým Oprávneným osobám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Cs/>
          <w:sz w:val="22"/>
        </w:rPr>
        <w:t xml:space="preserve"> prostredníctvom on-line prístupu do informačného systému – </w:t>
      </w:r>
      <w:proofErr w:type="spellStart"/>
      <w:r w:rsidRPr="00C61F41">
        <w:rPr>
          <w:rFonts w:ascii="Arial Narrow" w:hAnsi="Arial Narrow" w:cs="Calibri"/>
          <w:bCs/>
          <w:sz w:val="22"/>
        </w:rPr>
        <w:t>HelpDesk</w:t>
      </w:r>
      <w:proofErr w:type="spellEnd"/>
      <w:r w:rsidRPr="00C61F41">
        <w:rPr>
          <w:rFonts w:ascii="Arial Narrow" w:hAnsi="Arial Narrow" w:cs="Calibri"/>
          <w:bCs/>
          <w:sz w:val="22"/>
        </w:rPr>
        <w:t xml:space="preserve"> t.j. </w:t>
      </w: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poskytne Oprávneným osobám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Cs/>
          <w:sz w:val="22"/>
        </w:rPr>
        <w:t xml:space="preserve"> prístup do systému </w:t>
      </w:r>
      <w:proofErr w:type="spellStart"/>
      <w:r w:rsidRPr="00C61F41">
        <w:rPr>
          <w:rFonts w:ascii="Arial Narrow" w:hAnsi="Arial Narrow" w:cs="Calibri"/>
          <w:bCs/>
          <w:sz w:val="22"/>
        </w:rPr>
        <w:t>HelpDesk</w:t>
      </w:r>
      <w:proofErr w:type="spellEnd"/>
      <w:r w:rsidRPr="00C61F41">
        <w:rPr>
          <w:rFonts w:ascii="Arial Narrow" w:hAnsi="Arial Narrow" w:cs="Calibri"/>
          <w:bCs/>
          <w:sz w:val="22"/>
        </w:rPr>
        <w:t xml:space="preserve">, v ktorom budú zaznamenané informácie určené pre Oprávnené osoby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Cs/>
          <w:sz w:val="22"/>
        </w:rPr>
        <w:t xml:space="preserve">. </w:t>
      </w:r>
    </w:p>
    <w:p w:rsidR="005D08D7" w:rsidRPr="00C50629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sa zaväzuje, že v rámci </w:t>
      </w:r>
      <w:r w:rsidRPr="00C61F41">
        <w:rPr>
          <w:rFonts w:ascii="Arial Narrow" w:hAnsi="Arial Narrow" w:cs="Calibri"/>
          <w:sz w:val="22"/>
        </w:rPr>
        <w:t xml:space="preserve">poskytovania </w:t>
      </w:r>
      <w:r>
        <w:rPr>
          <w:rFonts w:ascii="Arial Narrow" w:hAnsi="Arial Narrow" w:cs="Calibri"/>
          <w:sz w:val="22"/>
        </w:rPr>
        <w:t>služieb</w:t>
      </w:r>
      <w:r w:rsidRPr="00C61F41">
        <w:rPr>
          <w:rFonts w:ascii="Arial Narrow" w:hAnsi="Arial Narrow" w:cs="Calibri"/>
          <w:sz w:val="22"/>
        </w:rPr>
        <w:t xml:space="preserve"> podľa bodu 3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bCs/>
          <w:sz w:val="22"/>
        </w:rPr>
        <w:t xml:space="preserve">nebudú vyvinuté alebo upravené SW komponenty obsahovať žiadnu nezdokumentovanú funkcionalitu nepožadovanú </w:t>
      </w:r>
      <w:r w:rsidRPr="00C61F41">
        <w:rPr>
          <w:rFonts w:ascii="Arial Narrow" w:hAnsi="Arial Narrow" w:cs="Calibri"/>
          <w:sz w:val="22"/>
        </w:rPr>
        <w:t>OBJEDNÁVATEĽOM</w:t>
      </w:r>
      <w:r w:rsidRPr="00C61F41">
        <w:rPr>
          <w:rFonts w:ascii="Arial Narrow" w:hAnsi="Arial Narrow" w:cs="Calibri"/>
          <w:bCs/>
          <w:sz w:val="22"/>
        </w:rPr>
        <w:t xml:space="preserve">, ktorá nie je potrebná pre zabezpečenie funkčnosti SW komponentov (tzv. </w:t>
      </w:r>
      <w:proofErr w:type="spellStart"/>
      <w:r w:rsidRPr="00C61F41">
        <w:rPr>
          <w:rFonts w:ascii="Arial Narrow" w:hAnsi="Arial Narrow" w:cs="Calibri"/>
          <w:bCs/>
          <w:sz w:val="22"/>
        </w:rPr>
        <w:t>back-doors</w:t>
      </w:r>
      <w:proofErr w:type="spellEnd"/>
      <w:r w:rsidRPr="00C61F41">
        <w:rPr>
          <w:rFonts w:ascii="Arial Narrow" w:hAnsi="Arial Narrow" w:cs="Calibri"/>
          <w:bCs/>
          <w:sz w:val="22"/>
        </w:rPr>
        <w:t>).</w:t>
      </w:r>
    </w:p>
    <w:p w:rsidR="005D08D7" w:rsidRPr="00C61F41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zodpovedá za odbornú starostlivosť pri výbere subdodávateľa ako aj za služby vykonané a zabezpečené na základe zmluvy o subdodávke.</w:t>
      </w:r>
    </w:p>
    <w:p w:rsidR="005D08D7" w:rsidRPr="00C61F41" w:rsidRDefault="005D08D7" w:rsidP="005D08D7">
      <w:pPr>
        <w:pStyle w:val="Odsekzoznamu"/>
        <w:ind w:left="576"/>
        <w:jc w:val="both"/>
        <w:rPr>
          <w:rFonts w:ascii="Arial Narrow" w:hAnsi="Arial Narrow" w:cs="Calibri"/>
          <w:bCs/>
          <w:sz w:val="22"/>
        </w:rPr>
      </w:pPr>
    </w:p>
    <w:p w:rsidR="005D08D7" w:rsidRPr="00C50629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sz w:val="22"/>
        </w:rPr>
        <w:lastRenderedPageBreak/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je povinný zabezpečiť, aby mal splnené povinnosti ohľadom zápisu do registra partnerov verejného sektora vo vzťahu k subdodávateľom </w:t>
      </w:r>
      <w:r w:rsidRPr="00C61F41">
        <w:rPr>
          <w:rFonts w:ascii="Arial Narrow" w:hAnsi="Arial Narrow" w:cs="Calibri"/>
          <w:sz w:val="22"/>
        </w:rPr>
        <w:t>POSKYTOVATEĽA</w:t>
      </w:r>
      <w:r w:rsidRPr="00C61F41">
        <w:rPr>
          <w:rFonts w:ascii="Arial Narrow" w:hAnsi="Arial Narrow" w:cs="Calibri"/>
          <w:bCs/>
          <w:sz w:val="22"/>
        </w:rPr>
        <w:t xml:space="preserve"> v zmysle zákona č. 315/2016 Z.z. o registri partnerov verejného sektora (ďalej len "</w:t>
      </w:r>
      <w:r w:rsidRPr="00C61F41">
        <w:rPr>
          <w:rFonts w:ascii="Arial Narrow" w:hAnsi="Arial Narrow" w:cs="Calibri"/>
          <w:b/>
          <w:bCs/>
          <w:sz w:val="22"/>
        </w:rPr>
        <w:t>zákon o registri partnerov verejného sektora</w:t>
      </w:r>
      <w:r w:rsidRPr="00C61F41">
        <w:rPr>
          <w:rFonts w:ascii="Arial Narrow" w:hAnsi="Arial Narrow" w:cs="Calibri"/>
          <w:bCs/>
          <w:sz w:val="22"/>
        </w:rPr>
        <w:t>").</w:t>
      </w:r>
    </w:p>
    <w:p w:rsidR="005D08D7" w:rsidRPr="00C50629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vyhlasuje, že v čase uzatvorenia </w:t>
      </w:r>
      <w:r>
        <w:rPr>
          <w:rFonts w:ascii="Arial Narrow" w:hAnsi="Arial Narrow" w:cs="Calibri"/>
          <w:bCs/>
          <w:sz w:val="22"/>
        </w:rPr>
        <w:t>Zmluvy</w:t>
      </w:r>
      <w:r w:rsidRPr="00C61F41">
        <w:rPr>
          <w:rFonts w:ascii="Arial Narrow" w:hAnsi="Arial Narrow" w:cs="Calibri"/>
          <w:bCs/>
          <w:sz w:val="22"/>
        </w:rPr>
        <w:t xml:space="preserve"> má splnené povinnosti, ktoré mu vyplývajú v zmysle zákona o registri partnerov verejného sektora.</w:t>
      </w:r>
    </w:p>
    <w:p w:rsidR="005D08D7" w:rsidRPr="00C50629" w:rsidRDefault="005D08D7" w:rsidP="005D08D7">
      <w:pPr>
        <w:pStyle w:val="Odsekzoznamu"/>
        <w:numPr>
          <w:ilvl w:val="1"/>
          <w:numId w:val="16"/>
        </w:numPr>
        <w:spacing w:after="0" w:line="240" w:lineRule="auto"/>
        <w:ind w:left="426" w:hanging="426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bCs/>
          <w:sz w:val="22"/>
        </w:rPr>
        <w:t xml:space="preserve">Ak sa budú na strane </w:t>
      </w:r>
      <w:r w:rsidRPr="00C61F41">
        <w:rPr>
          <w:rFonts w:ascii="Arial Narrow" w:hAnsi="Arial Narrow" w:cs="Calibri"/>
          <w:sz w:val="22"/>
        </w:rPr>
        <w:t>POSKYTOVATEĽA</w:t>
      </w:r>
      <w:r w:rsidRPr="00C61F41">
        <w:rPr>
          <w:rFonts w:ascii="Arial Narrow" w:hAnsi="Arial Narrow" w:cs="Calibri"/>
          <w:bCs/>
          <w:sz w:val="22"/>
        </w:rPr>
        <w:t xml:space="preserve"> ako Zmluvnej strany podieľať viaceré subjekty, práva z tejto </w:t>
      </w:r>
      <w:r>
        <w:rPr>
          <w:rFonts w:ascii="Arial Narrow" w:hAnsi="Arial Narrow" w:cs="Calibri"/>
          <w:bCs/>
          <w:sz w:val="22"/>
        </w:rPr>
        <w:t>Dohody</w:t>
      </w:r>
      <w:r w:rsidRPr="00C61F41">
        <w:rPr>
          <w:rFonts w:ascii="Arial Narrow" w:hAnsi="Arial Narrow" w:cs="Calibri"/>
          <w:bCs/>
          <w:sz w:val="22"/>
        </w:rPr>
        <w:t xml:space="preserve"> voči </w:t>
      </w:r>
      <w:r w:rsidRPr="00C61F41">
        <w:rPr>
          <w:rFonts w:ascii="Arial Narrow" w:hAnsi="Arial Narrow" w:cs="Calibri"/>
          <w:sz w:val="22"/>
        </w:rPr>
        <w:t>OBJEDNÁVATEĽOVI</w:t>
      </w:r>
      <w:r w:rsidRPr="00C61F41">
        <w:rPr>
          <w:rFonts w:ascii="Arial Narrow" w:hAnsi="Arial Narrow" w:cs="Calibri"/>
          <w:bCs/>
          <w:sz w:val="22"/>
        </w:rPr>
        <w:t xml:space="preserve"> môže uplatňovať výlučne vedúci </w:t>
      </w: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[●], IČO: [●]. Vedúci </w:t>
      </w: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podľa predchádzajúcej vety je oprávnený vykonávať fakturáciu ceny v mene </w:t>
      </w:r>
      <w:r w:rsidRPr="00C61F41">
        <w:rPr>
          <w:rFonts w:ascii="Arial Narrow" w:hAnsi="Arial Narrow" w:cs="Calibri"/>
          <w:sz w:val="22"/>
        </w:rPr>
        <w:t>POSKYTOVATEĽOV</w:t>
      </w:r>
      <w:r w:rsidRPr="00C61F41">
        <w:rPr>
          <w:rFonts w:ascii="Arial Narrow" w:hAnsi="Arial Narrow" w:cs="Calibri"/>
          <w:bCs/>
          <w:sz w:val="22"/>
        </w:rPr>
        <w:t xml:space="preserve">, a tiež je za </w:t>
      </w:r>
      <w:r w:rsidRPr="00C61F41">
        <w:rPr>
          <w:rFonts w:ascii="Arial Narrow" w:hAnsi="Arial Narrow" w:cs="Calibri"/>
          <w:sz w:val="22"/>
        </w:rPr>
        <w:t>POSKYTOVATEĽOV</w:t>
      </w:r>
      <w:r w:rsidRPr="00C61F41">
        <w:rPr>
          <w:rFonts w:ascii="Arial Narrow" w:hAnsi="Arial Narrow" w:cs="Calibri"/>
          <w:bCs/>
          <w:sz w:val="22"/>
        </w:rPr>
        <w:t xml:space="preserve"> výlučne tento oprávnený vykonávať iné práva voči </w:t>
      </w:r>
      <w:r w:rsidRPr="00C61F41">
        <w:rPr>
          <w:rFonts w:ascii="Arial Narrow" w:hAnsi="Arial Narrow" w:cs="Calibri"/>
          <w:sz w:val="22"/>
        </w:rPr>
        <w:t>OBJEDNÁVATEĽOVI</w:t>
      </w:r>
      <w:r w:rsidRPr="00C61F41">
        <w:rPr>
          <w:rFonts w:ascii="Arial Narrow" w:hAnsi="Arial Narrow" w:cs="Calibri"/>
          <w:bCs/>
          <w:sz w:val="22"/>
        </w:rPr>
        <w:t xml:space="preserve"> vyplývajúce z tejto </w:t>
      </w:r>
      <w:r>
        <w:rPr>
          <w:rFonts w:ascii="Arial Narrow" w:hAnsi="Arial Narrow" w:cs="Calibri"/>
          <w:bCs/>
          <w:sz w:val="22"/>
        </w:rPr>
        <w:t>Zmluvy</w:t>
      </w:r>
      <w:r w:rsidRPr="00C61F41">
        <w:rPr>
          <w:rFonts w:ascii="Arial Narrow" w:hAnsi="Arial Narrow" w:cs="Calibri"/>
          <w:bCs/>
          <w:sz w:val="22"/>
        </w:rPr>
        <w:t xml:space="preserve"> alebo z právnych predpisov, pokiaľ </w:t>
      </w:r>
      <w:r>
        <w:rPr>
          <w:rFonts w:ascii="Arial Narrow" w:hAnsi="Arial Narrow" w:cs="Calibri"/>
          <w:bCs/>
          <w:sz w:val="22"/>
        </w:rPr>
        <w:t>Zmluva</w:t>
      </w:r>
      <w:r w:rsidRPr="00C61F41">
        <w:rPr>
          <w:rFonts w:ascii="Arial Narrow" w:hAnsi="Arial Narrow" w:cs="Calibri"/>
          <w:bCs/>
          <w:sz w:val="22"/>
        </w:rPr>
        <w:t xml:space="preserve"> (vrátane príloh) v konkrétnom prípade neurčí inak. Subjekty na strane </w:t>
      </w:r>
      <w:r w:rsidRPr="00C61F41">
        <w:rPr>
          <w:rFonts w:ascii="Arial Narrow" w:hAnsi="Arial Narrow" w:cs="Calibri"/>
          <w:sz w:val="22"/>
        </w:rPr>
        <w:t>POSKYTOVATEĽA</w:t>
      </w:r>
      <w:r w:rsidRPr="00C61F41">
        <w:rPr>
          <w:rFonts w:ascii="Arial Narrow" w:hAnsi="Arial Narrow" w:cs="Calibri"/>
          <w:bCs/>
          <w:sz w:val="22"/>
        </w:rPr>
        <w:t xml:space="preserve"> si osobitnou písomnou dohodou určia a </w:t>
      </w:r>
      <w:proofErr w:type="spellStart"/>
      <w:r w:rsidRPr="00C61F41">
        <w:rPr>
          <w:rFonts w:ascii="Arial Narrow" w:hAnsi="Arial Narrow" w:cs="Calibri"/>
          <w:bCs/>
          <w:sz w:val="22"/>
        </w:rPr>
        <w:t>vysporiadajú</w:t>
      </w:r>
      <w:proofErr w:type="spellEnd"/>
      <w:r w:rsidRPr="00C61F41">
        <w:rPr>
          <w:rFonts w:ascii="Arial Narrow" w:hAnsi="Arial Narrow" w:cs="Calibri"/>
          <w:bCs/>
          <w:sz w:val="22"/>
        </w:rPr>
        <w:t xml:space="preserve"> vzájomné záväzky a oprávnenia vyplývajúce im z tejto </w:t>
      </w:r>
      <w:r>
        <w:rPr>
          <w:rFonts w:ascii="Arial Narrow" w:hAnsi="Arial Narrow" w:cs="Calibri"/>
          <w:bCs/>
          <w:sz w:val="22"/>
        </w:rPr>
        <w:t>Zmluvy</w:t>
      </w:r>
      <w:r w:rsidRPr="00C61F41">
        <w:rPr>
          <w:rFonts w:ascii="Arial Narrow" w:hAnsi="Arial Narrow" w:cs="Calibri"/>
          <w:bCs/>
          <w:sz w:val="22"/>
        </w:rPr>
        <w:t>.</w:t>
      </w:r>
    </w:p>
    <w:p w:rsidR="005D08D7" w:rsidRPr="00C61F41" w:rsidRDefault="005D08D7" w:rsidP="005D08D7">
      <w:pPr>
        <w:pStyle w:val="Papagraf"/>
        <w:spacing w:after="0"/>
        <w:ind w:left="0" w:firstLine="0"/>
        <w:rPr>
          <w:rFonts w:ascii="Arial Narrow" w:hAnsi="Arial Narrow" w:cs="Arial"/>
          <w:b/>
          <w:sz w:val="22"/>
          <w:szCs w:val="22"/>
        </w:rPr>
      </w:pPr>
    </w:p>
    <w:p w:rsidR="005D08D7" w:rsidRPr="00C61F41" w:rsidRDefault="005D08D7" w:rsidP="005D08D7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center"/>
        <w:rPr>
          <w:rFonts w:ascii="Arial Narrow" w:hAnsi="Arial Narrow" w:cs="Calibri"/>
          <w:b/>
          <w:sz w:val="22"/>
        </w:rPr>
      </w:pPr>
      <w:r w:rsidRPr="00C61F41">
        <w:rPr>
          <w:rFonts w:ascii="Arial Narrow" w:hAnsi="Arial Narrow" w:cs="Calibri"/>
          <w:b/>
          <w:sz w:val="22"/>
        </w:rPr>
        <w:t>Práva a povinnosti OBJEDNÁVATEĽA</w:t>
      </w:r>
    </w:p>
    <w:p w:rsidR="005D08D7" w:rsidRPr="00C61F41" w:rsidRDefault="005D08D7" w:rsidP="005D08D7">
      <w:pPr>
        <w:pStyle w:val="Papagraf"/>
        <w:spacing w:after="0"/>
        <w:jc w:val="center"/>
        <w:rPr>
          <w:rFonts w:ascii="Arial Narrow" w:hAnsi="Arial Narrow" w:cs="Calibri"/>
          <w:b/>
          <w:sz w:val="22"/>
          <w:szCs w:val="22"/>
        </w:rPr>
      </w:pPr>
    </w:p>
    <w:p w:rsidR="005D08D7" w:rsidRPr="00C50629" w:rsidRDefault="005D08D7" w:rsidP="005D08D7">
      <w:pPr>
        <w:pStyle w:val="Odsekzoznamu"/>
        <w:numPr>
          <w:ilvl w:val="1"/>
          <w:numId w:val="16"/>
        </w:numPr>
        <w:spacing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sz w:val="22"/>
        </w:rPr>
        <w:t>OBJEDNÁVATEĽ</w:t>
      </w:r>
      <w:r w:rsidRPr="00C61F41">
        <w:rPr>
          <w:rFonts w:ascii="Arial Narrow" w:hAnsi="Arial Narrow" w:cs="Calibri"/>
          <w:bCs/>
          <w:sz w:val="22"/>
        </w:rPr>
        <w:t xml:space="preserve"> je povinný nahlasovať </w:t>
      </w:r>
      <w:r w:rsidRPr="00C61F41">
        <w:rPr>
          <w:rFonts w:ascii="Arial Narrow" w:hAnsi="Arial Narrow" w:cs="Calibri"/>
          <w:sz w:val="22"/>
        </w:rPr>
        <w:t>POSKYTOVATEĽOVI</w:t>
      </w:r>
      <w:r w:rsidRPr="00C61F41">
        <w:rPr>
          <w:rFonts w:ascii="Arial Narrow" w:hAnsi="Arial Narrow" w:cs="Calibri"/>
          <w:bCs/>
          <w:sz w:val="22"/>
        </w:rPr>
        <w:t xml:space="preserve"> všetky incidenty postupom podľa tejto </w:t>
      </w:r>
      <w:r>
        <w:rPr>
          <w:rFonts w:ascii="Arial Narrow" w:hAnsi="Arial Narrow" w:cs="Calibri"/>
          <w:bCs/>
          <w:sz w:val="22"/>
        </w:rPr>
        <w:t>Zmluvy</w:t>
      </w:r>
      <w:r w:rsidRPr="00C61F41">
        <w:rPr>
          <w:rFonts w:ascii="Arial Narrow" w:hAnsi="Arial Narrow" w:cs="Calibri"/>
          <w:bCs/>
          <w:sz w:val="22"/>
        </w:rPr>
        <w:t>.</w:t>
      </w:r>
    </w:p>
    <w:p w:rsidR="005D08D7" w:rsidRPr="00C50629" w:rsidRDefault="005D08D7" w:rsidP="005D08D7">
      <w:pPr>
        <w:pStyle w:val="Odsekzoznamu"/>
        <w:numPr>
          <w:ilvl w:val="1"/>
          <w:numId w:val="16"/>
        </w:numPr>
        <w:spacing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sz w:val="22"/>
        </w:rPr>
        <w:t>OBJEDNÁVATEĽ</w:t>
      </w:r>
      <w:r w:rsidRPr="00C61F41">
        <w:rPr>
          <w:rFonts w:ascii="Arial Narrow" w:hAnsi="Arial Narrow" w:cs="Calibri"/>
          <w:bCs/>
          <w:sz w:val="22"/>
        </w:rPr>
        <w:t xml:space="preserve"> je povinný aktívne spolupracovať s </w:t>
      </w:r>
      <w:r w:rsidRPr="00C61F41">
        <w:rPr>
          <w:rFonts w:ascii="Arial Narrow" w:hAnsi="Arial Narrow" w:cs="Calibri"/>
          <w:sz w:val="22"/>
        </w:rPr>
        <w:t>POSKYTOVATEĽOM</w:t>
      </w:r>
      <w:r w:rsidRPr="00C61F41">
        <w:rPr>
          <w:rFonts w:ascii="Arial Narrow" w:hAnsi="Arial Narrow" w:cs="Calibri"/>
          <w:bCs/>
          <w:sz w:val="22"/>
        </w:rPr>
        <w:t xml:space="preserve"> na riešení nahláseného incidentu a poskytovať mu všetku potrebnú a požadovanú súčinnosť.</w:t>
      </w:r>
    </w:p>
    <w:p w:rsidR="005D08D7" w:rsidRPr="00C61F41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sz w:val="22"/>
        </w:rPr>
        <w:t>OBJEDNÁVATEĽ</w:t>
      </w:r>
      <w:r w:rsidRPr="00C61F41">
        <w:rPr>
          <w:rFonts w:ascii="Arial Narrow" w:hAnsi="Arial Narrow" w:cs="Calibri"/>
          <w:bCs/>
          <w:sz w:val="22"/>
        </w:rPr>
        <w:t xml:space="preserve"> je povinný:</w:t>
      </w:r>
    </w:p>
    <w:p w:rsidR="005D08D7" w:rsidRPr="00C61F41" w:rsidRDefault="005D08D7" w:rsidP="005D08D7">
      <w:pPr>
        <w:pStyle w:val="Odsekzoznamu"/>
        <w:numPr>
          <w:ilvl w:val="1"/>
          <w:numId w:val="7"/>
        </w:numPr>
        <w:spacing w:after="0" w:line="240" w:lineRule="auto"/>
        <w:ind w:left="993" w:hanging="426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bCs/>
          <w:sz w:val="22"/>
        </w:rPr>
        <w:t>zabezpečiť primerané pracovné prostredie,</w:t>
      </w:r>
    </w:p>
    <w:p w:rsidR="005D08D7" w:rsidRPr="00C61F41" w:rsidRDefault="005D08D7" w:rsidP="005D08D7">
      <w:pPr>
        <w:pStyle w:val="Odsekzoznamu"/>
        <w:numPr>
          <w:ilvl w:val="1"/>
          <w:numId w:val="7"/>
        </w:numPr>
        <w:spacing w:after="0" w:line="240" w:lineRule="auto"/>
        <w:ind w:left="993" w:hanging="426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bCs/>
          <w:sz w:val="22"/>
        </w:rPr>
        <w:t xml:space="preserve">zabezpečiť prístupu do potrebných priestorov a ku všetkým  zariadeniam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Cs/>
          <w:sz w:val="22"/>
        </w:rPr>
        <w:t xml:space="preserve">, ktoré </w:t>
      </w: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potrebuje na účely </w:t>
      </w:r>
      <w:r w:rsidRPr="00C61F41">
        <w:rPr>
          <w:rFonts w:ascii="Arial Narrow" w:hAnsi="Arial Narrow" w:cs="Calibri"/>
          <w:sz w:val="22"/>
        </w:rPr>
        <w:t xml:space="preserve">poskytovania </w:t>
      </w:r>
      <w:r>
        <w:rPr>
          <w:rFonts w:ascii="Arial Narrow" w:hAnsi="Arial Narrow" w:cs="Calibri"/>
          <w:sz w:val="22"/>
        </w:rPr>
        <w:t>služieb</w:t>
      </w:r>
      <w:r w:rsidRPr="00C61F41">
        <w:rPr>
          <w:rFonts w:ascii="Arial Narrow" w:hAnsi="Arial Narrow" w:cs="Calibri"/>
          <w:sz w:val="22"/>
        </w:rPr>
        <w:t xml:space="preserve"> podľa bodu 3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bCs/>
          <w:sz w:val="22"/>
        </w:rPr>
        <w:t>,</w:t>
      </w:r>
    </w:p>
    <w:p w:rsidR="005D08D7" w:rsidRPr="00C50629" w:rsidRDefault="005D08D7" w:rsidP="005D08D7">
      <w:pPr>
        <w:pStyle w:val="Odsekzoznamu"/>
        <w:numPr>
          <w:ilvl w:val="1"/>
          <w:numId w:val="7"/>
        </w:numPr>
        <w:spacing w:after="0" w:line="240" w:lineRule="auto"/>
        <w:ind w:left="993" w:hanging="426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bCs/>
          <w:sz w:val="22"/>
        </w:rPr>
        <w:t xml:space="preserve">umožniť použitie primeraných prostriedkov diaľkového prístupu pre servisné zásahy v súlade s platnými internými predpismi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Cs/>
          <w:sz w:val="22"/>
        </w:rPr>
        <w:t xml:space="preserve">. Zriadenie diaľkového prístupu a jeho používanie môže byť realizované len po predchádzajúcom prekonzultovaní a preukázateľnom odsúhlasení </w:t>
      </w:r>
      <w:r w:rsidRPr="00C61F41">
        <w:rPr>
          <w:rFonts w:ascii="Arial Narrow" w:hAnsi="Arial Narrow" w:cs="Calibri"/>
          <w:sz w:val="22"/>
        </w:rPr>
        <w:t>OBJEDNÁVATEĽOM.</w:t>
      </w:r>
      <w:r w:rsidRPr="00C61F41">
        <w:rPr>
          <w:rFonts w:ascii="Arial Narrow" w:hAnsi="Arial Narrow" w:cs="Calibri"/>
          <w:bCs/>
          <w:sz w:val="22"/>
        </w:rPr>
        <w:t xml:space="preserve"> Každý takýto prístup bude logovaný vrátane všetkých vykonaných aktivít.</w:t>
      </w:r>
    </w:p>
    <w:p w:rsidR="005D08D7" w:rsidRPr="00C50629" w:rsidRDefault="005D08D7" w:rsidP="005D08D7">
      <w:pPr>
        <w:pStyle w:val="Odsekzoznamu"/>
        <w:numPr>
          <w:ilvl w:val="1"/>
          <w:numId w:val="16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sz w:val="22"/>
        </w:rPr>
        <w:t>OBJEDNÁVATEĽ</w:t>
      </w:r>
      <w:r w:rsidRPr="00C61F41">
        <w:rPr>
          <w:rFonts w:ascii="Arial Narrow" w:hAnsi="Arial Narrow" w:cs="Calibri"/>
          <w:bCs/>
          <w:sz w:val="22"/>
        </w:rPr>
        <w:t xml:space="preserve"> je povinný poskytovať resp. zabezpečiť poskytovanie technických informácií a dokumentov, ktoré vlastní a týkajú sa požiadavky na službu podľa tejto </w:t>
      </w:r>
      <w:r>
        <w:rPr>
          <w:rFonts w:ascii="Arial Narrow" w:hAnsi="Arial Narrow" w:cs="Calibri"/>
          <w:bCs/>
          <w:sz w:val="22"/>
        </w:rPr>
        <w:t>Zmluvy</w:t>
      </w:r>
      <w:r w:rsidRPr="00C61F41">
        <w:rPr>
          <w:rFonts w:ascii="Arial Narrow" w:hAnsi="Arial Narrow" w:cs="Calibri"/>
          <w:bCs/>
          <w:sz w:val="22"/>
        </w:rPr>
        <w:t xml:space="preserve"> a požaduje ich </w:t>
      </w: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>.</w:t>
      </w:r>
    </w:p>
    <w:p w:rsidR="005D08D7" w:rsidRPr="00C50629" w:rsidRDefault="005D08D7" w:rsidP="005D08D7">
      <w:pPr>
        <w:jc w:val="center"/>
        <w:rPr>
          <w:rFonts w:ascii="Arial Narrow" w:hAnsi="Arial Narrow"/>
          <w:b/>
          <w:color w:val="000000"/>
          <w:sz w:val="22"/>
        </w:rPr>
      </w:pPr>
      <w:r>
        <w:rPr>
          <w:rFonts w:ascii="Arial Narrow" w:hAnsi="Arial Narrow"/>
          <w:b/>
          <w:color w:val="000000"/>
          <w:sz w:val="22"/>
        </w:rPr>
        <w:t xml:space="preserve">10    </w:t>
      </w:r>
      <w:r w:rsidRPr="00024204">
        <w:rPr>
          <w:rFonts w:ascii="Arial Narrow" w:hAnsi="Arial Narrow"/>
          <w:b/>
          <w:color w:val="000000"/>
          <w:sz w:val="22"/>
        </w:rPr>
        <w:t>P</w:t>
      </w:r>
      <w:r>
        <w:rPr>
          <w:rFonts w:ascii="Arial Narrow" w:hAnsi="Arial Narrow"/>
          <w:b/>
          <w:color w:val="000000"/>
          <w:sz w:val="22"/>
        </w:rPr>
        <w:t>ravidlá pre zmenu subdodávateľa</w:t>
      </w:r>
    </w:p>
    <w:p w:rsidR="005D08D7" w:rsidRPr="00C50629" w:rsidRDefault="005D08D7" w:rsidP="005D08D7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 w:cs="Arial"/>
          <w:bCs/>
          <w:sz w:val="22"/>
        </w:rPr>
        <w:t xml:space="preserve">V Prílohe č. 5 tejto </w:t>
      </w:r>
      <w:r>
        <w:rPr>
          <w:rFonts w:ascii="Arial Narrow" w:hAnsi="Arial Narrow" w:cs="Arial"/>
          <w:bCs/>
          <w:sz w:val="22"/>
        </w:rPr>
        <w:t>Zmluvy</w:t>
      </w:r>
      <w:r w:rsidRPr="00024204">
        <w:rPr>
          <w:rFonts w:ascii="Arial Narrow" w:hAnsi="Arial Narrow" w:cs="Arial"/>
          <w:bCs/>
          <w:sz w:val="22"/>
        </w:rPr>
        <w:t xml:space="preserve"> sú uvedené údaje o všetkých známych subdodávateľoch </w:t>
      </w:r>
      <w:r>
        <w:rPr>
          <w:rFonts w:ascii="Arial Narrow" w:hAnsi="Arial Narrow" w:cs="Arial"/>
          <w:bCs/>
          <w:sz w:val="22"/>
        </w:rPr>
        <w:t>POSKYTOVATEĽA</w:t>
      </w:r>
      <w:r w:rsidRPr="00024204">
        <w:rPr>
          <w:rFonts w:ascii="Arial Narrow" w:hAnsi="Arial Narrow" w:cs="Arial"/>
          <w:bCs/>
          <w:sz w:val="22"/>
        </w:rPr>
        <w:t xml:space="preserve">, ktorí sú známi v čase uzavierania tejto </w:t>
      </w:r>
      <w:r>
        <w:rPr>
          <w:rFonts w:ascii="Arial Narrow" w:hAnsi="Arial Narrow" w:cs="Arial"/>
          <w:bCs/>
          <w:sz w:val="22"/>
        </w:rPr>
        <w:t>Zmluvy</w:t>
      </w:r>
      <w:r w:rsidRPr="00024204">
        <w:rPr>
          <w:rFonts w:ascii="Arial Narrow" w:hAnsi="Arial Narrow" w:cs="Arial"/>
          <w:bCs/>
          <w:sz w:val="22"/>
        </w:rPr>
        <w:t xml:space="preserve">, a </w:t>
      </w:r>
      <w:r w:rsidRPr="00024204">
        <w:rPr>
          <w:rFonts w:ascii="Arial Narrow" w:hAnsi="Arial Narrow" w:cs="Segoe UI"/>
          <w:sz w:val="22"/>
        </w:rPr>
        <w:t>údaje o osobe oprávnenej konať za subdodávateľa</w:t>
      </w:r>
      <w:r w:rsidRPr="00024204">
        <w:rPr>
          <w:rFonts w:ascii="Arial Narrow" w:hAnsi="Arial Narrow" w:cs="Arial"/>
          <w:bCs/>
          <w:sz w:val="22"/>
        </w:rPr>
        <w:t xml:space="preserve"> </w:t>
      </w:r>
      <w:r w:rsidRPr="00024204">
        <w:rPr>
          <w:rFonts w:ascii="Arial Narrow" w:hAnsi="Arial Narrow" w:cs="Segoe UI"/>
          <w:sz w:val="22"/>
        </w:rPr>
        <w:t>v rozsahu meno a priezvisko, adresa pobytu, dátum narodenia</w:t>
      </w:r>
      <w:r w:rsidRPr="00024204">
        <w:rPr>
          <w:rFonts w:ascii="Arial Narrow" w:hAnsi="Arial Narrow"/>
          <w:sz w:val="22"/>
        </w:rPr>
        <w:t>.</w:t>
      </w:r>
    </w:p>
    <w:p w:rsidR="005D08D7" w:rsidRPr="00B73406" w:rsidRDefault="005D08D7" w:rsidP="005D08D7">
      <w:pPr>
        <w:pStyle w:val="Odsekzoznamu"/>
        <w:numPr>
          <w:ilvl w:val="1"/>
          <w:numId w:val="13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"/>
          <w:bCs/>
          <w:sz w:val="22"/>
        </w:rPr>
        <w:t xml:space="preserve">    POSKYTOVATEĽ</w:t>
      </w:r>
      <w:r w:rsidRPr="00024204">
        <w:rPr>
          <w:rFonts w:ascii="Arial Narrow" w:hAnsi="Arial Narrow" w:cs="Arial"/>
          <w:bCs/>
          <w:sz w:val="22"/>
        </w:rPr>
        <w:t xml:space="preserve"> je povinný </w:t>
      </w:r>
      <w:r>
        <w:rPr>
          <w:rFonts w:ascii="Arial Narrow" w:hAnsi="Arial Narrow" w:cs="Arial"/>
          <w:bCs/>
          <w:sz w:val="22"/>
        </w:rPr>
        <w:t>OBJEDNÁVATEĽOVI</w:t>
      </w:r>
      <w:r w:rsidRPr="00024204">
        <w:rPr>
          <w:rFonts w:ascii="Arial Narrow" w:hAnsi="Arial Narrow" w:cs="Arial"/>
          <w:bCs/>
          <w:sz w:val="22"/>
        </w:rPr>
        <w:t xml:space="preserve"> oznámiť akúkoľvek zmenu údajov u subdodávateľov </w:t>
      </w:r>
      <w:r>
        <w:rPr>
          <w:rFonts w:ascii="Arial Narrow" w:hAnsi="Arial Narrow" w:cs="Arial"/>
          <w:bCs/>
          <w:sz w:val="22"/>
        </w:rPr>
        <w:t xml:space="preserve">  </w:t>
      </w:r>
    </w:p>
    <w:p w:rsidR="005D08D7" w:rsidRPr="00B73406" w:rsidRDefault="005D08D7" w:rsidP="005D08D7">
      <w:pPr>
        <w:pStyle w:val="Odsekzoznamu"/>
        <w:spacing w:after="0" w:line="240" w:lineRule="auto"/>
        <w:ind w:left="360"/>
        <w:contextualSpacing/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"/>
          <w:bCs/>
          <w:sz w:val="22"/>
        </w:rPr>
        <w:t xml:space="preserve">    </w:t>
      </w:r>
      <w:r w:rsidRPr="00024204">
        <w:rPr>
          <w:rFonts w:ascii="Arial Narrow" w:hAnsi="Arial Narrow" w:cs="Arial"/>
          <w:bCs/>
          <w:sz w:val="22"/>
        </w:rPr>
        <w:t xml:space="preserve">uvedených </w:t>
      </w:r>
      <w:r>
        <w:rPr>
          <w:rFonts w:ascii="Arial Narrow" w:hAnsi="Arial Narrow" w:cs="Arial"/>
          <w:bCs/>
          <w:sz w:val="22"/>
        </w:rPr>
        <w:t xml:space="preserve">  </w:t>
      </w:r>
      <w:r w:rsidRPr="00B73406">
        <w:rPr>
          <w:rFonts w:ascii="Arial Narrow" w:hAnsi="Arial Narrow" w:cs="Arial"/>
          <w:bCs/>
          <w:sz w:val="22"/>
        </w:rPr>
        <w:t>v Prílohe č. 5 tejto  Zmluvy, a to bezodkladne</w:t>
      </w:r>
      <w:r w:rsidRPr="00B73406">
        <w:rPr>
          <w:rFonts w:ascii="Arial Narrow" w:hAnsi="Arial Narrow"/>
          <w:sz w:val="22"/>
        </w:rPr>
        <w:t>.</w:t>
      </w:r>
    </w:p>
    <w:p w:rsidR="005D08D7" w:rsidRPr="00C50629" w:rsidRDefault="005D08D7" w:rsidP="005D08D7">
      <w:pPr>
        <w:pStyle w:val="Odsekzoznamu"/>
        <w:numPr>
          <w:ilvl w:val="1"/>
          <w:numId w:val="19"/>
        </w:numPr>
        <w:spacing w:after="0" w:line="240" w:lineRule="auto"/>
        <w:ind w:left="567" w:hanging="567"/>
        <w:contextualSpacing/>
        <w:jc w:val="both"/>
        <w:rPr>
          <w:rFonts w:ascii="Arial Narrow" w:hAnsi="Arial Narrow" w:cs="Arial"/>
          <w:bCs/>
          <w:sz w:val="22"/>
        </w:rPr>
      </w:pPr>
      <w:r w:rsidRPr="007257B6">
        <w:rPr>
          <w:rFonts w:ascii="Arial Narrow" w:hAnsi="Arial Narrow" w:cs="Arial"/>
          <w:bCs/>
          <w:sz w:val="22"/>
        </w:rPr>
        <w:t xml:space="preserve">V prípade zmeny subdodávateľa je </w:t>
      </w:r>
      <w:r>
        <w:rPr>
          <w:rFonts w:ascii="Arial Narrow" w:hAnsi="Arial Narrow" w:cs="Arial"/>
          <w:bCs/>
          <w:sz w:val="22"/>
        </w:rPr>
        <w:t>POSKYTOVATEĽ</w:t>
      </w:r>
      <w:r w:rsidRPr="007257B6">
        <w:rPr>
          <w:rFonts w:ascii="Arial Narrow" w:hAnsi="Arial Narrow" w:cs="Arial"/>
          <w:bCs/>
          <w:sz w:val="22"/>
        </w:rPr>
        <w:t xml:space="preserve"> povinný najneskôr do 5 pracovných dní odo dňa zmeny subdodávateľa predložiť </w:t>
      </w:r>
      <w:r>
        <w:rPr>
          <w:rFonts w:ascii="Arial Narrow" w:hAnsi="Arial Narrow" w:cs="Arial"/>
          <w:bCs/>
          <w:sz w:val="22"/>
        </w:rPr>
        <w:t>OBJEDNÁVATEĽOVI</w:t>
      </w:r>
      <w:r w:rsidRPr="007257B6">
        <w:rPr>
          <w:rFonts w:ascii="Arial Narrow" w:hAnsi="Arial Narrow" w:cs="Arial"/>
          <w:bCs/>
          <w:sz w:val="22"/>
        </w:rPr>
        <w:t xml:space="preserve">  informácie o novom subdodávateľovi a predmete subdodávok, pričom pri výbere subdodávateľa musí </w:t>
      </w:r>
      <w:r>
        <w:rPr>
          <w:rFonts w:ascii="Arial Narrow" w:hAnsi="Arial Narrow" w:cs="Arial"/>
          <w:bCs/>
          <w:sz w:val="22"/>
        </w:rPr>
        <w:t>POSKYTOVATEĽ</w:t>
      </w:r>
      <w:r w:rsidRPr="007257B6">
        <w:rPr>
          <w:rFonts w:ascii="Arial Narrow" w:hAnsi="Arial Narrow" w:cs="Arial"/>
          <w:bCs/>
          <w:sz w:val="22"/>
        </w:rPr>
        <w:t xml:space="preserve"> postupovať tak, aby vynaložené náklady na zabezpečenie plnenia na základe zmluvy o subdodávke boli primerané jeho kvalite a cene. </w:t>
      </w:r>
      <w:r w:rsidRPr="007257B6">
        <w:rPr>
          <w:rFonts w:ascii="Arial Narrow" w:hAnsi="Arial Narrow"/>
          <w:sz w:val="22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:rsidR="005D08D7" w:rsidRPr="00C50629" w:rsidRDefault="005D08D7" w:rsidP="005D08D7">
      <w:pPr>
        <w:pStyle w:val="Odsekzoznamu"/>
        <w:numPr>
          <w:ilvl w:val="1"/>
          <w:numId w:val="19"/>
        </w:numPr>
        <w:spacing w:after="0" w:line="240" w:lineRule="auto"/>
        <w:ind w:left="567" w:hanging="567"/>
        <w:contextualSpacing/>
        <w:jc w:val="both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 xml:space="preserve"> </w:t>
      </w:r>
      <w:r w:rsidRPr="007257B6">
        <w:rPr>
          <w:rFonts w:ascii="Arial Narrow" w:hAnsi="Arial Narrow" w:cs="Arial"/>
          <w:bCs/>
          <w:sz w:val="22"/>
        </w:rPr>
        <w:t>P</w:t>
      </w:r>
      <w:r w:rsidRPr="007257B6">
        <w:rPr>
          <w:rFonts w:ascii="Arial Narrow" w:hAnsi="Arial Narrow"/>
          <w:sz w:val="22"/>
        </w:rPr>
        <w:t xml:space="preserve">ovinnosti </w:t>
      </w:r>
      <w:r>
        <w:rPr>
          <w:rFonts w:ascii="Arial Narrow" w:hAnsi="Arial Narrow" w:cs="Arial"/>
          <w:bCs/>
          <w:sz w:val="22"/>
        </w:rPr>
        <w:t>POSKYTOVATEĽA</w:t>
      </w:r>
      <w:r w:rsidRPr="007257B6">
        <w:rPr>
          <w:rFonts w:ascii="Arial Narrow" w:hAnsi="Arial Narrow"/>
          <w:sz w:val="22"/>
        </w:rPr>
        <w:t xml:space="preserve">, vrátane pravidiel výberu subdodávateľa uvedené v bodoch </w:t>
      </w:r>
      <w:r>
        <w:rPr>
          <w:rFonts w:ascii="Arial Narrow" w:hAnsi="Arial Narrow"/>
          <w:sz w:val="22"/>
        </w:rPr>
        <w:t>10.</w:t>
      </w:r>
      <w:r w:rsidRPr="007257B6">
        <w:rPr>
          <w:rFonts w:ascii="Arial Narrow" w:hAnsi="Arial Narrow"/>
          <w:sz w:val="22"/>
        </w:rPr>
        <w:t>2 a </w:t>
      </w:r>
      <w:r>
        <w:rPr>
          <w:rFonts w:ascii="Arial Narrow" w:hAnsi="Arial Narrow"/>
          <w:sz w:val="22"/>
        </w:rPr>
        <w:t>10</w:t>
      </w:r>
      <w:r w:rsidRPr="007257B6">
        <w:rPr>
          <w:rFonts w:ascii="Arial Narrow" w:hAnsi="Arial Narrow"/>
          <w:sz w:val="22"/>
        </w:rPr>
        <w:t xml:space="preserve">.3 tohto článku  </w:t>
      </w:r>
      <w:r>
        <w:rPr>
          <w:rFonts w:ascii="Arial Narrow" w:hAnsi="Arial Narrow"/>
          <w:sz w:val="22"/>
        </w:rPr>
        <w:t xml:space="preserve"> Zmluvy</w:t>
      </w:r>
      <w:r w:rsidRPr="007257B6">
        <w:rPr>
          <w:rFonts w:ascii="Arial Narrow" w:hAnsi="Arial Narrow"/>
          <w:sz w:val="22"/>
        </w:rPr>
        <w:t xml:space="preserve"> platia po celú dobu trvania tejto </w:t>
      </w:r>
      <w:r>
        <w:rPr>
          <w:rFonts w:ascii="Arial Narrow" w:hAnsi="Arial Narrow"/>
          <w:sz w:val="22"/>
        </w:rPr>
        <w:t>Zmluvy</w:t>
      </w:r>
      <w:r w:rsidRPr="007257B6">
        <w:rPr>
          <w:rFonts w:ascii="Arial Narrow" w:hAnsi="Arial Narrow"/>
          <w:sz w:val="22"/>
        </w:rPr>
        <w:t>.</w:t>
      </w:r>
    </w:p>
    <w:p w:rsidR="005D08D7" w:rsidRPr="00024204" w:rsidRDefault="005D08D7" w:rsidP="005D08D7">
      <w:pPr>
        <w:pStyle w:val="Odsekzoznamu"/>
        <w:numPr>
          <w:ilvl w:val="1"/>
          <w:numId w:val="19"/>
        </w:numPr>
        <w:spacing w:after="0" w:line="240" w:lineRule="auto"/>
        <w:ind w:left="567" w:hanging="567"/>
        <w:contextualSpacing/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"/>
          <w:bCs/>
          <w:sz w:val="22"/>
        </w:rPr>
        <w:t>POSKYTOVATEĽ</w:t>
      </w:r>
      <w:r w:rsidRPr="00024204">
        <w:rPr>
          <w:rFonts w:ascii="Arial Narrow" w:hAnsi="Arial Narrow" w:cs="Arial"/>
          <w:bCs/>
          <w:sz w:val="22"/>
        </w:rPr>
        <w:t xml:space="preserve"> </w:t>
      </w:r>
      <w:r w:rsidRPr="00024204">
        <w:rPr>
          <w:rFonts w:ascii="Arial Narrow" w:hAnsi="Arial Narrow"/>
          <w:sz w:val="22"/>
        </w:rPr>
        <w:t xml:space="preserve">zodpovedá za plnenie zmluvy o subdodávke subdodávateľom tak, ako keby plnenie  realizoval sám a je povinný dodať </w:t>
      </w:r>
      <w:r>
        <w:rPr>
          <w:rFonts w:ascii="Arial Narrow" w:hAnsi="Arial Narrow" w:cs="Arial"/>
          <w:bCs/>
          <w:sz w:val="22"/>
        </w:rPr>
        <w:t>OBJEDNÁVATEĽOVI</w:t>
      </w:r>
      <w:r w:rsidRPr="00024204">
        <w:rPr>
          <w:rFonts w:ascii="Arial Narrow" w:hAnsi="Arial Narrow"/>
          <w:sz w:val="22"/>
        </w:rPr>
        <w:t xml:space="preserve"> plnenia na svoju zodpovednosť, v dohodnutom čase a v dohodnutej kvalite. </w:t>
      </w:r>
      <w:r>
        <w:rPr>
          <w:rFonts w:ascii="Arial Narrow" w:hAnsi="Arial Narrow" w:cs="Arial"/>
          <w:bCs/>
          <w:sz w:val="22"/>
        </w:rPr>
        <w:t>POSKYTOVATEĽ</w:t>
      </w:r>
      <w:r w:rsidRPr="00024204">
        <w:rPr>
          <w:rFonts w:ascii="Arial Narrow" w:hAnsi="Arial Narrow" w:cs="Arial"/>
          <w:bCs/>
          <w:sz w:val="22"/>
        </w:rPr>
        <w:t xml:space="preserve"> </w:t>
      </w:r>
      <w:r w:rsidRPr="00024204">
        <w:rPr>
          <w:rFonts w:ascii="Arial Narrow" w:hAnsi="Arial Narrow"/>
          <w:sz w:val="22"/>
        </w:rPr>
        <w:t>zodpovedá za odbornú starostlivosť pri výbere subdodávateľa ako aj za výsledok činnosti vykonanej na základe zmluvy o subdodávke.</w:t>
      </w:r>
    </w:p>
    <w:p w:rsidR="005D08D7" w:rsidRPr="00C61F41" w:rsidRDefault="005D08D7" w:rsidP="005D08D7">
      <w:pPr>
        <w:pStyle w:val="Odsekzoznamu"/>
        <w:ind w:left="576"/>
        <w:jc w:val="both"/>
        <w:rPr>
          <w:rFonts w:ascii="Arial Narrow" w:hAnsi="Arial Narrow" w:cs="Calibri"/>
          <w:bCs/>
          <w:sz w:val="22"/>
        </w:rPr>
      </w:pPr>
    </w:p>
    <w:p w:rsidR="005D08D7" w:rsidRPr="007257B6" w:rsidRDefault="005D08D7" w:rsidP="005D08D7">
      <w:pPr>
        <w:pStyle w:val="Odsekzoznamu"/>
        <w:keepNext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 w:cs="Calibri"/>
          <w:b/>
          <w:sz w:val="22"/>
        </w:rPr>
      </w:pPr>
      <w:r w:rsidRPr="007257B6">
        <w:rPr>
          <w:rFonts w:ascii="Arial Narrow" w:hAnsi="Arial Narrow" w:cs="Calibri"/>
          <w:b/>
          <w:sz w:val="22"/>
        </w:rPr>
        <w:lastRenderedPageBreak/>
        <w:t>Sankcie</w:t>
      </w:r>
    </w:p>
    <w:p w:rsidR="005D08D7" w:rsidRPr="00C61F41" w:rsidRDefault="005D08D7" w:rsidP="005D08D7">
      <w:pPr>
        <w:pStyle w:val="Papagraf"/>
        <w:keepNext/>
        <w:spacing w:after="0"/>
        <w:rPr>
          <w:rFonts w:ascii="Arial Narrow" w:hAnsi="Arial Narrow" w:cs="Calibri"/>
          <w:b/>
          <w:sz w:val="22"/>
          <w:szCs w:val="22"/>
        </w:rPr>
      </w:pPr>
    </w:p>
    <w:p w:rsidR="005D08D7" w:rsidRDefault="005D08D7" w:rsidP="005D08D7">
      <w:pPr>
        <w:pStyle w:val="Odsekzoznamu"/>
        <w:keepNext/>
        <w:numPr>
          <w:ilvl w:val="1"/>
          <w:numId w:val="18"/>
        </w:numPr>
        <w:spacing w:after="0" w:line="240" w:lineRule="auto"/>
        <w:ind w:left="567" w:hanging="567"/>
        <w:contextualSpacing/>
        <w:jc w:val="both"/>
        <w:rPr>
          <w:rFonts w:ascii="Arial Narrow" w:hAnsi="Arial Narrow" w:cs="Calibri"/>
          <w:sz w:val="22"/>
        </w:rPr>
      </w:pPr>
      <w:r w:rsidRPr="007257B6">
        <w:rPr>
          <w:rFonts w:ascii="Arial Narrow" w:hAnsi="Arial Narrow" w:cs="Calibri"/>
          <w:sz w:val="22"/>
        </w:rPr>
        <w:t xml:space="preserve">Ak je POSKYTOVATEĽ v omeškaní s akýmkoľvek plnením služieb podľa </w:t>
      </w:r>
      <w:r>
        <w:rPr>
          <w:rFonts w:ascii="Arial Narrow" w:hAnsi="Arial Narrow" w:cs="Calibri"/>
          <w:sz w:val="22"/>
        </w:rPr>
        <w:t>Zmluvy</w:t>
      </w:r>
      <w:r w:rsidRPr="007257B6">
        <w:rPr>
          <w:rFonts w:ascii="Arial Narrow" w:hAnsi="Arial Narrow" w:cs="Calibri"/>
          <w:sz w:val="22"/>
        </w:rPr>
        <w:t>, vzniká OBJEDNÁVATEĽOVI nárok na:</w:t>
      </w:r>
    </w:p>
    <w:p w:rsidR="005D08D7" w:rsidRPr="00C61F41" w:rsidRDefault="005D08D7" w:rsidP="005D08D7">
      <w:pPr>
        <w:pStyle w:val="Odsekzoznamu"/>
        <w:numPr>
          <w:ilvl w:val="2"/>
          <w:numId w:val="18"/>
        </w:numPr>
        <w:spacing w:after="0" w:line="240" w:lineRule="auto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zmluvnú pokutu vo výške 500,- € s DPH, ak ide o nedodržanie Reakčného času podľa bodu 4A prílohy č.1 tejto </w:t>
      </w:r>
      <w:r>
        <w:rPr>
          <w:rFonts w:ascii="Arial Narrow" w:hAnsi="Arial Narrow" w:cs="Calibri"/>
          <w:sz w:val="22"/>
        </w:rPr>
        <w:t>Zmluvy,</w:t>
      </w:r>
    </w:p>
    <w:p w:rsidR="005D08D7" w:rsidRPr="00C61F41" w:rsidRDefault="005D08D7" w:rsidP="005D08D7">
      <w:pPr>
        <w:pStyle w:val="Odsekzoznamu"/>
        <w:numPr>
          <w:ilvl w:val="2"/>
          <w:numId w:val="18"/>
        </w:numPr>
        <w:spacing w:after="0" w:line="240" w:lineRule="auto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zmluvnú pokutu vo výške 500,- € s DPH</w:t>
      </w:r>
      <w:r w:rsidRPr="00C61F41" w:rsidDel="00D5281A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 xml:space="preserve">za každú začatú hodinu omeškania   ak ide o servis poskytovaný podľa bodu 4 C a D prílohy č. 1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. </w:t>
      </w:r>
    </w:p>
    <w:p w:rsidR="005D08D7" w:rsidRPr="008431F0" w:rsidRDefault="005D08D7" w:rsidP="005D08D7">
      <w:pPr>
        <w:contextualSpacing/>
        <w:jc w:val="both"/>
      </w:pPr>
    </w:p>
    <w:p w:rsidR="005D08D7" w:rsidRPr="00C50629" w:rsidRDefault="005D08D7" w:rsidP="005D08D7">
      <w:pPr>
        <w:ind w:left="567" w:hanging="567"/>
        <w:contextualSpacing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 xml:space="preserve">11.2  </w:t>
      </w:r>
      <w:r w:rsidRPr="007257B6">
        <w:rPr>
          <w:rFonts w:ascii="Arial Narrow" w:hAnsi="Arial Narrow" w:cs="Calibri"/>
          <w:sz w:val="22"/>
        </w:rPr>
        <w:t xml:space="preserve">V prípade omeškania OBJEDNÁVATEĽA s úhradou riadne vyhotovenej faktúry, POSKYTOVATEĽ je oprávnený uplatniť voči OBJEDNÁVATEĽOVI úrok z omeškania </w:t>
      </w:r>
      <w:r>
        <w:rPr>
          <w:rFonts w:ascii="Arial Narrow" w:hAnsi="Arial Narrow" w:cs="Calibri"/>
          <w:sz w:val="22"/>
        </w:rPr>
        <w:t xml:space="preserve">v zákonom stanovenej výške </w:t>
      </w:r>
      <w:r w:rsidRPr="007257B6">
        <w:rPr>
          <w:rFonts w:ascii="Arial Narrow" w:hAnsi="Arial Narrow" w:cs="Calibri"/>
          <w:sz w:val="22"/>
        </w:rPr>
        <w:t xml:space="preserve">z dlžnej sumy za </w:t>
      </w:r>
      <w:r>
        <w:rPr>
          <w:rFonts w:ascii="Arial Narrow" w:hAnsi="Arial Narrow" w:cs="Calibri"/>
          <w:sz w:val="22"/>
        </w:rPr>
        <w:t>každý, aj začatý deň omeškania.</w:t>
      </w:r>
    </w:p>
    <w:p w:rsidR="005D08D7" w:rsidRPr="00BB6BA3" w:rsidRDefault="005D08D7" w:rsidP="005D08D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 w:cs="Calibri"/>
          <w:b/>
          <w:bCs/>
          <w:sz w:val="22"/>
        </w:rPr>
      </w:pPr>
      <w:r w:rsidRPr="00BB6BA3">
        <w:rPr>
          <w:rFonts w:ascii="Arial Narrow" w:hAnsi="Arial Narrow" w:cs="Calibri"/>
          <w:b/>
          <w:bCs/>
          <w:sz w:val="22"/>
        </w:rPr>
        <w:t xml:space="preserve">Zodpovednosť za vady poskytnutých </w:t>
      </w:r>
      <w:r w:rsidRPr="00BB6BA3">
        <w:rPr>
          <w:rFonts w:ascii="Arial Narrow" w:hAnsi="Arial Narrow" w:cs="Calibri"/>
          <w:b/>
          <w:sz w:val="22"/>
        </w:rPr>
        <w:t>služieb</w:t>
      </w:r>
      <w:r w:rsidRPr="00BB6BA3">
        <w:rPr>
          <w:rFonts w:ascii="Arial Narrow" w:hAnsi="Arial Narrow" w:cs="Calibri"/>
          <w:b/>
          <w:bCs/>
          <w:sz w:val="22"/>
        </w:rPr>
        <w:t xml:space="preserve"> a zodpovednosť za škodu</w:t>
      </w:r>
    </w:p>
    <w:p w:rsidR="005D08D7" w:rsidRPr="00C61F41" w:rsidRDefault="005D08D7" w:rsidP="005D08D7">
      <w:pPr>
        <w:pStyle w:val="Odsekzoznamu"/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bCs/>
          <w:sz w:val="22"/>
        </w:rPr>
      </w:pPr>
    </w:p>
    <w:p w:rsidR="005D08D7" w:rsidRPr="00C50629" w:rsidRDefault="005D08D7" w:rsidP="005D08D7">
      <w:pPr>
        <w:pStyle w:val="Odsekzoznamu"/>
        <w:numPr>
          <w:ilvl w:val="1"/>
          <w:numId w:val="18"/>
        </w:numPr>
        <w:spacing w:after="0" w:line="240" w:lineRule="auto"/>
        <w:ind w:left="567" w:hanging="567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POSKYTOVATEĽ zodpovedá za to, že poskytovanie </w:t>
      </w:r>
      <w:r>
        <w:rPr>
          <w:rFonts w:ascii="Arial Narrow" w:hAnsi="Arial Narrow" w:cs="Calibri"/>
          <w:sz w:val="22"/>
        </w:rPr>
        <w:t>služieb</w:t>
      </w:r>
      <w:r w:rsidRPr="00C61F41">
        <w:rPr>
          <w:rFonts w:ascii="Arial Narrow" w:hAnsi="Arial Narrow" w:cs="Calibri"/>
          <w:sz w:val="22"/>
        </w:rPr>
        <w:t xml:space="preserve"> podľa bodu 3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 bude poskytované v najvyššej dostupnej kvalite tak, aby spĺňali podmienky dohodnuté v tejto </w:t>
      </w:r>
      <w:r>
        <w:rPr>
          <w:rFonts w:ascii="Arial Narrow" w:hAnsi="Arial Narrow" w:cs="Calibri"/>
          <w:sz w:val="22"/>
        </w:rPr>
        <w:t>Zmluve</w:t>
      </w:r>
      <w:r w:rsidRPr="00C61F41">
        <w:rPr>
          <w:rFonts w:ascii="Arial Narrow" w:hAnsi="Arial Narrow" w:cs="Calibri"/>
          <w:sz w:val="22"/>
        </w:rPr>
        <w:t xml:space="preserve"> alebo uvedené v požiadavke alebo zadaní OBJEDNÁVATEĽA. Poskytovanie </w:t>
      </w:r>
      <w:r>
        <w:rPr>
          <w:rFonts w:ascii="Arial Narrow" w:hAnsi="Arial Narrow" w:cs="Calibri"/>
          <w:sz w:val="22"/>
        </w:rPr>
        <w:t>služieb</w:t>
      </w:r>
      <w:r w:rsidRPr="00C61F41">
        <w:rPr>
          <w:rFonts w:ascii="Arial Narrow" w:hAnsi="Arial Narrow" w:cs="Calibri"/>
          <w:sz w:val="22"/>
        </w:rPr>
        <w:t xml:space="preserve"> podľa bodu 3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 má vady v prípade, ak nespĺňajú podmienku uvedenú v predchádzajúcej vete.</w:t>
      </w:r>
    </w:p>
    <w:p w:rsidR="005D08D7" w:rsidRPr="00C50629" w:rsidRDefault="005D08D7" w:rsidP="005D08D7">
      <w:pPr>
        <w:pStyle w:val="Odsekzoznamu"/>
        <w:numPr>
          <w:ilvl w:val="1"/>
          <w:numId w:val="18"/>
        </w:numPr>
        <w:spacing w:after="0" w:line="240" w:lineRule="auto"/>
        <w:ind w:left="567" w:hanging="567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POSKYTOVATEĽ zodpovedá za vady poskytovania </w:t>
      </w:r>
      <w:r>
        <w:rPr>
          <w:rFonts w:ascii="Arial Narrow" w:hAnsi="Arial Narrow" w:cs="Calibri"/>
          <w:sz w:val="22"/>
        </w:rPr>
        <w:t>služieb</w:t>
      </w:r>
      <w:r w:rsidRPr="00C61F41">
        <w:rPr>
          <w:rFonts w:ascii="Arial Narrow" w:hAnsi="Arial Narrow" w:cs="Calibri"/>
          <w:sz w:val="22"/>
        </w:rPr>
        <w:t xml:space="preserve"> podľa bodu 3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, najmä ak predmetné služby boli poskytnuté odlišne od dohodnutých parametrov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 a podmienok uvedených v tejto </w:t>
      </w:r>
      <w:r>
        <w:rPr>
          <w:rFonts w:ascii="Arial Narrow" w:hAnsi="Arial Narrow" w:cs="Calibri"/>
          <w:sz w:val="22"/>
        </w:rPr>
        <w:t>Zmluve</w:t>
      </w:r>
      <w:r w:rsidRPr="00C61F41">
        <w:rPr>
          <w:rFonts w:ascii="Arial Narrow" w:hAnsi="Arial Narrow" w:cs="Calibri"/>
          <w:sz w:val="22"/>
        </w:rPr>
        <w:t xml:space="preserve">. Pri výskyte vady poskytovania </w:t>
      </w:r>
      <w:r>
        <w:rPr>
          <w:rFonts w:ascii="Arial Narrow" w:hAnsi="Arial Narrow" w:cs="Calibri"/>
          <w:sz w:val="22"/>
        </w:rPr>
        <w:t>služieb</w:t>
      </w:r>
      <w:r w:rsidRPr="00C61F41">
        <w:rPr>
          <w:rFonts w:ascii="Arial Narrow" w:hAnsi="Arial Narrow" w:cs="Calibri"/>
          <w:sz w:val="22"/>
        </w:rPr>
        <w:t xml:space="preserve"> podľa bodu 3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 OBJEDNÁVATEĽ na ňu </w:t>
      </w:r>
      <w:r>
        <w:rPr>
          <w:rFonts w:ascii="Arial Narrow" w:hAnsi="Arial Narrow" w:cs="Calibri"/>
          <w:sz w:val="22"/>
        </w:rPr>
        <w:t xml:space="preserve">písomne </w:t>
      </w:r>
      <w:r w:rsidRPr="00C61F41">
        <w:rPr>
          <w:rFonts w:ascii="Arial Narrow" w:hAnsi="Arial Narrow" w:cs="Calibri"/>
          <w:sz w:val="22"/>
        </w:rPr>
        <w:t xml:space="preserve">upozorní a POSKYTOVATEĽ ju na vlastné náklady a v termíne stanovenom </w:t>
      </w:r>
      <w:r>
        <w:rPr>
          <w:rFonts w:ascii="Arial Narrow" w:hAnsi="Arial Narrow" w:cs="Calibri"/>
          <w:sz w:val="22"/>
        </w:rPr>
        <w:t>Zmluvou</w:t>
      </w:r>
      <w:r w:rsidRPr="00C61F41">
        <w:rPr>
          <w:rFonts w:ascii="Arial Narrow" w:hAnsi="Arial Narrow" w:cs="Calibri"/>
          <w:sz w:val="22"/>
        </w:rPr>
        <w:t xml:space="preserve">, inak v termíne vopred dohodnutom s OBJEDNÁVATEĽOM odstráni. Ak </w:t>
      </w:r>
      <w:r>
        <w:rPr>
          <w:rFonts w:ascii="Arial Narrow" w:hAnsi="Arial Narrow" w:cs="Calibri"/>
          <w:sz w:val="22"/>
        </w:rPr>
        <w:t>Účastníci zmluvy</w:t>
      </w:r>
      <w:r w:rsidRPr="00C61F41">
        <w:rPr>
          <w:rFonts w:ascii="Arial Narrow" w:hAnsi="Arial Narrow" w:cs="Calibri"/>
          <w:sz w:val="22"/>
        </w:rPr>
        <w:t xml:space="preserve"> nedohodnú termín odstránenia vád poskytnutých služieb, OBJEDNÁVATEĽ je oprávnený stanoviť primeraný termín odstránenia vád s ohľadom na závažnosť vzniknutej vady služieb.</w:t>
      </w:r>
    </w:p>
    <w:p w:rsidR="005D08D7" w:rsidRPr="00C61F41" w:rsidRDefault="005D08D7" w:rsidP="005D08D7">
      <w:pPr>
        <w:pStyle w:val="Odsekzoznamu"/>
        <w:numPr>
          <w:ilvl w:val="1"/>
          <w:numId w:val="18"/>
        </w:numPr>
        <w:spacing w:after="0" w:line="240" w:lineRule="auto"/>
        <w:ind w:left="567" w:hanging="567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V prípade, ak POSKYTOVATEĽ neodstráni akýkoľvek incident v súlade s ustanoveniami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 riadne a včas, OBJEDNÁVATEĽ je oprávnený:</w:t>
      </w:r>
    </w:p>
    <w:p w:rsidR="005D08D7" w:rsidRPr="00C61F41" w:rsidRDefault="005D08D7" w:rsidP="005D08D7">
      <w:pPr>
        <w:pStyle w:val="Odsekzoznamu"/>
        <w:numPr>
          <w:ilvl w:val="1"/>
          <w:numId w:val="8"/>
        </w:numPr>
        <w:spacing w:after="0" w:line="240" w:lineRule="auto"/>
        <w:ind w:left="851" w:hanging="284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bCs/>
          <w:sz w:val="22"/>
        </w:rPr>
        <w:t xml:space="preserve">odstrániť incident svojpomocne respektíve prostredníctvom tretej osoby, pričom náklady na takéto odstránenie budú uplatnene voči </w:t>
      </w:r>
      <w:r w:rsidRPr="00C61F41">
        <w:rPr>
          <w:rFonts w:ascii="Arial Narrow" w:hAnsi="Arial Narrow" w:cs="Calibri"/>
          <w:sz w:val="22"/>
        </w:rPr>
        <w:t>POSKYTOVATEĽOVI</w:t>
      </w:r>
      <w:r w:rsidRPr="00C61F41">
        <w:rPr>
          <w:rFonts w:ascii="Arial Narrow" w:hAnsi="Arial Narrow" w:cs="Calibri"/>
          <w:bCs/>
          <w:sz w:val="22"/>
        </w:rPr>
        <w:t>, ktorý sa ich zaväzuje bez zbytočného odkladu uhradiť; alebo</w:t>
      </w:r>
    </w:p>
    <w:p w:rsidR="005D08D7" w:rsidRPr="00C61F41" w:rsidRDefault="005D08D7" w:rsidP="005D08D7">
      <w:pPr>
        <w:pStyle w:val="Odsekzoznamu"/>
        <w:numPr>
          <w:ilvl w:val="1"/>
          <w:numId w:val="8"/>
        </w:numPr>
        <w:spacing w:after="0" w:line="240" w:lineRule="auto"/>
        <w:ind w:left="851" w:hanging="284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bCs/>
          <w:sz w:val="22"/>
        </w:rPr>
        <w:t>požadovať primeranú zľavu z ceny za poskytnuté služby; alebo</w:t>
      </w:r>
    </w:p>
    <w:p w:rsidR="005D08D7" w:rsidRPr="00C50629" w:rsidRDefault="005D08D7" w:rsidP="005D08D7">
      <w:pPr>
        <w:pStyle w:val="Odsekzoznamu"/>
        <w:numPr>
          <w:ilvl w:val="1"/>
          <w:numId w:val="8"/>
        </w:numPr>
        <w:spacing w:after="0" w:line="240" w:lineRule="auto"/>
        <w:ind w:left="851" w:hanging="284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bCs/>
          <w:sz w:val="22"/>
        </w:rPr>
        <w:t xml:space="preserve">odstúpiť od </w:t>
      </w:r>
      <w:r>
        <w:rPr>
          <w:rFonts w:ascii="Arial Narrow" w:hAnsi="Arial Narrow" w:cs="Calibri"/>
          <w:bCs/>
          <w:sz w:val="22"/>
        </w:rPr>
        <w:t>Zmluvy</w:t>
      </w:r>
      <w:r w:rsidRPr="00C61F41">
        <w:rPr>
          <w:rFonts w:ascii="Arial Narrow" w:hAnsi="Arial Narrow" w:cs="Calibri"/>
          <w:bCs/>
          <w:sz w:val="22"/>
        </w:rPr>
        <w:t xml:space="preserve"> za podmienok ďalej uvedených v tejto </w:t>
      </w:r>
      <w:r>
        <w:rPr>
          <w:rFonts w:ascii="Arial Narrow" w:hAnsi="Arial Narrow" w:cs="Calibri"/>
          <w:bCs/>
          <w:sz w:val="22"/>
        </w:rPr>
        <w:t>Zmluve.</w:t>
      </w:r>
      <w:r w:rsidRPr="00C61F41">
        <w:rPr>
          <w:rFonts w:ascii="Arial Narrow" w:hAnsi="Arial Narrow" w:cs="Calibri"/>
          <w:bCs/>
          <w:sz w:val="22"/>
        </w:rPr>
        <w:t xml:space="preserve"> </w:t>
      </w:r>
    </w:p>
    <w:p w:rsidR="005D08D7" w:rsidRPr="00C50629" w:rsidRDefault="005D08D7" w:rsidP="005D08D7">
      <w:pPr>
        <w:pStyle w:val="Odsekzoznamu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POSKYTOVATEĽ nezodpovedá za incidenty podľa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>, ktoré boli spôsobené použitím podkladov alebo pokynov prevzatých od OBJEDNÁVATEĽA a/alebo iných subjektov, pokiaľ POSKYTOVATEĽ ani pri vynaložení všetkej odbornej starostlivosti nemohol zistiť ich nevhodnosť alebo na ich nevhodnosť upozornil OBJEDNÁVATEĽA, ktorý však na ich použití výslovne trval.</w:t>
      </w:r>
    </w:p>
    <w:p w:rsidR="005D08D7" w:rsidRPr="00C50629" w:rsidRDefault="005D08D7" w:rsidP="005D08D7">
      <w:pPr>
        <w:pStyle w:val="Odsekzoznamu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POSKYTOVATEĽ nezodpovedá OBJEDNÁVATEĽOVI za incidenty podľa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 v prípade, ak tieto boli preukázateľne spôsobené zavineným konaním OBJEDNÁVATEĽA a/alebo tretích osôb pôsobiacich na strane OBJEDNÁVATEĽA</w:t>
      </w:r>
    </w:p>
    <w:p w:rsidR="005D08D7" w:rsidRPr="00C50629" w:rsidRDefault="005D08D7" w:rsidP="005D08D7">
      <w:pPr>
        <w:pStyle w:val="Odsekzoznamu"/>
        <w:numPr>
          <w:ilvl w:val="1"/>
          <w:numId w:val="18"/>
        </w:numPr>
        <w:spacing w:after="0" w:line="240" w:lineRule="auto"/>
        <w:ind w:left="567" w:hanging="567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Každ</w:t>
      </w:r>
      <w:r>
        <w:rPr>
          <w:rFonts w:ascii="Arial Narrow" w:hAnsi="Arial Narrow" w:cs="Calibri"/>
          <w:sz w:val="22"/>
        </w:rPr>
        <w:t>ý z</w:t>
      </w:r>
      <w:r w:rsidRPr="00C61F41">
        <w:rPr>
          <w:rFonts w:ascii="Arial Narrow" w:hAnsi="Arial Narrow" w:cs="Calibri"/>
          <w:sz w:val="22"/>
        </w:rPr>
        <w:t xml:space="preserve"> </w:t>
      </w:r>
      <w:r>
        <w:rPr>
          <w:rFonts w:ascii="Arial Narrow" w:hAnsi="Arial Narrow" w:cs="Calibri"/>
          <w:sz w:val="22"/>
        </w:rPr>
        <w:t>Účastníkov zmluvy</w:t>
      </w:r>
      <w:r w:rsidRPr="00C61F41">
        <w:rPr>
          <w:rFonts w:ascii="Arial Narrow" w:hAnsi="Arial Narrow" w:cs="Calibri"/>
          <w:sz w:val="22"/>
        </w:rPr>
        <w:t xml:space="preserve"> nesie zodpovednosť za spôsobenú škodu v rámci platných právnych predpisov </w:t>
      </w:r>
      <w:r>
        <w:rPr>
          <w:rFonts w:ascii="Arial Narrow" w:hAnsi="Arial Narrow" w:cs="Calibri"/>
          <w:sz w:val="22"/>
        </w:rPr>
        <w:t xml:space="preserve">platných na území SR </w:t>
      </w:r>
      <w:r w:rsidRPr="00C61F41">
        <w:rPr>
          <w:rFonts w:ascii="Arial Narrow" w:hAnsi="Arial Narrow" w:cs="Calibri"/>
          <w:sz w:val="22"/>
        </w:rPr>
        <w:t xml:space="preserve">a tejto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 xml:space="preserve">. </w:t>
      </w:r>
      <w:r>
        <w:rPr>
          <w:rFonts w:ascii="Arial Narrow" w:hAnsi="Arial Narrow" w:cs="Calibri"/>
          <w:sz w:val="22"/>
        </w:rPr>
        <w:t xml:space="preserve">Účastníci zmluvy </w:t>
      </w:r>
      <w:r w:rsidRPr="00C61F41">
        <w:rPr>
          <w:rFonts w:ascii="Arial Narrow" w:hAnsi="Arial Narrow" w:cs="Calibri"/>
          <w:sz w:val="22"/>
        </w:rPr>
        <w:t>sa zaväzujú k vyvinutiu maximálneho úsilia k predchádzaniu škodám a k minimalizácii vzniknutých škôd.</w:t>
      </w:r>
    </w:p>
    <w:p w:rsidR="005D08D7" w:rsidRPr="00C61F41" w:rsidRDefault="005D08D7" w:rsidP="005D08D7">
      <w:pPr>
        <w:pStyle w:val="Odsekzoznamu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V prípade, ak POSKYTOVATEĽ spôsobí OBJEDNÁVATEĽOVI porušením svojich povinnosti vyplývajúcich z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 akúkoľvek škodu, zodpovednosť za škodu a povinnosť na náhradu takto spôsobenej škody sa bude riadiť a spravovať ustanoveniami § 373 a </w:t>
      </w:r>
      <w:proofErr w:type="spellStart"/>
      <w:r w:rsidRPr="00C61F41">
        <w:rPr>
          <w:rFonts w:ascii="Arial Narrow" w:hAnsi="Arial Narrow" w:cs="Calibri"/>
          <w:sz w:val="22"/>
        </w:rPr>
        <w:t>nasl</w:t>
      </w:r>
      <w:proofErr w:type="spellEnd"/>
      <w:r w:rsidRPr="00C61F41">
        <w:rPr>
          <w:rFonts w:ascii="Arial Narrow" w:hAnsi="Arial Narrow" w:cs="Calibri"/>
          <w:sz w:val="22"/>
        </w:rPr>
        <w:t>. Obchodného zákonníka, pričom POSKYTOVATEĽ bude povinný nahradiť OBJEDNÁVATEĽOVI skutočnú škodu.</w:t>
      </w:r>
    </w:p>
    <w:p w:rsidR="005D08D7" w:rsidRPr="00C50629" w:rsidRDefault="005D08D7" w:rsidP="005D08D7">
      <w:pPr>
        <w:rPr>
          <w:rFonts w:ascii="Arial Narrow" w:hAnsi="Arial Narrow" w:cs="Arial"/>
          <w:sz w:val="22"/>
        </w:rPr>
      </w:pPr>
    </w:p>
    <w:p w:rsidR="005D08D7" w:rsidRPr="00C61F41" w:rsidRDefault="005D08D7" w:rsidP="005D08D7">
      <w:pPr>
        <w:pStyle w:val="Odsekzoznamu"/>
        <w:keepNext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center"/>
        <w:rPr>
          <w:rFonts w:ascii="Arial Narrow" w:hAnsi="Arial Narrow" w:cs="Calibri"/>
          <w:b/>
          <w:bCs/>
          <w:sz w:val="22"/>
        </w:rPr>
      </w:pPr>
      <w:r w:rsidRPr="00C61F41">
        <w:rPr>
          <w:rFonts w:ascii="Arial Narrow" w:hAnsi="Arial Narrow" w:cs="Calibri"/>
          <w:b/>
          <w:bCs/>
          <w:sz w:val="22"/>
        </w:rPr>
        <w:t>Užívacie, vlastnícke a autorské práva</w:t>
      </w:r>
    </w:p>
    <w:p w:rsidR="005D08D7" w:rsidRPr="00C61F41" w:rsidRDefault="005D08D7" w:rsidP="005D08D7">
      <w:pPr>
        <w:pStyle w:val="Odsekzoznamu"/>
        <w:keepNext/>
        <w:autoSpaceDE w:val="0"/>
        <w:autoSpaceDN w:val="0"/>
        <w:adjustRightInd w:val="0"/>
        <w:ind w:left="576"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ab/>
      </w:r>
    </w:p>
    <w:p w:rsidR="005D08D7" w:rsidRPr="00C50629" w:rsidRDefault="005D08D7" w:rsidP="005D08D7">
      <w:pPr>
        <w:pStyle w:val="Odsekzoznamu"/>
        <w:keepNext/>
        <w:numPr>
          <w:ilvl w:val="1"/>
          <w:numId w:val="18"/>
        </w:numPr>
        <w:autoSpaceDE w:val="0"/>
        <w:autoSpaceDN w:val="0"/>
        <w:adjustRightInd w:val="0"/>
        <w:spacing w:before="240" w:line="240" w:lineRule="auto"/>
        <w:ind w:hanging="720"/>
        <w:contextualSpacing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Účastníci zmluvy</w:t>
      </w:r>
      <w:r w:rsidRPr="00C61F41">
        <w:rPr>
          <w:rFonts w:ascii="Arial Narrow" w:hAnsi="Arial Narrow" w:cs="Calibri"/>
          <w:sz w:val="22"/>
        </w:rPr>
        <w:t xml:space="preserve"> sa dohodli, že v prípade, ak pri poskytovania </w:t>
      </w:r>
      <w:r>
        <w:rPr>
          <w:rFonts w:ascii="Arial Narrow" w:hAnsi="Arial Narrow" w:cs="Calibri"/>
          <w:sz w:val="22"/>
        </w:rPr>
        <w:t>služieb</w:t>
      </w:r>
      <w:r w:rsidRPr="00C61F41">
        <w:rPr>
          <w:rFonts w:ascii="Arial Narrow" w:hAnsi="Arial Narrow" w:cs="Calibri"/>
          <w:sz w:val="22"/>
        </w:rPr>
        <w:t xml:space="preserve"> podľa bodu 3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 sa zo strany POSKYTOVATEĽA majú niektoré veci stať vlastníctvom OBJEDNÁVATEĽA, prechádza na </w:t>
      </w:r>
      <w:r w:rsidRPr="00C61F41">
        <w:rPr>
          <w:rFonts w:ascii="Arial Narrow" w:hAnsi="Arial Narrow" w:cs="Calibri"/>
          <w:sz w:val="22"/>
        </w:rPr>
        <w:lastRenderedPageBreak/>
        <w:t>OBJEDNÁVATEĽA vlastnícke právo dňom odovzdania alebo inštalácie takýchto vecí. Nebezpečenstvo škody prechádza na OBJEDNÁVATEĽA dňom odovzdania veci.</w:t>
      </w:r>
      <w:r w:rsidRPr="00C61F41">
        <w:rPr>
          <w:rFonts w:ascii="Arial Narrow" w:hAnsi="Arial Narrow" w:cs="Calibri"/>
          <w:sz w:val="22"/>
        </w:rPr>
        <w:tab/>
      </w:r>
    </w:p>
    <w:p w:rsidR="005D08D7" w:rsidRPr="00C50629" w:rsidRDefault="005D08D7" w:rsidP="005D08D7">
      <w:pPr>
        <w:pStyle w:val="Odsekzoznamu"/>
        <w:numPr>
          <w:ilvl w:val="1"/>
          <w:numId w:val="18"/>
        </w:numPr>
        <w:autoSpaceDE w:val="0"/>
        <w:autoSpaceDN w:val="0"/>
        <w:adjustRightInd w:val="0"/>
        <w:spacing w:before="240" w:after="0" w:line="240" w:lineRule="auto"/>
        <w:ind w:hanging="720"/>
        <w:contextualSpacing/>
        <w:jc w:val="both"/>
        <w:rPr>
          <w:rFonts w:ascii="Arial Narrow" w:hAnsi="Arial Narrow" w:cs="Calibri"/>
          <w:sz w:val="22"/>
        </w:rPr>
      </w:pPr>
      <w:r w:rsidRPr="00D85454">
        <w:rPr>
          <w:rFonts w:ascii="Arial Narrow" w:hAnsi="Arial Narrow" w:cs="Calibri"/>
          <w:sz w:val="22"/>
        </w:rPr>
        <w:t>Poki</w:t>
      </w:r>
      <w:r w:rsidRPr="00C61F41">
        <w:rPr>
          <w:rFonts w:ascii="Arial Narrow" w:hAnsi="Arial Narrow" w:cs="Calibri"/>
          <w:sz w:val="22"/>
        </w:rPr>
        <w:t xml:space="preserve">aľ na základe a na účely plnenia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 POSKYTOVATEĽ vytvorí alebo zabezpečí pre OBJEDNÁVATEĽA vytvorenie autorského diela v zmysle ustanovení zákona č. 185/2015 Z.z. Autorský zákon v</w:t>
      </w:r>
      <w:r>
        <w:rPr>
          <w:rFonts w:ascii="Arial Narrow" w:hAnsi="Arial Narrow" w:cs="Calibri"/>
          <w:sz w:val="22"/>
        </w:rPr>
        <w:t> </w:t>
      </w:r>
      <w:r w:rsidRPr="00C61F41">
        <w:rPr>
          <w:rFonts w:ascii="Arial Narrow" w:hAnsi="Arial Narrow" w:cs="Calibri"/>
          <w:sz w:val="22"/>
        </w:rPr>
        <w:t>znení</w:t>
      </w:r>
      <w:r>
        <w:rPr>
          <w:rFonts w:ascii="Arial Narrow" w:hAnsi="Arial Narrow" w:cs="Calibri"/>
          <w:sz w:val="22"/>
        </w:rPr>
        <w:t xml:space="preserve"> zákona č. 125/2016 Z.z.</w:t>
      </w:r>
      <w:r w:rsidRPr="00C61F41">
        <w:rPr>
          <w:rFonts w:ascii="Arial Narrow" w:hAnsi="Arial Narrow" w:cs="Calibri"/>
          <w:sz w:val="22"/>
        </w:rPr>
        <w:t xml:space="preserve">, udeľuje POSKYTOVATEĽ OBJEDNÁVATEĽOVI nevýhradný, neprenosný, teritoriálne a časovo neobmedzený súhlas na použitie takého autorského diela na účely a v podobe, v akej bolo vytvorené a poskytnuté OBJEDNÁVATEĽOVI počas celej doby trvania ochrany autorského diela na základe zákona. </w:t>
      </w:r>
    </w:p>
    <w:p w:rsidR="005D08D7" w:rsidRPr="00C50629" w:rsidRDefault="005D08D7" w:rsidP="005D08D7">
      <w:pPr>
        <w:pStyle w:val="Odsekzoznamu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hanging="78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OBJEDNÁVATEĽ je oprávnený autorské dielo majúce povahu počítačového programu meniť a upravovať za podmienok uvedených v §87 až §89 Autorského zákona. Udelenie takéhoto súhlasu na použitie autorského diela je bezodplatné. </w:t>
      </w:r>
    </w:p>
    <w:p w:rsidR="005D08D7" w:rsidRPr="00C61F41" w:rsidRDefault="005D08D7" w:rsidP="005D08D7">
      <w:pPr>
        <w:pStyle w:val="Odsekzoznamu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hanging="78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Pre softvér majúci povahu cudzieho autorského diela bežne dostupného na trhu a špecificky nevytvoreného v rámci poskytovania služieb budú platiť obvyklé licenčné podmienky stanovené príslušným nositeľom autorských majetkových a/alebo distribučných práv s ktorými je takýto SW šírený.</w:t>
      </w:r>
    </w:p>
    <w:p w:rsidR="005D08D7" w:rsidRPr="00C61F41" w:rsidRDefault="005D08D7" w:rsidP="005D08D7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</w:rPr>
      </w:pPr>
    </w:p>
    <w:p w:rsidR="005D08D7" w:rsidRPr="00C61F41" w:rsidRDefault="005D08D7" w:rsidP="005D08D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center"/>
        <w:rPr>
          <w:rFonts w:ascii="Arial Narrow" w:hAnsi="Arial Narrow" w:cs="Calibri"/>
          <w:b/>
          <w:bCs/>
          <w:sz w:val="22"/>
        </w:rPr>
      </w:pPr>
      <w:r w:rsidRPr="00C61F41">
        <w:rPr>
          <w:rFonts w:ascii="Arial Narrow" w:hAnsi="Arial Narrow" w:cs="Calibri"/>
          <w:b/>
          <w:bCs/>
          <w:sz w:val="22"/>
        </w:rPr>
        <w:t>Ochrana osobných údajov</w:t>
      </w:r>
    </w:p>
    <w:p w:rsidR="005D08D7" w:rsidRPr="0099650E" w:rsidRDefault="005D08D7" w:rsidP="005D08D7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</w:rPr>
      </w:pPr>
    </w:p>
    <w:p w:rsidR="005D08D7" w:rsidRPr="00C50629" w:rsidRDefault="005D08D7" w:rsidP="005D08D7">
      <w:pPr>
        <w:pStyle w:val="Odsekzoznamu"/>
        <w:numPr>
          <w:ilvl w:val="1"/>
          <w:numId w:val="18"/>
        </w:numPr>
        <w:autoSpaceDE w:val="0"/>
        <w:autoSpaceDN w:val="0"/>
        <w:adjustRightInd w:val="0"/>
        <w:spacing w:before="240" w:after="0" w:line="240" w:lineRule="auto"/>
        <w:ind w:hanging="786"/>
        <w:contextualSpacing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Účastníci zmluvy</w:t>
      </w:r>
      <w:r w:rsidRPr="00C61F41">
        <w:rPr>
          <w:rFonts w:ascii="Arial Narrow" w:hAnsi="Arial Narrow" w:cs="Calibri"/>
          <w:sz w:val="22"/>
        </w:rPr>
        <w:t xml:space="preserve"> berú na vedomie, že poskytovaním služieb POSKYTOVATEĽOM podľa tejto</w:t>
      </w:r>
      <w:r>
        <w:rPr>
          <w:rFonts w:ascii="Arial Narrow" w:hAnsi="Arial Narrow" w:cs="Calibri"/>
          <w:sz w:val="22"/>
        </w:rPr>
        <w:t xml:space="preserve"> Zmluvy</w:t>
      </w:r>
      <w:r w:rsidRPr="00C61F41">
        <w:rPr>
          <w:rFonts w:ascii="Arial Narrow" w:hAnsi="Arial Narrow" w:cs="Calibri"/>
          <w:sz w:val="22"/>
        </w:rPr>
        <w:t xml:space="preserve"> môže dôjsť k spracúvaniu osobných údajov.</w:t>
      </w:r>
    </w:p>
    <w:p w:rsidR="005D08D7" w:rsidRPr="00C50629" w:rsidRDefault="005D08D7" w:rsidP="005D08D7">
      <w:pPr>
        <w:pStyle w:val="Odsekzoznamu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hanging="78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OBJEDNÁVATEĽ vyhlasuje, že osobne údaje spracúvane v rámci KMS (vrátane jeho neskorších verzii) a spôsob ich získania OBJEDNÁVATEĽOM neporušuje práva tretích osôb, ako ani žiadne z ustanovení zákona č. 18/2018 Z. z. o ochrane osobných údajov a o zmene a doplnení niektorých zákonov (ďalej len „Zákon o ochrane osobných údajov“).</w:t>
      </w:r>
    </w:p>
    <w:p w:rsidR="005D08D7" w:rsidRPr="00C50629" w:rsidRDefault="005D08D7" w:rsidP="005D08D7">
      <w:pPr>
        <w:pStyle w:val="Odsekzoznamu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hanging="78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POSKYTOVATEĽOVI v súvislosti so spracúvaním osobných údajov podľa tohto článku vznikajú práva a povinnosti upravené Zákonom o ochrane osobných údajov, ktorý je pri spracúvaní osobných údajov povinný dodržiavať.</w:t>
      </w:r>
    </w:p>
    <w:p w:rsidR="005D08D7" w:rsidRPr="00C50629" w:rsidRDefault="005D08D7" w:rsidP="005D08D7">
      <w:pPr>
        <w:pStyle w:val="Odsekzoznamu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hanging="78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POSKYTOVATEĽ je povinný chrániť osobne údaje pred náhodným alebo neoprávneným poškodením a zničením, náhodnou stratou, zmenou, nedovoleným prístupom a sprístupnením, ako aj pred akýmikoľvek inými formami spracúvania, ktoré sú v rozpore so všeobecne záväznými právnymi predpismi. Po dosiahnutí účelu spracúvania je POSKYTOVATEĽ povinný osobne údaje zlikvidovať a/alebo odovzdať OBJEDNÁVATEĽOVI, ak platne právne predpisy neustanovujú inak.</w:t>
      </w:r>
    </w:p>
    <w:p w:rsidR="005D08D7" w:rsidRPr="00C50629" w:rsidRDefault="005D08D7" w:rsidP="005D08D7">
      <w:pPr>
        <w:pStyle w:val="Odsekzoznamu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hanging="78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POSKYTOVATEĽ je povinný zachovávať mlčanlivosť o osobných údajoch, s ktorými príde do styku v súvislosti s plnením tejto zmluvy. POSKYTOVATEĽ je povinný zabezpečiť, aby každý člen personálu POSKYTOVATEĽA, ktorý príde do styku s osobnými údajmi, zachoval o nich mlčanlivosť a nevyužíval ich na iný účel, ako je účel plnenia podľa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>.</w:t>
      </w:r>
    </w:p>
    <w:p w:rsidR="005D08D7" w:rsidRPr="00C61F41" w:rsidRDefault="005D08D7" w:rsidP="005D08D7">
      <w:pPr>
        <w:pStyle w:val="Odsekzoznamu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hanging="78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POSKYTOVATEĽ nie je oprávnený bez písomného súhlasu OBJEDNÁVATEĽA akýmkoľvek spôsobom sprístupňovať, zverejňovať, predávať, prevádzať alebo iným spôsobom, ako je dohodnuté v zmluve, nakladať s osobnými údajmi poskytnutými OBJEDNÁVATEĽOM, podľa tohto článku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>.</w:t>
      </w:r>
    </w:p>
    <w:p w:rsidR="005D08D7" w:rsidRPr="00C61F41" w:rsidRDefault="005D08D7" w:rsidP="005D08D7">
      <w:pPr>
        <w:pStyle w:val="Odsekzoznamu"/>
        <w:ind w:left="576"/>
        <w:jc w:val="both"/>
        <w:rPr>
          <w:rFonts w:ascii="Arial Narrow" w:hAnsi="Arial Narrow" w:cs="Arial"/>
          <w:sz w:val="22"/>
        </w:rPr>
      </w:pPr>
    </w:p>
    <w:p w:rsidR="005D08D7" w:rsidRDefault="005D08D7" w:rsidP="005D08D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center"/>
        <w:rPr>
          <w:rFonts w:ascii="Arial Narrow" w:hAnsi="Arial Narrow" w:cs="Calibri"/>
          <w:b/>
          <w:sz w:val="22"/>
        </w:rPr>
      </w:pPr>
      <w:r w:rsidRPr="00C61F41">
        <w:rPr>
          <w:rFonts w:ascii="Arial Narrow" w:hAnsi="Arial Narrow" w:cs="Calibri"/>
          <w:b/>
          <w:bCs/>
          <w:sz w:val="22"/>
        </w:rPr>
        <w:t>Spôsoby</w:t>
      </w:r>
      <w:r w:rsidRPr="00C61F41">
        <w:rPr>
          <w:rFonts w:ascii="Arial Narrow" w:hAnsi="Arial Narrow" w:cs="Calibri"/>
          <w:b/>
          <w:sz w:val="22"/>
        </w:rPr>
        <w:t xml:space="preserve"> ukončenia </w:t>
      </w:r>
      <w:r>
        <w:rPr>
          <w:rFonts w:ascii="Arial Narrow" w:hAnsi="Arial Narrow" w:cs="Calibri"/>
          <w:b/>
          <w:sz w:val="22"/>
        </w:rPr>
        <w:t>Zmluvy</w:t>
      </w:r>
    </w:p>
    <w:p w:rsidR="005D08D7" w:rsidRPr="00C50629" w:rsidRDefault="005D08D7" w:rsidP="005D08D7">
      <w:pPr>
        <w:autoSpaceDE w:val="0"/>
        <w:autoSpaceDN w:val="0"/>
        <w:adjustRightInd w:val="0"/>
        <w:contextualSpacing/>
        <w:rPr>
          <w:rFonts w:ascii="Arial Narrow" w:hAnsi="Arial Narrow" w:cs="Calibri"/>
          <w:b/>
          <w:sz w:val="22"/>
        </w:rPr>
      </w:pPr>
    </w:p>
    <w:p w:rsidR="005D08D7" w:rsidRPr="00F57E99" w:rsidRDefault="005D08D7" w:rsidP="005D08D7">
      <w:pPr>
        <w:numPr>
          <w:ilvl w:val="1"/>
          <w:numId w:val="18"/>
        </w:numPr>
        <w:spacing w:after="0" w:line="240" w:lineRule="auto"/>
        <w:ind w:hanging="786"/>
        <w:jc w:val="both"/>
        <w:rPr>
          <w:rFonts w:ascii="Arial Narrow" w:hAnsi="Arial Narrow"/>
          <w:bCs/>
          <w:iCs/>
          <w:sz w:val="22"/>
        </w:rPr>
      </w:pPr>
      <w:r w:rsidRPr="00F57E99">
        <w:rPr>
          <w:rFonts w:ascii="Arial Narrow" w:hAnsi="Arial Narrow"/>
          <w:bCs/>
          <w:iCs/>
          <w:sz w:val="22"/>
        </w:rPr>
        <w:t xml:space="preserve">Zmluvný vzťah založený touto </w:t>
      </w:r>
      <w:r>
        <w:rPr>
          <w:rFonts w:ascii="Arial Narrow" w:hAnsi="Arial Narrow"/>
          <w:bCs/>
          <w:iCs/>
          <w:sz w:val="22"/>
        </w:rPr>
        <w:t>Zmluvou</w:t>
      </w:r>
      <w:r w:rsidRPr="00F57E99">
        <w:rPr>
          <w:rFonts w:ascii="Arial Narrow" w:hAnsi="Arial Narrow"/>
          <w:bCs/>
          <w:iCs/>
          <w:sz w:val="22"/>
        </w:rPr>
        <w:t xml:space="preserve"> možno ukončiť nasledovne:</w:t>
      </w:r>
    </w:p>
    <w:p w:rsidR="005D08D7" w:rsidRPr="00F57E99" w:rsidRDefault="005D08D7" w:rsidP="005D08D7">
      <w:pPr>
        <w:pStyle w:val="Odsekzoznamu"/>
        <w:numPr>
          <w:ilvl w:val="2"/>
          <w:numId w:val="18"/>
        </w:numPr>
        <w:spacing w:after="0" w:line="240" w:lineRule="auto"/>
        <w:ind w:left="1276"/>
        <w:jc w:val="both"/>
        <w:rPr>
          <w:rFonts w:ascii="Arial Narrow" w:hAnsi="Arial Narrow"/>
          <w:sz w:val="22"/>
        </w:rPr>
      </w:pPr>
      <w:r w:rsidRPr="00F57E99">
        <w:rPr>
          <w:rFonts w:ascii="Arial Narrow" w:hAnsi="Arial Narrow"/>
          <w:sz w:val="22"/>
        </w:rPr>
        <w:t xml:space="preserve">písomnou dohodou </w:t>
      </w:r>
      <w:r>
        <w:rPr>
          <w:rFonts w:ascii="Arial Narrow" w:hAnsi="Arial Narrow"/>
          <w:sz w:val="22"/>
        </w:rPr>
        <w:t>Účastníkov zmluvy</w:t>
      </w:r>
      <w:r w:rsidRPr="00F57E99">
        <w:rPr>
          <w:rFonts w:ascii="Arial Narrow" w:hAnsi="Arial Narrow"/>
          <w:sz w:val="22"/>
        </w:rPr>
        <w:t xml:space="preserve">, a to dňom uvedeným v takejto dohode; v dohode   o ukončení </w:t>
      </w:r>
      <w:r>
        <w:rPr>
          <w:rFonts w:ascii="Arial Narrow" w:hAnsi="Arial Narrow"/>
          <w:sz w:val="22"/>
        </w:rPr>
        <w:t>Zmluvy</w:t>
      </w:r>
      <w:r w:rsidRPr="00F57E99">
        <w:rPr>
          <w:rFonts w:ascii="Arial Narrow" w:hAnsi="Arial Narrow"/>
          <w:sz w:val="22"/>
        </w:rPr>
        <w:t xml:space="preserve"> sa súčasne upravia aj nároky </w:t>
      </w:r>
      <w:r>
        <w:rPr>
          <w:rFonts w:ascii="Arial Narrow" w:hAnsi="Arial Narrow"/>
          <w:sz w:val="22"/>
        </w:rPr>
        <w:t>Účastníkov zmluvy</w:t>
      </w:r>
      <w:r w:rsidRPr="00F57E99">
        <w:rPr>
          <w:rFonts w:ascii="Arial Narrow" w:hAnsi="Arial Narrow"/>
          <w:sz w:val="22"/>
        </w:rPr>
        <w:t xml:space="preserve"> vzniknuté na základe alebo v súvislosti s</w:t>
      </w:r>
      <w:r>
        <w:rPr>
          <w:rFonts w:ascii="Arial Narrow" w:hAnsi="Arial Narrow"/>
          <w:sz w:val="22"/>
        </w:rPr>
        <w:t>o Zmluvou</w:t>
      </w:r>
      <w:r w:rsidRPr="00F57E99">
        <w:rPr>
          <w:rFonts w:ascii="Arial Narrow" w:hAnsi="Arial Narrow"/>
          <w:sz w:val="22"/>
        </w:rPr>
        <w:t>,</w:t>
      </w:r>
    </w:p>
    <w:p w:rsidR="005D08D7" w:rsidRDefault="005D08D7" w:rsidP="005D08D7">
      <w:pPr>
        <w:pStyle w:val="Odsekzoznamu"/>
        <w:numPr>
          <w:ilvl w:val="2"/>
          <w:numId w:val="18"/>
        </w:numPr>
        <w:spacing w:after="0" w:line="240" w:lineRule="auto"/>
        <w:ind w:hanging="51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</w:t>
      </w:r>
      <w:r w:rsidRPr="00F57E99">
        <w:rPr>
          <w:rFonts w:ascii="Arial Narrow" w:hAnsi="Arial Narrow"/>
          <w:sz w:val="22"/>
        </w:rPr>
        <w:t xml:space="preserve">písomným odstúpením od </w:t>
      </w:r>
      <w:r>
        <w:rPr>
          <w:rFonts w:ascii="Arial Narrow" w:hAnsi="Arial Narrow"/>
          <w:sz w:val="22"/>
        </w:rPr>
        <w:t>Zmluvy,</w:t>
      </w:r>
    </w:p>
    <w:p w:rsidR="005D08D7" w:rsidRPr="00C61F41" w:rsidRDefault="005D08D7" w:rsidP="005D08D7">
      <w:pPr>
        <w:pStyle w:val="Odsekzoznamu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1276"/>
        <w:contextualSpacing/>
        <w:rPr>
          <w:rFonts w:ascii="Arial Narrow" w:hAnsi="Arial Narrow" w:cs="Calibri"/>
          <w:b/>
          <w:sz w:val="22"/>
        </w:rPr>
      </w:pPr>
      <w:r>
        <w:rPr>
          <w:rFonts w:ascii="Arial Narrow" w:hAnsi="Arial Narrow"/>
          <w:sz w:val="22"/>
        </w:rPr>
        <w:t>písomnou výpoveďou</w:t>
      </w:r>
    </w:p>
    <w:p w:rsidR="005D08D7" w:rsidRPr="00C61F41" w:rsidRDefault="005D08D7" w:rsidP="005D08D7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 w:cs="Calibri"/>
          <w:sz w:val="22"/>
        </w:rPr>
      </w:pPr>
    </w:p>
    <w:p w:rsidR="005D08D7" w:rsidRPr="00C61F41" w:rsidRDefault="005D08D7" w:rsidP="005D08D7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788" w:hanging="788"/>
        <w:jc w:val="both"/>
        <w:rPr>
          <w:rFonts w:ascii="Arial Narrow" w:eastAsia="Arial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OBJEDNÁVATEĽ</w:t>
      </w:r>
      <w:r w:rsidRPr="00C61F41">
        <w:rPr>
          <w:rFonts w:ascii="Arial Narrow" w:eastAsia="Arial" w:hAnsi="Arial Narrow" w:cs="Calibri"/>
          <w:spacing w:val="46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je</w:t>
      </w:r>
      <w:r w:rsidRPr="00C61F41">
        <w:rPr>
          <w:rFonts w:ascii="Arial Narrow" w:eastAsia="Arial" w:hAnsi="Arial Narrow" w:cs="Calibri"/>
          <w:spacing w:val="47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oprávnený</w:t>
      </w:r>
      <w:r w:rsidRPr="00C61F41">
        <w:rPr>
          <w:rFonts w:ascii="Arial Narrow" w:eastAsia="Arial" w:hAnsi="Arial Narrow" w:cs="Calibri"/>
          <w:spacing w:val="47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odstúpiť</w:t>
      </w:r>
      <w:r w:rsidRPr="00C61F41">
        <w:rPr>
          <w:rFonts w:ascii="Arial Narrow" w:eastAsia="Arial" w:hAnsi="Arial Narrow" w:cs="Calibri"/>
          <w:spacing w:val="47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od</w:t>
      </w:r>
      <w:r>
        <w:rPr>
          <w:rFonts w:ascii="Arial Narrow" w:eastAsia="Arial" w:hAnsi="Arial Narrow" w:cs="Calibri"/>
          <w:sz w:val="22"/>
        </w:rPr>
        <w:t xml:space="preserve"> Zmluvy</w:t>
      </w:r>
      <w:r w:rsidRPr="00C61F41">
        <w:rPr>
          <w:rFonts w:ascii="Arial Narrow" w:eastAsia="Arial" w:hAnsi="Arial Narrow" w:cs="Calibri"/>
          <w:spacing w:val="52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v</w:t>
      </w:r>
      <w:r w:rsidRPr="00C61F41">
        <w:rPr>
          <w:rFonts w:ascii="Arial Narrow" w:eastAsia="Arial" w:hAnsi="Arial Narrow" w:cs="Calibri"/>
          <w:spacing w:val="-5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prípade</w:t>
      </w:r>
      <w:r w:rsidRPr="00C61F41">
        <w:rPr>
          <w:rFonts w:ascii="Arial Narrow" w:eastAsia="Arial" w:hAnsi="Arial Narrow" w:cs="Calibri"/>
          <w:spacing w:val="48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podstatného</w:t>
      </w:r>
      <w:r w:rsidRPr="00C61F41">
        <w:rPr>
          <w:rFonts w:ascii="Arial Narrow" w:eastAsia="Arial" w:hAnsi="Arial Narrow" w:cs="Calibri"/>
          <w:spacing w:val="48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porušenia</w:t>
      </w:r>
      <w:r>
        <w:rPr>
          <w:rFonts w:ascii="Arial Narrow" w:eastAsia="Arial" w:hAnsi="Arial Narrow" w:cs="Calibri"/>
          <w:sz w:val="22"/>
        </w:rPr>
        <w:t xml:space="preserve"> Zmluvy</w:t>
      </w:r>
      <w:r w:rsidRPr="00C61F41">
        <w:rPr>
          <w:rFonts w:ascii="Arial Narrow" w:eastAsia="Arial" w:hAnsi="Arial Narrow" w:cs="Calibri"/>
          <w:spacing w:val="49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-1"/>
          <w:sz w:val="22"/>
        </w:rPr>
        <w:t>zo</w:t>
      </w:r>
      <w:r w:rsidRPr="00C61F41">
        <w:rPr>
          <w:rFonts w:ascii="Arial Narrow" w:eastAsia="Arial" w:hAnsi="Arial Narrow" w:cs="Calibri"/>
          <w:spacing w:val="30"/>
          <w:w w:val="99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strany</w:t>
      </w:r>
      <w:r w:rsidRPr="00C61F41">
        <w:rPr>
          <w:rFonts w:ascii="Arial Narrow" w:eastAsia="Arial" w:hAnsi="Arial Narrow" w:cs="Calibri"/>
          <w:spacing w:val="-9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>POSKYTOVATEĽA</w:t>
      </w:r>
      <w:r w:rsidRPr="00C61F41">
        <w:rPr>
          <w:rFonts w:ascii="Arial Narrow" w:eastAsia="Arial" w:hAnsi="Arial Narrow" w:cs="Calibri"/>
          <w:spacing w:val="-1"/>
          <w:sz w:val="22"/>
        </w:rPr>
        <w:t>,</w:t>
      </w:r>
      <w:r w:rsidRPr="00C61F41">
        <w:rPr>
          <w:rFonts w:ascii="Arial Narrow" w:eastAsia="Arial" w:hAnsi="Arial Narrow" w:cs="Calibri"/>
          <w:spacing w:val="-8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-1"/>
          <w:sz w:val="22"/>
        </w:rPr>
        <w:t>ktorým</w:t>
      </w:r>
      <w:r w:rsidRPr="00C61F41">
        <w:rPr>
          <w:rFonts w:ascii="Arial Narrow" w:eastAsia="Arial" w:hAnsi="Arial Narrow" w:cs="Calibri"/>
          <w:spacing w:val="-5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sa</w:t>
      </w:r>
      <w:r w:rsidRPr="00C61F41">
        <w:rPr>
          <w:rFonts w:ascii="Arial Narrow" w:eastAsia="Arial" w:hAnsi="Arial Narrow" w:cs="Calibri"/>
          <w:spacing w:val="-8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rozumie</w:t>
      </w:r>
      <w:r w:rsidRPr="00C61F41">
        <w:rPr>
          <w:rFonts w:ascii="Arial Narrow" w:eastAsia="Arial" w:hAnsi="Arial Narrow" w:cs="Calibri"/>
          <w:spacing w:val="-8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-1"/>
          <w:sz w:val="22"/>
        </w:rPr>
        <w:t>prípad,</w:t>
      </w:r>
      <w:r w:rsidRPr="00C61F41">
        <w:rPr>
          <w:rFonts w:ascii="Arial Narrow" w:eastAsia="Arial" w:hAnsi="Arial Narrow" w:cs="Calibri"/>
          <w:spacing w:val="-2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1"/>
          <w:sz w:val="22"/>
        </w:rPr>
        <w:t>ak:</w:t>
      </w:r>
    </w:p>
    <w:p w:rsidR="005D08D7" w:rsidRPr="00C61F41" w:rsidRDefault="005D08D7" w:rsidP="005D08D7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lastRenderedPageBreak/>
        <w:t xml:space="preserve">POSKYTOVATEĽ koná v rozpore so </w:t>
      </w:r>
      <w:r>
        <w:rPr>
          <w:rFonts w:ascii="Arial Narrow" w:hAnsi="Arial Narrow" w:cs="Calibri"/>
          <w:sz w:val="22"/>
        </w:rPr>
        <w:t>Zmluvou</w:t>
      </w:r>
      <w:r w:rsidRPr="00C61F41">
        <w:rPr>
          <w:rFonts w:ascii="Arial Narrow" w:hAnsi="Arial Narrow" w:cs="Calibri"/>
          <w:sz w:val="22"/>
        </w:rPr>
        <w:t>, všeobecne záväznými právnymi predpismi a na písomnú výzvu OBJEDNÁVATEĽA toto konanie a jeho následky v určenej primeranej lehote neodstráni;</w:t>
      </w:r>
    </w:p>
    <w:p w:rsidR="005D08D7" w:rsidRPr="00C50629" w:rsidRDefault="005D08D7" w:rsidP="005D08D7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OBJEDNÁVATEĽ si zvolí odstúpenie ako nárok z </w:t>
      </w:r>
      <w:proofErr w:type="spellStart"/>
      <w:r w:rsidRPr="00C61F41">
        <w:rPr>
          <w:rFonts w:ascii="Arial Narrow" w:hAnsi="Arial Narrow" w:cs="Calibri"/>
          <w:sz w:val="22"/>
        </w:rPr>
        <w:t>vadného</w:t>
      </w:r>
      <w:proofErr w:type="spellEnd"/>
      <w:r w:rsidRPr="00C61F41">
        <w:rPr>
          <w:rFonts w:ascii="Arial Narrow" w:hAnsi="Arial Narrow" w:cs="Calibri"/>
          <w:sz w:val="22"/>
        </w:rPr>
        <w:t xml:space="preserve"> plnenia podľa ustanovenia § 436 Obchodného zákonníka</w:t>
      </w:r>
      <w:r>
        <w:rPr>
          <w:rFonts w:ascii="Arial Narrow" w:hAnsi="Arial Narrow" w:cs="Calibri"/>
          <w:sz w:val="22"/>
        </w:rPr>
        <w:t>.</w:t>
      </w:r>
    </w:p>
    <w:p w:rsidR="005D08D7" w:rsidRDefault="005D08D7" w:rsidP="005D08D7">
      <w:pPr>
        <w:numPr>
          <w:ilvl w:val="1"/>
          <w:numId w:val="18"/>
        </w:numPr>
        <w:spacing w:after="0" w:line="240" w:lineRule="auto"/>
        <w:ind w:hanging="786"/>
        <w:jc w:val="both"/>
        <w:rPr>
          <w:rFonts w:ascii="Arial Narrow" w:hAnsi="Arial Narrow"/>
          <w:bCs/>
          <w:iCs/>
          <w:sz w:val="22"/>
        </w:rPr>
      </w:pPr>
      <w:r>
        <w:rPr>
          <w:rFonts w:ascii="Arial Narrow" w:hAnsi="Arial Narrow"/>
          <w:bCs/>
          <w:iCs/>
          <w:sz w:val="22"/>
        </w:rPr>
        <w:t xml:space="preserve">OBJEDNÁVATEĽ </w:t>
      </w:r>
      <w:r w:rsidRPr="00F57E99">
        <w:rPr>
          <w:rFonts w:ascii="Arial Narrow" w:hAnsi="Arial Narrow"/>
          <w:bCs/>
          <w:iCs/>
          <w:sz w:val="22"/>
        </w:rPr>
        <w:t xml:space="preserve">je oprávnený odstúpiť od </w:t>
      </w:r>
      <w:r>
        <w:rPr>
          <w:rFonts w:ascii="Arial Narrow" w:hAnsi="Arial Narrow"/>
          <w:bCs/>
          <w:iCs/>
          <w:sz w:val="22"/>
        </w:rPr>
        <w:t>Zmluvy aj:</w:t>
      </w:r>
    </w:p>
    <w:p w:rsidR="005D08D7" w:rsidRPr="00F57E99" w:rsidRDefault="005D08D7" w:rsidP="005D08D7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12"/>
        <w:jc w:val="both"/>
        <w:rPr>
          <w:rFonts w:ascii="Arial Narrow" w:hAnsi="Arial Narrow"/>
          <w:bCs/>
          <w:iCs/>
          <w:sz w:val="22"/>
        </w:rPr>
      </w:pPr>
      <w:r>
        <w:rPr>
          <w:rFonts w:ascii="Arial Narrow" w:hAnsi="Arial Narrow"/>
          <w:bCs/>
          <w:iCs/>
          <w:sz w:val="22"/>
        </w:rPr>
        <w:t>v súlade s bodom 12.3 písm. c) tejto Zmluvy,</w:t>
      </w:r>
    </w:p>
    <w:p w:rsidR="005D08D7" w:rsidRPr="00F57E99" w:rsidRDefault="005D08D7" w:rsidP="005D08D7">
      <w:pPr>
        <w:pStyle w:val="Odsekzoznamu"/>
        <w:numPr>
          <w:ilvl w:val="0"/>
          <w:numId w:val="20"/>
        </w:numPr>
        <w:tabs>
          <w:tab w:val="left" w:pos="993"/>
        </w:tabs>
        <w:spacing w:after="0" w:line="240" w:lineRule="auto"/>
        <w:ind w:firstLine="12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ak </w:t>
      </w:r>
      <w:r w:rsidRPr="00F57E99">
        <w:rPr>
          <w:rFonts w:ascii="Arial Narrow" w:hAnsi="Arial Narrow"/>
          <w:sz w:val="22"/>
        </w:rPr>
        <w:t xml:space="preserve">proti </w:t>
      </w:r>
      <w:r>
        <w:rPr>
          <w:rFonts w:ascii="Arial Narrow" w:hAnsi="Arial Narrow"/>
          <w:sz w:val="22"/>
        </w:rPr>
        <w:t xml:space="preserve">POSKYTOVATEĹOVI </w:t>
      </w:r>
      <w:r w:rsidRPr="00F57E99">
        <w:rPr>
          <w:rFonts w:ascii="Arial Narrow" w:hAnsi="Arial Narrow"/>
          <w:sz w:val="22"/>
        </w:rPr>
        <w:t xml:space="preserve"> začalo konkurzné konanie alebo reštrukturalizácia,</w:t>
      </w:r>
    </w:p>
    <w:p w:rsidR="005D08D7" w:rsidRPr="00F57E99" w:rsidRDefault="005D08D7" w:rsidP="005D08D7">
      <w:pPr>
        <w:pStyle w:val="Odsekzoznamu"/>
        <w:spacing w:after="0" w:line="240" w:lineRule="auto"/>
        <w:ind w:left="104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c)     ak POSKYTOVATEĹ</w:t>
      </w:r>
      <w:r w:rsidRPr="00F57E99">
        <w:rPr>
          <w:rFonts w:ascii="Arial Narrow" w:hAnsi="Arial Narrow"/>
          <w:sz w:val="22"/>
        </w:rPr>
        <w:t xml:space="preserve"> vstúpil do likvidácie,</w:t>
      </w:r>
    </w:p>
    <w:p w:rsidR="005D08D7" w:rsidRPr="00C50629" w:rsidRDefault="005D08D7" w:rsidP="005D08D7">
      <w:pPr>
        <w:spacing w:after="0" w:line="240" w:lineRule="auto"/>
        <w:ind w:left="993" w:hanging="426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d)    ak POSKYTOVATEĹ </w:t>
      </w:r>
      <w:r w:rsidRPr="00F57E99">
        <w:rPr>
          <w:rFonts w:ascii="Arial Narrow" w:hAnsi="Arial Narrow"/>
          <w:sz w:val="22"/>
        </w:rPr>
        <w:t xml:space="preserve">nebol v čase uzavretia </w:t>
      </w:r>
      <w:r>
        <w:rPr>
          <w:rFonts w:ascii="Arial Narrow" w:hAnsi="Arial Narrow"/>
          <w:sz w:val="22"/>
        </w:rPr>
        <w:t>Zmluvy</w:t>
      </w:r>
      <w:r w:rsidRPr="00F57E99">
        <w:rPr>
          <w:rFonts w:ascii="Arial Narrow" w:hAnsi="Arial Narrow"/>
          <w:sz w:val="22"/>
        </w:rPr>
        <w:t xml:space="preserve"> zapísaný v registri partnerov verejného sektora alebo ak bol vymazaný z registra verejného sektora</w:t>
      </w:r>
      <w:r>
        <w:rPr>
          <w:rFonts w:ascii="Arial Narrow" w:hAnsi="Arial Narrow"/>
          <w:sz w:val="22"/>
        </w:rPr>
        <w:t>.</w:t>
      </w:r>
    </w:p>
    <w:p w:rsidR="005D08D7" w:rsidRPr="00C50629" w:rsidRDefault="005D08D7" w:rsidP="005D08D7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Arial" w:hAnsi="Arial Narrow" w:cs="Calibri"/>
          <w:spacing w:val="-1"/>
          <w:sz w:val="22"/>
        </w:rPr>
      </w:pP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eastAsia="Arial" w:hAnsi="Arial Narrow" w:cs="Calibri"/>
          <w:sz w:val="22"/>
        </w:rPr>
        <w:t xml:space="preserve"> je</w:t>
      </w:r>
      <w:r w:rsidRPr="00C61F41">
        <w:rPr>
          <w:rFonts w:ascii="Arial Narrow" w:eastAsia="Arial" w:hAnsi="Arial Narrow" w:cs="Calibri"/>
          <w:spacing w:val="19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oprávnený</w:t>
      </w:r>
      <w:r w:rsidRPr="00C61F41">
        <w:rPr>
          <w:rFonts w:ascii="Arial Narrow" w:eastAsia="Arial" w:hAnsi="Arial Narrow" w:cs="Calibri"/>
          <w:spacing w:val="18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odstúpiť</w:t>
      </w:r>
      <w:r w:rsidRPr="00C61F41">
        <w:rPr>
          <w:rFonts w:ascii="Arial Narrow" w:eastAsia="Arial" w:hAnsi="Arial Narrow" w:cs="Calibri"/>
          <w:spacing w:val="21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od</w:t>
      </w:r>
      <w:r w:rsidRPr="00C61F41">
        <w:rPr>
          <w:rFonts w:ascii="Arial Narrow" w:eastAsia="Arial" w:hAnsi="Arial Narrow" w:cs="Calibri"/>
          <w:spacing w:val="21"/>
          <w:sz w:val="22"/>
        </w:rPr>
        <w:t xml:space="preserve"> </w:t>
      </w:r>
      <w:r>
        <w:rPr>
          <w:rFonts w:ascii="Arial Narrow" w:eastAsia="Arial" w:hAnsi="Arial Narrow" w:cs="Calibri"/>
          <w:spacing w:val="21"/>
          <w:sz w:val="22"/>
        </w:rPr>
        <w:t>Zmluvy</w:t>
      </w:r>
      <w:r w:rsidRPr="00C61F41">
        <w:rPr>
          <w:rFonts w:ascii="Arial Narrow" w:eastAsia="Arial" w:hAnsi="Arial Narrow" w:cs="Calibri"/>
          <w:spacing w:val="19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v</w:t>
      </w:r>
      <w:r w:rsidRPr="00C61F41">
        <w:rPr>
          <w:rFonts w:ascii="Arial Narrow" w:eastAsia="Arial" w:hAnsi="Arial Narrow" w:cs="Calibri"/>
          <w:spacing w:val="-6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prípade</w:t>
      </w:r>
      <w:r w:rsidRPr="00C61F41">
        <w:rPr>
          <w:rFonts w:ascii="Arial Narrow" w:eastAsia="Arial" w:hAnsi="Arial Narrow" w:cs="Calibri"/>
          <w:spacing w:val="19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podstatného</w:t>
      </w:r>
      <w:r w:rsidRPr="00C61F41">
        <w:rPr>
          <w:rFonts w:ascii="Arial Narrow" w:eastAsia="Arial" w:hAnsi="Arial Narrow" w:cs="Calibri"/>
          <w:spacing w:val="19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porušenia</w:t>
      </w:r>
      <w:r w:rsidRPr="00C61F41">
        <w:rPr>
          <w:rFonts w:ascii="Arial Narrow" w:eastAsia="Arial" w:hAnsi="Arial Narrow" w:cs="Calibri"/>
          <w:spacing w:val="21"/>
          <w:sz w:val="22"/>
        </w:rPr>
        <w:t xml:space="preserve"> </w:t>
      </w:r>
      <w:r>
        <w:rPr>
          <w:rFonts w:ascii="Arial Narrow" w:eastAsia="Arial" w:hAnsi="Arial Narrow" w:cs="Calibri"/>
          <w:spacing w:val="21"/>
          <w:sz w:val="22"/>
        </w:rPr>
        <w:t>Zmluvy</w:t>
      </w:r>
      <w:r w:rsidRPr="00C61F41">
        <w:rPr>
          <w:rFonts w:ascii="Arial Narrow" w:eastAsia="Arial" w:hAnsi="Arial Narrow" w:cs="Calibri"/>
          <w:spacing w:val="18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-1"/>
          <w:sz w:val="22"/>
        </w:rPr>
        <w:t>zo</w:t>
      </w:r>
      <w:r w:rsidRPr="00C61F41">
        <w:rPr>
          <w:rFonts w:ascii="Arial Narrow" w:eastAsia="Arial" w:hAnsi="Arial Narrow" w:cs="Calibri"/>
          <w:spacing w:val="50"/>
          <w:w w:val="99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strany</w:t>
      </w:r>
      <w:r w:rsidRPr="00C61F41">
        <w:rPr>
          <w:rFonts w:ascii="Arial Narrow" w:eastAsia="Arial" w:hAnsi="Arial Narrow" w:cs="Calibri"/>
          <w:spacing w:val="49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eastAsia="Arial" w:hAnsi="Arial Narrow" w:cs="Calibri"/>
          <w:sz w:val="22"/>
        </w:rPr>
        <w:t>,</w:t>
      </w:r>
      <w:r w:rsidRPr="00C61F41">
        <w:rPr>
          <w:rFonts w:ascii="Arial Narrow" w:eastAsia="Arial" w:hAnsi="Arial Narrow" w:cs="Calibri"/>
          <w:spacing w:val="53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ktorým</w:t>
      </w:r>
      <w:r w:rsidRPr="00C61F41">
        <w:rPr>
          <w:rFonts w:ascii="Arial Narrow" w:eastAsia="Arial" w:hAnsi="Arial Narrow" w:cs="Calibri"/>
          <w:spacing w:val="55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sa</w:t>
      </w:r>
      <w:r w:rsidRPr="00C61F41">
        <w:rPr>
          <w:rFonts w:ascii="Arial Narrow" w:eastAsia="Arial" w:hAnsi="Arial Narrow" w:cs="Calibri"/>
          <w:spacing w:val="50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rozumie</w:t>
      </w:r>
      <w:r w:rsidRPr="00C61F41">
        <w:rPr>
          <w:rFonts w:ascii="Arial Narrow" w:eastAsia="Arial" w:hAnsi="Arial Narrow" w:cs="Calibri"/>
          <w:spacing w:val="52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-1"/>
          <w:sz w:val="22"/>
        </w:rPr>
        <w:t>prípad,</w:t>
      </w:r>
      <w:r w:rsidRPr="00C61F41">
        <w:rPr>
          <w:rFonts w:ascii="Arial Narrow" w:eastAsia="Arial" w:hAnsi="Arial Narrow" w:cs="Calibri"/>
          <w:spacing w:val="54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-1"/>
          <w:sz w:val="22"/>
        </w:rPr>
        <w:t>ak</w:t>
      </w:r>
      <w:r w:rsidRPr="00C61F41">
        <w:rPr>
          <w:rFonts w:ascii="Arial Narrow" w:eastAsia="Arial" w:hAnsi="Arial Narrow" w:cs="Calibri"/>
          <w:spacing w:val="1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je</w:t>
      </w:r>
      <w:r w:rsidRPr="00C61F41">
        <w:rPr>
          <w:rFonts w:ascii="Arial Narrow" w:eastAsia="Arial" w:hAnsi="Arial Narrow" w:cs="Calibri"/>
          <w:spacing w:val="53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>OBJEDNÁVATEĽ</w:t>
      </w:r>
      <w:r w:rsidRPr="00C61F41">
        <w:rPr>
          <w:rFonts w:ascii="Arial Narrow" w:eastAsia="Arial" w:hAnsi="Arial Narrow" w:cs="Calibri"/>
          <w:sz w:val="22"/>
        </w:rPr>
        <w:t xml:space="preserve"> v</w:t>
      </w:r>
      <w:r w:rsidRPr="00C61F41">
        <w:rPr>
          <w:rFonts w:ascii="Arial Narrow" w:eastAsia="Arial" w:hAnsi="Arial Narrow" w:cs="Calibri"/>
          <w:spacing w:val="-3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omeškaní</w:t>
      </w:r>
      <w:r w:rsidRPr="00C61F41">
        <w:rPr>
          <w:rFonts w:ascii="Arial Narrow" w:eastAsia="Arial" w:hAnsi="Arial Narrow" w:cs="Calibri"/>
          <w:spacing w:val="51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s</w:t>
      </w:r>
      <w:r w:rsidRPr="00C61F41">
        <w:rPr>
          <w:rFonts w:ascii="Arial Narrow" w:eastAsia="Arial" w:hAnsi="Arial Narrow" w:cs="Calibri"/>
          <w:spacing w:val="-1"/>
          <w:sz w:val="22"/>
        </w:rPr>
        <w:t xml:space="preserve"> uhradením</w:t>
      </w:r>
      <w:r w:rsidRPr="00C61F41">
        <w:rPr>
          <w:rFonts w:ascii="Arial Narrow" w:eastAsia="Arial" w:hAnsi="Arial Narrow" w:cs="Calibri"/>
          <w:spacing w:val="76"/>
          <w:w w:val="99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faktúry</w:t>
      </w:r>
      <w:r w:rsidRPr="00C61F41">
        <w:rPr>
          <w:rFonts w:ascii="Arial Narrow" w:eastAsia="Arial" w:hAnsi="Arial Narrow" w:cs="Calibri"/>
          <w:spacing w:val="50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o</w:t>
      </w:r>
      <w:r w:rsidRPr="00C61F41">
        <w:rPr>
          <w:rFonts w:ascii="Arial Narrow" w:eastAsia="Arial" w:hAnsi="Arial Narrow" w:cs="Calibri"/>
          <w:spacing w:val="-1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 xml:space="preserve">viac </w:t>
      </w:r>
      <w:r w:rsidRPr="00C61F41">
        <w:rPr>
          <w:rFonts w:ascii="Arial Narrow" w:eastAsia="Arial" w:hAnsi="Arial Narrow" w:cs="Calibri"/>
          <w:spacing w:val="1"/>
          <w:sz w:val="22"/>
        </w:rPr>
        <w:t xml:space="preserve"> ako</w:t>
      </w:r>
      <w:r w:rsidRPr="00C61F41">
        <w:rPr>
          <w:rFonts w:ascii="Arial Narrow" w:eastAsia="Arial" w:hAnsi="Arial Narrow" w:cs="Calibri"/>
          <w:sz w:val="22"/>
        </w:rPr>
        <w:t xml:space="preserve">  </w:t>
      </w:r>
      <w:r w:rsidRPr="00C61F41">
        <w:rPr>
          <w:rFonts w:ascii="Arial Narrow" w:eastAsia="Arial" w:hAnsi="Arial Narrow" w:cs="Calibri"/>
          <w:spacing w:val="-1"/>
          <w:sz w:val="22"/>
        </w:rPr>
        <w:t>tridsať</w:t>
      </w:r>
      <w:r w:rsidRPr="00C61F41">
        <w:rPr>
          <w:rFonts w:ascii="Arial Narrow" w:eastAsia="Arial" w:hAnsi="Arial Narrow" w:cs="Calibri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1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-1"/>
          <w:sz w:val="22"/>
        </w:rPr>
        <w:t>(30)</w:t>
      </w:r>
      <w:r w:rsidRPr="00C61F41">
        <w:rPr>
          <w:rFonts w:ascii="Arial Narrow" w:eastAsia="Arial" w:hAnsi="Arial Narrow" w:cs="Calibri"/>
          <w:spacing w:val="55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kalendárnych</w:t>
      </w:r>
      <w:r w:rsidRPr="00C61F41">
        <w:rPr>
          <w:rFonts w:ascii="Arial Narrow" w:eastAsia="Arial" w:hAnsi="Arial Narrow" w:cs="Calibri"/>
          <w:spacing w:val="55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-1"/>
          <w:sz w:val="22"/>
        </w:rPr>
        <w:t>dní</w:t>
      </w:r>
      <w:r w:rsidRPr="00C61F41">
        <w:rPr>
          <w:rFonts w:ascii="Arial Narrow" w:eastAsia="Arial" w:hAnsi="Arial Narrow" w:cs="Calibri"/>
          <w:sz w:val="22"/>
        </w:rPr>
        <w:t xml:space="preserve">  a</w:t>
      </w:r>
      <w:r w:rsidRPr="00C61F41">
        <w:rPr>
          <w:rFonts w:ascii="Arial Narrow" w:eastAsia="Arial" w:hAnsi="Arial Narrow" w:cs="Calibri"/>
          <w:spacing w:val="3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-1"/>
          <w:sz w:val="22"/>
        </w:rPr>
        <w:t>dlžnú</w:t>
      </w:r>
      <w:r w:rsidRPr="00C61F41">
        <w:rPr>
          <w:rFonts w:ascii="Arial Narrow" w:eastAsia="Arial" w:hAnsi="Arial Narrow" w:cs="Calibri"/>
          <w:sz w:val="22"/>
        </w:rPr>
        <w:t xml:space="preserve">  čiastku</w:t>
      </w:r>
      <w:r w:rsidRPr="00C61F41">
        <w:rPr>
          <w:rFonts w:ascii="Arial Narrow" w:eastAsia="Arial" w:hAnsi="Arial Narrow" w:cs="Calibri"/>
          <w:spacing w:val="55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 xml:space="preserve">OBJEDNÁVATEĽ </w:t>
      </w:r>
      <w:r w:rsidRPr="00C61F41">
        <w:rPr>
          <w:rFonts w:ascii="Arial Narrow" w:eastAsia="Arial" w:hAnsi="Arial Narrow" w:cs="Calibri"/>
          <w:sz w:val="22"/>
        </w:rPr>
        <w:t>neuhradí</w:t>
      </w:r>
      <w:r w:rsidRPr="00C61F41">
        <w:rPr>
          <w:rFonts w:ascii="Arial Narrow" w:eastAsia="Arial" w:hAnsi="Arial Narrow" w:cs="Calibri"/>
          <w:spacing w:val="55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ani</w:t>
      </w:r>
      <w:r w:rsidRPr="00C61F41">
        <w:rPr>
          <w:rFonts w:ascii="Arial Narrow" w:eastAsia="Arial" w:hAnsi="Arial Narrow" w:cs="Calibri"/>
          <w:spacing w:val="68"/>
          <w:w w:val="99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v</w:t>
      </w:r>
      <w:r w:rsidRPr="00C61F41">
        <w:rPr>
          <w:rFonts w:ascii="Arial Narrow" w:eastAsia="Arial" w:hAnsi="Arial Narrow" w:cs="Calibri"/>
          <w:spacing w:val="-8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primeranej</w:t>
      </w:r>
      <w:r w:rsidRPr="00C61F41">
        <w:rPr>
          <w:rFonts w:ascii="Arial Narrow" w:eastAsia="Arial" w:hAnsi="Arial Narrow" w:cs="Calibri"/>
          <w:spacing w:val="-3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-1"/>
          <w:sz w:val="22"/>
        </w:rPr>
        <w:t>dodatočnej</w:t>
      </w:r>
      <w:r w:rsidRPr="00C61F41">
        <w:rPr>
          <w:rFonts w:ascii="Arial Narrow" w:eastAsia="Arial" w:hAnsi="Arial Narrow" w:cs="Calibri"/>
          <w:spacing w:val="-4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-1"/>
          <w:sz w:val="22"/>
        </w:rPr>
        <w:t>lehote,</w:t>
      </w:r>
      <w:r w:rsidRPr="00C61F41">
        <w:rPr>
          <w:rFonts w:ascii="Arial Narrow" w:eastAsia="Arial" w:hAnsi="Arial Narrow" w:cs="Calibri"/>
          <w:spacing w:val="-5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nie</w:t>
      </w:r>
      <w:r w:rsidRPr="00C61F41">
        <w:rPr>
          <w:rFonts w:ascii="Arial Narrow" w:eastAsia="Arial" w:hAnsi="Arial Narrow" w:cs="Calibri"/>
          <w:spacing w:val="-5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kratšej</w:t>
      </w:r>
      <w:r w:rsidRPr="00C61F41">
        <w:rPr>
          <w:rFonts w:ascii="Arial Narrow" w:eastAsia="Arial" w:hAnsi="Arial Narrow" w:cs="Calibri"/>
          <w:spacing w:val="-3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ako</w:t>
      </w:r>
      <w:r w:rsidRPr="00C61F41">
        <w:rPr>
          <w:rFonts w:ascii="Arial Narrow" w:eastAsia="Arial" w:hAnsi="Arial Narrow" w:cs="Calibri"/>
          <w:spacing w:val="1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-1"/>
          <w:sz w:val="22"/>
        </w:rPr>
        <w:t>tridsať</w:t>
      </w:r>
      <w:r w:rsidRPr="00C61F41">
        <w:rPr>
          <w:rFonts w:ascii="Arial Narrow" w:eastAsia="Arial" w:hAnsi="Arial Narrow" w:cs="Calibri"/>
          <w:spacing w:val="-2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-1"/>
          <w:sz w:val="22"/>
        </w:rPr>
        <w:t>(30)</w:t>
      </w:r>
      <w:r w:rsidRPr="00C61F41">
        <w:rPr>
          <w:rFonts w:ascii="Arial Narrow" w:eastAsia="Arial" w:hAnsi="Arial Narrow" w:cs="Calibri"/>
          <w:spacing w:val="-6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kalendárnych</w:t>
      </w:r>
      <w:r w:rsidRPr="00C61F41">
        <w:rPr>
          <w:rFonts w:ascii="Arial Narrow" w:eastAsia="Arial" w:hAnsi="Arial Narrow" w:cs="Calibri"/>
          <w:spacing w:val="-4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dní,</w:t>
      </w:r>
      <w:r w:rsidRPr="00C61F41">
        <w:rPr>
          <w:rFonts w:ascii="Arial Narrow" w:eastAsia="Arial" w:hAnsi="Arial Narrow" w:cs="Calibri"/>
          <w:spacing w:val="-4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poskytnutej</w:t>
      </w:r>
      <w:r w:rsidRPr="00C61F41">
        <w:rPr>
          <w:rFonts w:ascii="Arial Narrow" w:eastAsia="Arial" w:hAnsi="Arial Narrow" w:cs="Calibri"/>
          <w:spacing w:val="-6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4"/>
          <w:sz w:val="22"/>
        </w:rPr>
        <w:t>mu</w:t>
      </w:r>
      <w:r w:rsidRPr="00C61F41">
        <w:rPr>
          <w:rFonts w:ascii="Arial Narrow" w:eastAsia="Arial" w:hAnsi="Arial Narrow" w:cs="Calibri"/>
          <w:spacing w:val="54"/>
          <w:w w:val="99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>POSKYTOVATEĽOM</w:t>
      </w:r>
      <w:r w:rsidRPr="00C61F41">
        <w:rPr>
          <w:rFonts w:ascii="Arial Narrow" w:eastAsia="Arial" w:hAnsi="Arial Narrow" w:cs="Calibri"/>
          <w:sz w:val="22"/>
        </w:rPr>
        <w:t xml:space="preserve"> v</w:t>
      </w:r>
      <w:r w:rsidRPr="00C61F41">
        <w:rPr>
          <w:rFonts w:ascii="Arial Narrow" w:eastAsia="Arial" w:hAnsi="Arial Narrow" w:cs="Calibri"/>
          <w:spacing w:val="-9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písomnej</w:t>
      </w:r>
      <w:r w:rsidRPr="00C61F41">
        <w:rPr>
          <w:rFonts w:ascii="Arial Narrow" w:eastAsia="Arial" w:hAnsi="Arial Narrow" w:cs="Calibri"/>
          <w:spacing w:val="-7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-1"/>
          <w:sz w:val="22"/>
        </w:rPr>
        <w:t>výzve.</w:t>
      </w:r>
    </w:p>
    <w:p w:rsidR="005D08D7" w:rsidRPr="00C61F41" w:rsidRDefault="005D08D7" w:rsidP="005D08D7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Arial" w:hAnsi="Arial Narrow" w:cs="Calibri"/>
          <w:sz w:val="22"/>
        </w:rPr>
      </w:pPr>
      <w:r>
        <w:rPr>
          <w:rFonts w:ascii="Arial Narrow" w:eastAsia="Arial" w:hAnsi="Arial Narrow" w:cs="Calibri"/>
          <w:spacing w:val="-1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-1"/>
          <w:sz w:val="22"/>
        </w:rPr>
        <w:t>Odstúpenie</w:t>
      </w:r>
      <w:r w:rsidRPr="00C61F41">
        <w:rPr>
          <w:rFonts w:ascii="Arial Narrow" w:eastAsia="Arial" w:hAnsi="Arial Narrow" w:cs="Calibri"/>
          <w:spacing w:val="19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od</w:t>
      </w:r>
      <w:r w:rsidRPr="00C61F41">
        <w:rPr>
          <w:rFonts w:ascii="Arial Narrow" w:eastAsia="Arial" w:hAnsi="Arial Narrow" w:cs="Calibri"/>
          <w:spacing w:val="17"/>
          <w:sz w:val="22"/>
        </w:rPr>
        <w:t xml:space="preserve"> </w:t>
      </w:r>
      <w:r>
        <w:rPr>
          <w:rFonts w:ascii="Arial Narrow" w:eastAsia="Arial" w:hAnsi="Arial Narrow" w:cs="Calibri"/>
          <w:spacing w:val="17"/>
          <w:sz w:val="22"/>
        </w:rPr>
        <w:t>Zmluvy</w:t>
      </w:r>
      <w:r w:rsidRPr="00C61F41">
        <w:rPr>
          <w:rFonts w:ascii="Arial Narrow" w:eastAsia="Arial" w:hAnsi="Arial Narrow" w:cs="Calibri"/>
          <w:spacing w:val="17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1"/>
          <w:sz w:val="22"/>
        </w:rPr>
        <w:t>musí</w:t>
      </w:r>
      <w:r w:rsidRPr="00C61F41">
        <w:rPr>
          <w:rFonts w:ascii="Arial Narrow" w:eastAsia="Arial" w:hAnsi="Arial Narrow" w:cs="Calibri"/>
          <w:spacing w:val="15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1"/>
          <w:sz w:val="22"/>
        </w:rPr>
        <w:t>mať</w:t>
      </w:r>
      <w:r w:rsidRPr="00C61F41">
        <w:rPr>
          <w:rFonts w:ascii="Arial Narrow" w:eastAsia="Arial" w:hAnsi="Arial Narrow" w:cs="Calibri"/>
          <w:spacing w:val="17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písomnú</w:t>
      </w:r>
      <w:r w:rsidRPr="00C61F41">
        <w:rPr>
          <w:rFonts w:ascii="Arial Narrow" w:eastAsia="Arial" w:hAnsi="Arial Narrow" w:cs="Calibri"/>
          <w:spacing w:val="15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formu,</w:t>
      </w:r>
      <w:r w:rsidRPr="00C61F41">
        <w:rPr>
          <w:rFonts w:ascii="Arial Narrow" w:eastAsia="Arial" w:hAnsi="Arial Narrow" w:cs="Calibri"/>
          <w:spacing w:val="15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musí</w:t>
      </w:r>
      <w:r w:rsidRPr="00C61F41">
        <w:rPr>
          <w:rFonts w:ascii="Arial Narrow" w:eastAsia="Arial" w:hAnsi="Arial Narrow" w:cs="Calibri"/>
          <w:spacing w:val="18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sa</w:t>
      </w:r>
      <w:r w:rsidRPr="00C61F41">
        <w:rPr>
          <w:rFonts w:ascii="Arial Narrow" w:eastAsia="Arial" w:hAnsi="Arial Narrow" w:cs="Calibri"/>
          <w:spacing w:val="17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v</w:t>
      </w:r>
      <w:r w:rsidRPr="00C61F41">
        <w:rPr>
          <w:rFonts w:ascii="Arial Narrow" w:eastAsia="Arial" w:hAnsi="Arial Narrow" w:cs="Calibri"/>
          <w:spacing w:val="-1"/>
          <w:sz w:val="22"/>
        </w:rPr>
        <w:t xml:space="preserve"> ňom</w:t>
      </w:r>
      <w:r w:rsidRPr="00C61F41">
        <w:rPr>
          <w:rFonts w:ascii="Arial Narrow" w:eastAsia="Arial" w:hAnsi="Arial Narrow" w:cs="Calibri"/>
          <w:spacing w:val="21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-1"/>
          <w:sz w:val="22"/>
        </w:rPr>
        <w:t>uviesť</w:t>
      </w:r>
      <w:r w:rsidRPr="00C61F41">
        <w:rPr>
          <w:rFonts w:ascii="Arial Narrow" w:eastAsia="Arial" w:hAnsi="Arial Narrow" w:cs="Calibri"/>
          <w:spacing w:val="20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-1"/>
          <w:sz w:val="22"/>
        </w:rPr>
        <w:t>dôvod</w:t>
      </w:r>
      <w:r w:rsidRPr="00C61F41">
        <w:rPr>
          <w:rFonts w:ascii="Arial Narrow" w:eastAsia="Arial" w:hAnsi="Arial Narrow" w:cs="Calibri"/>
          <w:spacing w:val="20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odstúpenia</w:t>
      </w:r>
      <w:r w:rsidRPr="00C61F41">
        <w:rPr>
          <w:rFonts w:ascii="Arial Narrow" w:eastAsia="Arial" w:hAnsi="Arial Narrow" w:cs="Calibri"/>
          <w:spacing w:val="68"/>
          <w:w w:val="99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a</w:t>
      </w:r>
      <w:r w:rsidRPr="00C61F41">
        <w:rPr>
          <w:rFonts w:ascii="Arial Narrow" w:eastAsia="Arial" w:hAnsi="Arial Narrow" w:cs="Calibri"/>
          <w:spacing w:val="-7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1"/>
          <w:sz w:val="22"/>
        </w:rPr>
        <w:t>musí</w:t>
      </w:r>
      <w:r w:rsidRPr="00C61F41">
        <w:rPr>
          <w:rFonts w:ascii="Arial Narrow" w:eastAsia="Arial" w:hAnsi="Arial Narrow" w:cs="Calibri"/>
          <w:spacing w:val="-6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-1"/>
          <w:sz w:val="22"/>
        </w:rPr>
        <w:t>byť</w:t>
      </w:r>
      <w:r w:rsidRPr="00C61F41">
        <w:rPr>
          <w:rFonts w:ascii="Arial Narrow" w:eastAsia="Arial" w:hAnsi="Arial Narrow" w:cs="Calibri"/>
          <w:spacing w:val="-6"/>
          <w:sz w:val="22"/>
        </w:rPr>
        <w:t xml:space="preserve"> </w:t>
      </w:r>
      <w:r>
        <w:rPr>
          <w:rFonts w:ascii="Arial Narrow" w:eastAsia="Arial" w:hAnsi="Arial Narrow" w:cs="Calibri"/>
          <w:spacing w:val="-6"/>
          <w:sz w:val="22"/>
        </w:rPr>
        <w:t xml:space="preserve">   </w:t>
      </w:r>
    </w:p>
    <w:p w:rsidR="005D08D7" w:rsidRDefault="005D08D7" w:rsidP="005D08D7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Arial" w:hAnsi="Arial Narrow" w:cs="Calibri"/>
          <w:sz w:val="22"/>
        </w:rPr>
      </w:pPr>
      <w:r>
        <w:rPr>
          <w:rFonts w:ascii="Arial Narrow" w:eastAsia="Arial" w:hAnsi="Arial Narrow" w:cs="Calibri"/>
          <w:sz w:val="22"/>
        </w:rPr>
        <w:t xml:space="preserve">       d</w:t>
      </w:r>
      <w:r w:rsidRPr="00011F9E">
        <w:rPr>
          <w:rFonts w:ascii="Arial Narrow" w:eastAsia="Arial" w:hAnsi="Arial Narrow" w:cs="Calibri"/>
          <w:sz w:val="22"/>
        </w:rPr>
        <w:t>oručené</w:t>
      </w:r>
      <w:r w:rsidRPr="00011F9E">
        <w:rPr>
          <w:rFonts w:ascii="Arial Narrow" w:eastAsia="Arial" w:hAnsi="Arial Narrow" w:cs="Calibri"/>
          <w:spacing w:val="-5"/>
          <w:sz w:val="22"/>
        </w:rPr>
        <w:t xml:space="preserve"> </w:t>
      </w:r>
      <w:r w:rsidRPr="00011F9E">
        <w:rPr>
          <w:rFonts w:ascii="Arial Narrow" w:eastAsia="Arial" w:hAnsi="Arial Narrow" w:cs="Calibri"/>
          <w:sz w:val="22"/>
        </w:rPr>
        <w:t xml:space="preserve">druhému </w:t>
      </w:r>
      <w:r>
        <w:rPr>
          <w:rFonts w:ascii="Arial Narrow" w:eastAsia="Arial" w:hAnsi="Arial Narrow" w:cs="Calibri"/>
          <w:sz w:val="22"/>
        </w:rPr>
        <w:t>Ú</w:t>
      </w:r>
      <w:r w:rsidRPr="00011F9E">
        <w:rPr>
          <w:rFonts w:ascii="Arial Narrow" w:eastAsia="Arial" w:hAnsi="Arial Narrow" w:cs="Calibri"/>
          <w:sz w:val="22"/>
        </w:rPr>
        <w:t xml:space="preserve">častníkovi </w:t>
      </w:r>
      <w:r>
        <w:rPr>
          <w:rFonts w:ascii="Arial Narrow" w:eastAsia="Arial" w:hAnsi="Arial Narrow" w:cs="Calibri"/>
          <w:sz w:val="22"/>
        </w:rPr>
        <w:t>zmluvy</w:t>
      </w:r>
      <w:r w:rsidRPr="00011F9E">
        <w:rPr>
          <w:rFonts w:ascii="Arial Narrow" w:eastAsia="Arial" w:hAnsi="Arial Narrow" w:cs="Calibri"/>
          <w:sz w:val="22"/>
        </w:rPr>
        <w:t xml:space="preserve"> </w:t>
      </w:r>
      <w:r w:rsidRPr="0055227F">
        <w:rPr>
          <w:rFonts w:ascii="Arial Narrow" w:eastAsia="Arial" w:hAnsi="Arial Narrow" w:cs="Calibri"/>
          <w:spacing w:val="-5"/>
          <w:sz w:val="22"/>
        </w:rPr>
        <w:t xml:space="preserve"> </w:t>
      </w:r>
      <w:r w:rsidRPr="0055227F">
        <w:rPr>
          <w:rFonts w:ascii="Arial Narrow" w:eastAsia="Arial" w:hAnsi="Arial Narrow" w:cs="Calibri"/>
          <w:sz w:val="22"/>
        </w:rPr>
        <w:t>v</w:t>
      </w:r>
      <w:r w:rsidRPr="0055227F">
        <w:rPr>
          <w:rFonts w:ascii="Arial Narrow" w:eastAsia="Arial" w:hAnsi="Arial Narrow" w:cs="Calibri"/>
          <w:spacing w:val="-3"/>
          <w:sz w:val="22"/>
        </w:rPr>
        <w:t xml:space="preserve"> </w:t>
      </w:r>
      <w:r w:rsidRPr="0055227F">
        <w:rPr>
          <w:rFonts w:ascii="Arial Narrow" w:eastAsia="Arial" w:hAnsi="Arial Narrow" w:cs="Calibri"/>
          <w:sz w:val="22"/>
        </w:rPr>
        <w:t>súlade</w:t>
      </w:r>
      <w:r w:rsidRPr="0055227F">
        <w:rPr>
          <w:rFonts w:ascii="Arial Narrow" w:eastAsia="Arial" w:hAnsi="Arial Narrow" w:cs="Calibri"/>
          <w:spacing w:val="-6"/>
          <w:sz w:val="22"/>
        </w:rPr>
        <w:t xml:space="preserve"> </w:t>
      </w:r>
      <w:r w:rsidRPr="0055227F">
        <w:rPr>
          <w:rFonts w:ascii="Arial Narrow" w:eastAsia="Arial" w:hAnsi="Arial Narrow" w:cs="Calibri"/>
          <w:sz w:val="22"/>
        </w:rPr>
        <w:t>s</w:t>
      </w:r>
      <w:r>
        <w:rPr>
          <w:rFonts w:ascii="Arial Narrow" w:eastAsia="Arial" w:hAnsi="Arial Narrow" w:cs="Calibri"/>
          <w:sz w:val="22"/>
        </w:rPr>
        <w:t>o Zmluvou</w:t>
      </w:r>
      <w:r w:rsidRPr="0055227F">
        <w:rPr>
          <w:rFonts w:ascii="Arial Narrow" w:eastAsia="Arial" w:hAnsi="Arial Narrow" w:cs="Calibri"/>
          <w:sz w:val="22"/>
        </w:rPr>
        <w:t xml:space="preserve">. Odstúpenie je účinné dňom jeho doručenia </w:t>
      </w:r>
    </w:p>
    <w:p w:rsidR="005D08D7" w:rsidRPr="00011F9E" w:rsidRDefault="005D08D7" w:rsidP="005D08D7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Arial" w:hAnsi="Arial Narrow" w:cs="Calibri"/>
          <w:sz w:val="22"/>
        </w:rPr>
      </w:pPr>
      <w:r>
        <w:rPr>
          <w:rFonts w:ascii="Arial Narrow" w:eastAsia="Arial" w:hAnsi="Arial Narrow" w:cs="Calibri"/>
          <w:sz w:val="22"/>
        </w:rPr>
        <w:t xml:space="preserve">       </w:t>
      </w:r>
      <w:r w:rsidRPr="00856B00">
        <w:rPr>
          <w:rFonts w:ascii="Arial Narrow" w:eastAsia="Arial" w:hAnsi="Arial Narrow" w:cs="Calibri"/>
          <w:sz w:val="22"/>
        </w:rPr>
        <w:t xml:space="preserve">druhému </w:t>
      </w:r>
      <w:r>
        <w:rPr>
          <w:rFonts w:ascii="Arial Narrow" w:eastAsia="Arial" w:hAnsi="Arial Narrow" w:cs="Calibri"/>
          <w:sz w:val="22"/>
        </w:rPr>
        <w:t>Ú</w:t>
      </w:r>
      <w:r w:rsidRPr="00856B00">
        <w:rPr>
          <w:rFonts w:ascii="Arial Narrow" w:eastAsia="Arial" w:hAnsi="Arial Narrow" w:cs="Calibri"/>
          <w:sz w:val="22"/>
        </w:rPr>
        <w:t>častník</w:t>
      </w:r>
      <w:r>
        <w:rPr>
          <w:rFonts w:ascii="Arial Narrow" w:eastAsia="Arial" w:hAnsi="Arial Narrow" w:cs="Calibri"/>
          <w:sz w:val="22"/>
        </w:rPr>
        <w:t>o</w:t>
      </w:r>
      <w:r w:rsidRPr="00011F9E">
        <w:rPr>
          <w:rFonts w:ascii="Arial Narrow" w:eastAsia="Arial" w:hAnsi="Arial Narrow" w:cs="Calibri"/>
          <w:sz w:val="22"/>
        </w:rPr>
        <w:t xml:space="preserve">vi </w:t>
      </w:r>
      <w:r>
        <w:rPr>
          <w:rFonts w:ascii="Arial Narrow" w:eastAsia="Arial" w:hAnsi="Arial Narrow" w:cs="Calibri"/>
          <w:sz w:val="22"/>
        </w:rPr>
        <w:t>zmluvy</w:t>
      </w:r>
      <w:r w:rsidRPr="00011F9E">
        <w:rPr>
          <w:rFonts w:ascii="Arial Narrow" w:eastAsia="Arial" w:hAnsi="Arial Narrow" w:cs="Calibri"/>
          <w:sz w:val="22"/>
        </w:rPr>
        <w:t xml:space="preserve">. </w:t>
      </w:r>
    </w:p>
    <w:p w:rsidR="005D08D7" w:rsidRPr="005A3D76" w:rsidRDefault="005D08D7" w:rsidP="005D08D7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Arial" w:hAnsi="Arial Narrow" w:cs="Calibri"/>
          <w:spacing w:val="-1"/>
          <w:sz w:val="22"/>
        </w:rPr>
      </w:pPr>
      <w:r w:rsidRPr="00C61F41">
        <w:rPr>
          <w:rFonts w:ascii="Arial Narrow" w:eastAsia="Arial" w:hAnsi="Arial Narrow" w:cs="Calibri"/>
          <w:spacing w:val="-1"/>
          <w:sz w:val="22"/>
        </w:rPr>
        <w:t xml:space="preserve">Pre vylúčenie akýchkoľvek pochybností sa </w:t>
      </w:r>
      <w:r>
        <w:rPr>
          <w:rFonts w:ascii="Arial Narrow" w:hAnsi="Arial Narrow" w:cs="Calibri"/>
          <w:sz w:val="22"/>
        </w:rPr>
        <w:t>Účastníci zmluvy</w:t>
      </w:r>
      <w:r w:rsidRPr="00C61F41">
        <w:rPr>
          <w:rFonts w:ascii="Arial Narrow" w:eastAsia="Arial" w:hAnsi="Arial Narrow" w:cs="Calibri"/>
          <w:spacing w:val="-1"/>
          <w:sz w:val="22"/>
        </w:rPr>
        <w:t xml:space="preserve"> dohodli, že odstúpenie od </w:t>
      </w:r>
      <w:r>
        <w:rPr>
          <w:rFonts w:ascii="Arial Narrow" w:eastAsia="Arial" w:hAnsi="Arial Narrow" w:cs="Calibri"/>
          <w:spacing w:val="-1"/>
          <w:sz w:val="22"/>
        </w:rPr>
        <w:t>Zmluvy</w:t>
      </w:r>
      <w:r w:rsidRPr="00C61F41">
        <w:rPr>
          <w:rFonts w:ascii="Arial Narrow" w:eastAsia="Arial" w:hAnsi="Arial Narrow" w:cs="Calibri"/>
          <w:spacing w:val="-1"/>
          <w:sz w:val="22"/>
        </w:rPr>
        <w:t xml:space="preserve"> nemá vplyv na </w:t>
      </w:r>
      <w:r>
        <w:rPr>
          <w:rFonts w:ascii="Arial Narrow" w:eastAsia="Arial" w:hAnsi="Arial Narrow" w:cs="Calibri"/>
          <w:spacing w:val="-1"/>
          <w:sz w:val="22"/>
        </w:rPr>
        <w:t xml:space="preserve">  </w:t>
      </w:r>
      <w:r w:rsidRPr="005A3D76">
        <w:rPr>
          <w:rFonts w:ascii="Arial Narrow" w:eastAsia="Arial" w:hAnsi="Arial Narrow" w:cs="Calibri"/>
          <w:spacing w:val="-1"/>
          <w:sz w:val="22"/>
        </w:rPr>
        <w:t xml:space="preserve">povinnosti oboch </w:t>
      </w:r>
      <w:r>
        <w:rPr>
          <w:rFonts w:ascii="Arial Narrow" w:hAnsi="Arial Narrow" w:cs="Calibri"/>
          <w:sz w:val="22"/>
        </w:rPr>
        <w:t>Účastníkov zmluvy</w:t>
      </w:r>
      <w:r w:rsidRPr="005A3D76">
        <w:rPr>
          <w:rFonts w:ascii="Arial Narrow" w:eastAsia="Arial" w:hAnsi="Arial Narrow" w:cs="Calibri"/>
          <w:spacing w:val="-1"/>
          <w:sz w:val="22"/>
        </w:rPr>
        <w:t xml:space="preserve"> týkajúce sa záručného autorizovaného servisu.</w:t>
      </w:r>
    </w:p>
    <w:p w:rsidR="005D08D7" w:rsidRDefault="005D08D7" w:rsidP="005D08D7">
      <w:pPr>
        <w:pStyle w:val="Odsekzoznamu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Odstúpenie od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 sa nedotýka právnych vzťahov (plnení) vzniknutých do okamihu odstúpenia od </w:t>
      </w:r>
      <w:r>
        <w:rPr>
          <w:rFonts w:ascii="Arial Narrow" w:hAnsi="Arial Narrow" w:cs="Calibri"/>
          <w:sz w:val="22"/>
        </w:rPr>
        <w:t xml:space="preserve">    Zmluvy</w:t>
      </w:r>
      <w:r w:rsidRPr="00C61F41">
        <w:rPr>
          <w:rFonts w:ascii="Arial Narrow" w:hAnsi="Arial Narrow" w:cs="Calibri"/>
          <w:sz w:val="22"/>
        </w:rPr>
        <w:t xml:space="preserve">. Pri odstúpení od </w:t>
      </w:r>
      <w:r>
        <w:rPr>
          <w:rFonts w:ascii="Arial Narrow" w:hAnsi="Arial Narrow" w:cs="Calibri"/>
          <w:sz w:val="22"/>
        </w:rPr>
        <w:t>Zmluvy Účastníci zmluvy</w:t>
      </w:r>
      <w:r w:rsidRPr="00C61F41">
        <w:rPr>
          <w:rFonts w:ascii="Arial Narrow" w:hAnsi="Arial Narrow" w:cs="Calibri"/>
          <w:sz w:val="22"/>
        </w:rPr>
        <w:t xml:space="preserve"> nebudú povinn</w:t>
      </w:r>
      <w:r>
        <w:rPr>
          <w:rFonts w:ascii="Arial Narrow" w:hAnsi="Arial Narrow" w:cs="Calibri"/>
          <w:sz w:val="22"/>
        </w:rPr>
        <w:t>í</w:t>
      </w:r>
      <w:r w:rsidRPr="00C61F41">
        <w:rPr>
          <w:rFonts w:ascii="Arial Narrow" w:hAnsi="Arial Narrow" w:cs="Calibri"/>
          <w:sz w:val="22"/>
        </w:rPr>
        <w:t xml:space="preserve"> vrátiť plnenia poskytnuté im pred odstúpením od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 druh</w:t>
      </w:r>
      <w:r>
        <w:rPr>
          <w:rFonts w:ascii="Arial Narrow" w:hAnsi="Arial Narrow" w:cs="Calibri"/>
          <w:sz w:val="22"/>
        </w:rPr>
        <w:t xml:space="preserve">ým Účastníkom zmluvy </w:t>
      </w:r>
      <w:r w:rsidRPr="00C61F41">
        <w:rPr>
          <w:rFonts w:ascii="Arial Narrow" w:hAnsi="Arial Narrow" w:cs="Calibri"/>
          <w:sz w:val="22"/>
        </w:rPr>
        <w:t xml:space="preserve">a nebudú oprávnené žiadať vrátenie plnení poskytnutých pred odstúpením od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 druh</w:t>
      </w:r>
      <w:r>
        <w:rPr>
          <w:rFonts w:ascii="Arial Narrow" w:hAnsi="Arial Narrow" w:cs="Calibri"/>
          <w:sz w:val="22"/>
        </w:rPr>
        <w:t>ému účastníkovi zmluvy</w:t>
      </w:r>
      <w:r w:rsidRPr="00C61F41">
        <w:rPr>
          <w:rFonts w:ascii="Arial Narrow" w:hAnsi="Arial Narrow" w:cs="Calibri"/>
          <w:sz w:val="22"/>
        </w:rPr>
        <w:t xml:space="preserve">. Nároky POSKYTOVATEĽA na zaplatenie ceny za  plnenia  poskytnuté OBJEDNÁVATEĽOVI pred odstúpením nebudú odstúpením od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 dotknuté  a OBJEDNÁVATEĽ je povinný ich uspokojiť. </w:t>
      </w:r>
    </w:p>
    <w:p w:rsidR="005D08D7" w:rsidRPr="00F57E99" w:rsidRDefault="005D08D7" w:rsidP="005D08D7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rFonts w:ascii="Arial Narrow" w:hAnsi="Arial Narrow"/>
          <w:bCs/>
          <w:iCs/>
          <w:sz w:val="22"/>
        </w:rPr>
      </w:pPr>
      <w:r>
        <w:rPr>
          <w:rFonts w:ascii="Arial Narrow" w:hAnsi="Arial Narrow"/>
          <w:bCs/>
          <w:iCs/>
          <w:sz w:val="22"/>
        </w:rPr>
        <w:t xml:space="preserve">Túto Zmluvu môžu Účastníci dohody </w:t>
      </w:r>
      <w:r w:rsidRPr="00F57E99">
        <w:rPr>
          <w:rFonts w:ascii="Arial Narrow" w:hAnsi="Arial Narrow"/>
          <w:bCs/>
          <w:iCs/>
          <w:sz w:val="22"/>
        </w:rPr>
        <w:t xml:space="preserve">písomne vypovedať </w:t>
      </w:r>
      <w:r>
        <w:rPr>
          <w:rFonts w:ascii="Arial Narrow" w:hAnsi="Arial Narrow"/>
          <w:bCs/>
          <w:iCs/>
          <w:sz w:val="22"/>
        </w:rPr>
        <w:t xml:space="preserve">aj </w:t>
      </w:r>
      <w:r w:rsidRPr="00F57E99">
        <w:rPr>
          <w:rFonts w:ascii="Arial Narrow" w:hAnsi="Arial Narrow"/>
          <w:bCs/>
          <w:iCs/>
          <w:sz w:val="22"/>
        </w:rPr>
        <w:t xml:space="preserve">bez udania dôvodu s výpovednou </w:t>
      </w:r>
      <w:r>
        <w:rPr>
          <w:rFonts w:ascii="Arial Narrow" w:hAnsi="Arial Narrow"/>
          <w:bCs/>
          <w:iCs/>
          <w:sz w:val="22"/>
        </w:rPr>
        <w:t xml:space="preserve">               </w:t>
      </w:r>
      <w:r w:rsidRPr="00F57E99">
        <w:rPr>
          <w:rFonts w:ascii="Arial Narrow" w:hAnsi="Arial Narrow"/>
          <w:bCs/>
          <w:iCs/>
          <w:sz w:val="22"/>
        </w:rPr>
        <w:t xml:space="preserve">lehotou </w:t>
      </w:r>
      <w:r w:rsidRPr="00004A46">
        <w:rPr>
          <w:rFonts w:ascii="Arial Narrow" w:hAnsi="Arial Narrow"/>
          <w:b/>
          <w:bCs/>
          <w:iCs/>
          <w:sz w:val="22"/>
        </w:rPr>
        <w:t>šesť (6</w:t>
      </w:r>
      <w:r>
        <w:rPr>
          <w:rFonts w:ascii="Arial Narrow" w:hAnsi="Arial Narrow"/>
          <w:b/>
          <w:bCs/>
          <w:iCs/>
          <w:sz w:val="22"/>
        </w:rPr>
        <w:t>)</w:t>
      </w:r>
      <w:r w:rsidRPr="00F57E99">
        <w:rPr>
          <w:rFonts w:ascii="Arial Narrow" w:hAnsi="Arial Narrow"/>
          <w:b/>
          <w:bCs/>
          <w:iCs/>
          <w:sz w:val="22"/>
        </w:rPr>
        <w:t xml:space="preserve"> mesiacov</w:t>
      </w:r>
      <w:r w:rsidRPr="00F57E99">
        <w:rPr>
          <w:rFonts w:ascii="Arial Narrow" w:hAnsi="Arial Narrow"/>
          <w:bCs/>
          <w:iCs/>
          <w:sz w:val="22"/>
        </w:rPr>
        <w:t>. Výpovedná lehota začína plynúť prvým dňom mesiaca nasledujúceho po mesiaci, v ktorom bol</w:t>
      </w:r>
      <w:r>
        <w:rPr>
          <w:rFonts w:ascii="Arial Narrow" w:hAnsi="Arial Narrow"/>
          <w:bCs/>
          <w:iCs/>
          <w:sz w:val="22"/>
        </w:rPr>
        <w:t xml:space="preserve">a písomná výpoveď doručená druhému Účastníkovi zmluvy. </w:t>
      </w:r>
    </w:p>
    <w:p w:rsidR="005D08D7" w:rsidRPr="00C61F41" w:rsidRDefault="005D08D7" w:rsidP="005D08D7">
      <w:pPr>
        <w:pStyle w:val="Papagraf"/>
        <w:spacing w:after="0"/>
        <w:ind w:left="0" w:firstLine="0"/>
        <w:rPr>
          <w:rFonts w:ascii="Arial Narrow" w:hAnsi="Arial Narrow" w:cs="Arial"/>
          <w:b/>
          <w:sz w:val="22"/>
          <w:szCs w:val="22"/>
        </w:rPr>
      </w:pPr>
    </w:p>
    <w:p w:rsidR="005D08D7" w:rsidRPr="00C61F41" w:rsidRDefault="005D08D7" w:rsidP="005D08D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center"/>
        <w:rPr>
          <w:rFonts w:ascii="Arial Narrow" w:hAnsi="Arial Narrow" w:cs="Calibri"/>
          <w:b/>
          <w:sz w:val="22"/>
        </w:rPr>
      </w:pPr>
      <w:r w:rsidRPr="00C61F41">
        <w:rPr>
          <w:rFonts w:ascii="Arial Narrow" w:hAnsi="Arial Narrow" w:cs="Calibri"/>
          <w:b/>
          <w:sz w:val="22"/>
        </w:rPr>
        <w:t xml:space="preserve">Záverečné </w:t>
      </w:r>
      <w:r w:rsidRPr="00C61F41">
        <w:rPr>
          <w:rFonts w:ascii="Arial Narrow" w:hAnsi="Arial Narrow" w:cs="Calibri"/>
          <w:b/>
          <w:bCs/>
          <w:sz w:val="22"/>
        </w:rPr>
        <w:t>ustanovenia</w:t>
      </w:r>
    </w:p>
    <w:p w:rsidR="005D08D7" w:rsidRPr="00C61F41" w:rsidRDefault="005D08D7" w:rsidP="005D08D7">
      <w:pPr>
        <w:pStyle w:val="Odsekzoznamu"/>
        <w:autoSpaceDE w:val="0"/>
        <w:autoSpaceDN w:val="0"/>
        <w:adjustRightInd w:val="0"/>
        <w:ind w:left="426"/>
        <w:rPr>
          <w:rFonts w:ascii="Arial Narrow" w:hAnsi="Arial Narrow" w:cs="Calibri"/>
          <w:sz w:val="22"/>
        </w:rPr>
      </w:pPr>
    </w:p>
    <w:p w:rsidR="005D08D7" w:rsidRPr="00C61F41" w:rsidRDefault="005D08D7" w:rsidP="005D08D7">
      <w:pPr>
        <w:pStyle w:val="Odsekzoznamu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Táto </w:t>
      </w:r>
      <w:r>
        <w:rPr>
          <w:rFonts w:ascii="Arial Narrow" w:hAnsi="Arial Narrow" w:cs="Calibri"/>
          <w:sz w:val="22"/>
        </w:rPr>
        <w:t>Zmluva</w:t>
      </w:r>
      <w:r w:rsidRPr="00C61F41">
        <w:rPr>
          <w:rFonts w:ascii="Arial Narrow" w:hAnsi="Arial Narrow" w:cs="Calibri"/>
          <w:sz w:val="22"/>
        </w:rPr>
        <w:t xml:space="preserve"> nadobúda platnosť dňom jej podpisu oprávnenými osobami obidvoch </w:t>
      </w:r>
      <w:r>
        <w:rPr>
          <w:rFonts w:ascii="Arial Narrow" w:hAnsi="Arial Narrow" w:cs="Calibri"/>
          <w:sz w:val="22"/>
        </w:rPr>
        <w:t>Účastníkov zmluvy</w:t>
      </w:r>
      <w:r w:rsidRPr="00C61F41">
        <w:rPr>
          <w:rFonts w:ascii="Arial Narrow" w:hAnsi="Arial Narrow" w:cs="Calibri"/>
          <w:sz w:val="22"/>
        </w:rPr>
        <w:t xml:space="preserve"> a účinnosť dňom nasledujúcim po dni zverejnenia v zmysle bodu 1</w:t>
      </w:r>
      <w:r>
        <w:rPr>
          <w:rFonts w:ascii="Arial Narrow" w:hAnsi="Arial Narrow" w:cs="Calibri"/>
          <w:sz w:val="22"/>
        </w:rPr>
        <w:t>6</w:t>
      </w:r>
      <w:r w:rsidRPr="00C61F41">
        <w:rPr>
          <w:rFonts w:ascii="Arial Narrow" w:hAnsi="Arial Narrow" w:cs="Calibri"/>
          <w:sz w:val="22"/>
        </w:rPr>
        <w:t xml:space="preserve">.2 tohto článku </w:t>
      </w:r>
      <w:r>
        <w:rPr>
          <w:rFonts w:ascii="Arial Narrow" w:hAnsi="Arial Narrow" w:cs="Calibri"/>
          <w:sz w:val="22"/>
        </w:rPr>
        <w:t>Zmluvy.</w:t>
      </w:r>
      <w:r w:rsidRPr="00C61F41">
        <w:rPr>
          <w:rFonts w:ascii="Arial Narrow" w:hAnsi="Arial Narrow" w:cs="Calibri"/>
          <w:sz w:val="22"/>
        </w:rPr>
        <w:t xml:space="preserve"> </w:t>
      </w:r>
    </w:p>
    <w:p w:rsidR="005D08D7" w:rsidRPr="00C61F41" w:rsidRDefault="005D08D7" w:rsidP="005D08D7">
      <w:pPr>
        <w:pStyle w:val="Odsekzoznamu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Táto </w:t>
      </w:r>
      <w:r>
        <w:rPr>
          <w:rFonts w:ascii="Arial Narrow" w:hAnsi="Arial Narrow" w:cs="Calibri"/>
          <w:sz w:val="22"/>
        </w:rPr>
        <w:t>Zmluva</w:t>
      </w:r>
      <w:r w:rsidRPr="00C61F41">
        <w:rPr>
          <w:rFonts w:ascii="Arial Narrow" w:hAnsi="Arial Narrow" w:cs="Calibri"/>
          <w:sz w:val="22"/>
        </w:rPr>
        <w:t xml:space="preserve"> je povinne zverejňovanou zmluvou v zmysle § 5a zákona č. 211/2000 Z.z. o slobodnom prístupe k informáciám a o zmene a doplnení niektorých zákonov v platnom znení. </w:t>
      </w:r>
      <w:r>
        <w:rPr>
          <w:rFonts w:ascii="Arial Narrow" w:hAnsi="Arial Narrow" w:cs="Calibri"/>
          <w:sz w:val="22"/>
        </w:rPr>
        <w:t>Účastníci rámcovej dohody</w:t>
      </w:r>
      <w:r w:rsidRPr="00C61F41">
        <w:rPr>
          <w:rFonts w:ascii="Arial Narrow" w:hAnsi="Arial Narrow" w:cs="Calibri"/>
          <w:sz w:val="22"/>
        </w:rPr>
        <w:t xml:space="preserve"> berú na vedomie a súhlasia, že táto </w:t>
      </w:r>
      <w:r>
        <w:rPr>
          <w:rFonts w:ascii="Arial Narrow" w:hAnsi="Arial Narrow" w:cs="Calibri"/>
          <w:sz w:val="22"/>
        </w:rPr>
        <w:t>Zmluva</w:t>
      </w:r>
      <w:r w:rsidRPr="00C61F41">
        <w:rPr>
          <w:rFonts w:ascii="Arial Narrow" w:hAnsi="Arial Narrow" w:cs="Calibri"/>
          <w:sz w:val="22"/>
        </w:rPr>
        <w:t xml:space="preserve"> vrátane všetkých jej súčastí a príloh bude zverejnená v Centrálnom registri zmlúv vedenom Úradom vlády Slovenskej republiky. Zverejnenie </w:t>
      </w:r>
      <w:r>
        <w:rPr>
          <w:rFonts w:ascii="Arial Narrow" w:hAnsi="Arial Narrow" w:cs="Calibri"/>
          <w:sz w:val="22"/>
        </w:rPr>
        <w:t xml:space="preserve">Zmluvy </w:t>
      </w:r>
      <w:r w:rsidRPr="00C61F41">
        <w:rPr>
          <w:rFonts w:ascii="Arial Narrow" w:hAnsi="Arial Narrow" w:cs="Calibri"/>
          <w:sz w:val="22"/>
        </w:rPr>
        <w:t xml:space="preserve">sa nepovažuje za porušenie ani ohrozenie obchodného tajomstva a informácie označené v tejto </w:t>
      </w:r>
      <w:r>
        <w:rPr>
          <w:rFonts w:ascii="Arial Narrow" w:hAnsi="Arial Narrow" w:cs="Calibri"/>
          <w:sz w:val="22"/>
        </w:rPr>
        <w:t>Zmluve</w:t>
      </w:r>
      <w:r w:rsidRPr="00C61F41">
        <w:rPr>
          <w:rFonts w:ascii="Arial Narrow" w:hAnsi="Arial Narrow" w:cs="Calibri"/>
          <w:sz w:val="22"/>
        </w:rPr>
        <w:t xml:space="preserve"> ako dôverné v zmysle § 271 Obchodného zákonníka sa nepovažujú za dôverné. </w:t>
      </w:r>
    </w:p>
    <w:p w:rsidR="005D08D7" w:rsidRPr="00C61F41" w:rsidRDefault="005D08D7" w:rsidP="005D08D7">
      <w:pPr>
        <w:pStyle w:val="Odsekzoznamu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Všetky zmeny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 možno vykonať výlučne dohodou vo forme očíslovaných písomných dodatkov k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, podpísaných zástupcami oboch </w:t>
      </w:r>
      <w:r>
        <w:rPr>
          <w:rFonts w:ascii="Arial Narrow" w:hAnsi="Arial Narrow" w:cs="Calibri"/>
          <w:sz w:val="22"/>
        </w:rPr>
        <w:t>Účastníkov zmluvy.</w:t>
      </w:r>
    </w:p>
    <w:p w:rsidR="005D08D7" w:rsidRPr="00C61F41" w:rsidRDefault="005D08D7" w:rsidP="005D08D7">
      <w:pPr>
        <w:pStyle w:val="Odsekzoznamu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Práva a povinnosti </w:t>
      </w:r>
      <w:r>
        <w:rPr>
          <w:rFonts w:ascii="Arial Narrow" w:hAnsi="Arial Narrow" w:cs="Calibri"/>
          <w:sz w:val="22"/>
        </w:rPr>
        <w:t>Účastníkov zmluvy</w:t>
      </w:r>
      <w:r w:rsidRPr="00C61F41">
        <w:rPr>
          <w:rFonts w:ascii="Arial Narrow" w:hAnsi="Arial Narrow" w:cs="Calibri"/>
          <w:sz w:val="22"/>
        </w:rPr>
        <w:t xml:space="preserve">, ktoré nie sú výslovne upravené v tejto </w:t>
      </w:r>
      <w:r>
        <w:rPr>
          <w:rFonts w:ascii="Arial Narrow" w:hAnsi="Arial Narrow" w:cs="Calibri"/>
          <w:sz w:val="22"/>
        </w:rPr>
        <w:t>Zmluve</w:t>
      </w:r>
      <w:r w:rsidRPr="00C61F41">
        <w:rPr>
          <w:rFonts w:ascii="Arial Narrow" w:hAnsi="Arial Narrow" w:cs="Calibri"/>
          <w:sz w:val="22"/>
        </w:rPr>
        <w:t xml:space="preserve"> sa riadia príslušnými ustanoveniami zákona č. 513/1991 Zb. Obchodný zákonník v znení neskorších predpisov a súvisiacimi ostatnými všeobecne záväznými predpismi platnými a účinným v Slovenskej republike.</w:t>
      </w:r>
    </w:p>
    <w:p w:rsidR="005D08D7" w:rsidRPr="00C61F41" w:rsidRDefault="005D08D7" w:rsidP="005D08D7">
      <w:pPr>
        <w:pStyle w:val="Odsekzoznamu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Táto </w:t>
      </w:r>
      <w:r>
        <w:rPr>
          <w:rFonts w:ascii="Arial Narrow" w:hAnsi="Arial Narrow" w:cs="Calibri"/>
          <w:sz w:val="22"/>
        </w:rPr>
        <w:t>Zmluva</w:t>
      </w:r>
      <w:r w:rsidRPr="00C61F41">
        <w:rPr>
          <w:rFonts w:ascii="Arial Narrow" w:hAnsi="Arial Narrow" w:cs="Calibri"/>
          <w:sz w:val="22"/>
        </w:rPr>
        <w:t xml:space="preserve"> je vyhotovená v </w:t>
      </w:r>
      <w:r>
        <w:rPr>
          <w:rFonts w:ascii="Arial Narrow" w:hAnsi="Arial Narrow" w:cs="Calibri"/>
          <w:sz w:val="22"/>
        </w:rPr>
        <w:t>5</w:t>
      </w:r>
      <w:r w:rsidRPr="00C61F41">
        <w:rPr>
          <w:rFonts w:ascii="Arial Narrow" w:hAnsi="Arial Narrow" w:cs="Calibri"/>
          <w:sz w:val="22"/>
        </w:rPr>
        <w:t xml:space="preserve"> (</w:t>
      </w:r>
      <w:r>
        <w:rPr>
          <w:rFonts w:ascii="Arial Narrow" w:hAnsi="Arial Narrow" w:cs="Calibri"/>
          <w:sz w:val="22"/>
        </w:rPr>
        <w:t>piatich</w:t>
      </w:r>
      <w:r w:rsidRPr="00C61F41">
        <w:rPr>
          <w:rFonts w:ascii="Arial Narrow" w:hAnsi="Arial Narrow" w:cs="Calibri"/>
          <w:sz w:val="22"/>
        </w:rPr>
        <w:t xml:space="preserve">) rovnopisoch v slovenskom jazyku, z ktorých OBJEDNÁVATEĽ </w:t>
      </w:r>
      <w:proofErr w:type="spellStart"/>
      <w:r w:rsidRPr="00C61F41">
        <w:rPr>
          <w:rFonts w:ascii="Arial Narrow" w:hAnsi="Arial Narrow" w:cs="Calibri"/>
          <w:sz w:val="22"/>
        </w:rPr>
        <w:t>obdrží</w:t>
      </w:r>
      <w:proofErr w:type="spellEnd"/>
      <w:r w:rsidRPr="00C61F41">
        <w:rPr>
          <w:rFonts w:ascii="Arial Narrow" w:hAnsi="Arial Narrow" w:cs="Calibri"/>
          <w:sz w:val="22"/>
        </w:rPr>
        <w:t xml:space="preserve"> </w:t>
      </w:r>
      <w:r>
        <w:rPr>
          <w:rFonts w:ascii="Arial Narrow" w:hAnsi="Arial Narrow" w:cs="Calibri"/>
          <w:sz w:val="22"/>
        </w:rPr>
        <w:t>3</w:t>
      </w:r>
      <w:r w:rsidRPr="00C61F41">
        <w:rPr>
          <w:rFonts w:ascii="Arial Narrow" w:hAnsi="Arial Narrow" w:cs="Calibri"/>
          <w:sz w:val="22"/>
        </w:rPr>
        <w:t xml:space="preserve"> (</w:t>
      </w:r>
      <w:r>
        <w:rPr>
          <w:rFonts w:ascii="Arial Narrow" w:hAnsi="Arial Narrow" w:cs="Calibri"/>
          <w:sz w:val="22"/>
        </w:rPr>
        <w:t>tri</w:t>
      </w:r>
      <w:r w:rsidRPr="00C61F41">
        <w:rPr>
          <w:rFonts w:ascii="Arial Narrow" w:hAnsi="Arial Narrow" w:cs="Calibri"/>
          <w:sz w:val="22"/>
        </w:rPr>
        <w:t xml:space="preserve">) rovnopisy a POSKYTOVATEĽ </w:t>
      </w:r>
      <w:proofErr w:type="spellStart"/>
      <w:r w:rsidRPr="00C61F41">
        <w:rPr>
          <w:rFonts w:ascii="Arial Narrow" w:hAnsi="Arial Narrow" w:cs="Calibri"/>
          <w:sz w:val="22"/>
        </w:rPr>
        <w:t>obdrží</w:t>
      </w:r>
      <w:proofErr w:type="spellEnd"/>
      <w:r w:rsidRPr="00C61F41">
        <w:rPr>
          <w:rFonts w:ascii="Arial Narrow" w:hAnsi="Arial Narrow" w:cs="Calibri"/>
          <w:sz w:val="22"/>
        </w:rPr>
        <w:t xml:space="preserve"> 2 (dva) rovnopisy. </w:t>
      </w:r>
    </w:p>
    <w:p w:rsidR="005D08D7" w:rsidRPr="00C61F41" w:rsidRDefault="005D08D7" w:rsidP="005D08D7">
      <w:pPr>
        <w:pStyle w:val="Odsekzoznamu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Neoddeliteľnou súčasťou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 sú nasledujúce prílohy:</w:t>
      </w:r>
    </w:p>
    <w:p w:rsidR="005D08D7" w:rsidRPr="00C61F41" w:rsidRDefault="005D08D7" w:rsidP="005D08D7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65"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Príloha č. 1: Opis predmetu zákazky,</w:t>
      </w:r>
    </w:p>
    <w:p w:rsidR="005D08D7" w:rsidRPr="00C61F41" w:rsidRDefault="005D08D7" w:rsidP="005D08D7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65"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Príloha č. 2 :Štruktúrovaný rozpočet</w:t>
      </w:r>
      <w:r>
        <w:rPr>
          <w:rFonts w:ascii="Arial Narrow" w:hAnsi="Arial Narrow" w:cs="Calibri"/>
          <w:sz w:val="22"/>
        </w:rPr>
        <w:t xml:space="preserve"> servisnej zmluvy</w:t>
      </w:r>
    </w:p>
    <w:p w:rsidR="005D08D7" w:rsidRPr="00C61F41" w:rsidRDefault="005D08D7" w:rsidP="005D08D7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65"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Príloha č. 3: Systém </w:t>
      </w:r>
      <w:proofErr w:type="spellStart"/>
      <w:r w:rsidRPr="00C61F41">
        <w:rPr>
          <w:rFonts w:ascii="Arial Narrow" w:hAnsi="Arial Narrow" w:cs="Calibri"/>
          <w:sz w:val="22"/>
        </w:rPr>
        <w:t>HelpDesk</w:t>
      </w:r>
      <w:proofErr w:type="spellEnd"/>
    </w:p>
    <w:p w:rsidR="005D08D7" w:rsidRPr="00C61F41" w:rsidRDefault="005D08D7" w:rsidP="005D08D7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Príloha č. 4: Oprávnené osoby </w:t>
      </w:r>
      <w:r>
        <w:rPr>
          <w:rFonts w:ascii="Arial Narrow" w:hAnsi="Arial Narrow" w:cs="Calibri"/>
          <w:sz w:val="22"/>
        </w:rPr>
        <w:t>účastníkov zmluvy</w:t>
      </w:r>
    </w:p>
    <w:p w:rsidR="005D08D7" w:rsidRPr="00C61F41" w:rsidRDefault="005D08D7" w:rsidP="005D08D7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65"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Príloha č. 5: Zoznam subdodávateľov</w:t>
      </w:r>
    </w:p>
    <w:p w:rsidR="005D08D7" w:rsidRPr="00C61F41" w:rsidRDefault="005D08D7" w:rsidP="005D08D7">
      <w:pPr>
        <w:tabs>
          <w:tab w:val="left" w:pos="993"/>
        </w:tabs>
        <w:ind w:left="993"/>
        <w:jc w:val="both"/>
        <w:rPr>
          <w:rFonts w:ascii="Arial Narrow" w:hAnsi="Arial Narrow" w:cs="Calibri"/>
          <w:sz w:val="22"/>
        </w:rPr>
      </w:pPr>
    </w:p>
    <w:p w:rsidR="005D08D7" w:rsidRPr="00C61F41" w:rsidRDefault="005D08D7" w:rsidP="005D08D7">
      <w:pPr>
        <w:pStyle w:val="Odsekzoznamu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Zmluvné strany vyhlasujú, že si túto </w:t>
      </w:r>
      <w:r>
        <w:rPr>
          <w:rFonts w:ascii="Arial Narrow" w:hAnsi="Arial Narrow" w:cs="Calibri"/>
          <w:sz w:val="22"/>
        </w:rPr>
        <w:t>Zmluvu</w:t>
      </w:r>
      <w:r w:rsidRPr="00C61F41">
        <w:rPr>
          <w:rFonts w:ascii="Arial Narrow" w:hAnsi="Arial Narrow" w:cs="Calibri"/>
          <w:sz w:val="22"/>
        </w:rPr>
        <w:t xml:space="preserve"> prečítali, jej obsahu porozumeli a na znak toho, že obsah tejto </w:t>
      </w:r>
      <w:r>
        <w:rPr>
          <w:rFonts w:ascii="Arial Narrow" w:hAnsi="Arial Narrow" w:cs="Calibri"/>
          <w:sz w:val="22"/>
        </w:rPr>
        <w:t>Zmluvy</w:t>
      </w:r>
      <w:r w:rsidRPr="00C61F41">
        <w:rPr>
          <w:rFonts w:ascii="Arial Narrow" w:hAnsi="Arial Narrow" w:cs="Calibri"/>
          <w:sz w:val="22"/>
        </w:rPr>
        <w:t xml:space="preserve"> zodpovedá ich skutočnej a slobodnej vôli, ju podpisujú.</w:t>
      </w:r>
    </w:p>
    <w:p w:rsidR="005D08D7" w:rsidRPr="00C61F41" w:rsidRDefault="005D08D7" w:rsidP="005D08D7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</w:rPr>
      </w:pPr>
    </w:p>
    <w:p w:rsidR="005D08D7" w:rsidRPr="00C61F41" w:rsidRDefault="005D08D7" w:rsidP="005D08D7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</w:rPr>
      </w:pPr>
    </w:p>
    <w:p w:rsidR="005D08D7" w:rsidRPr="00C61F41" w:rsidRDefault="005D08D7" w:rsidP="005D08D7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Za OBJEDNÁVATEĽA:</w:t>
      </w:r>
      <w:r w:rsidRPr="00C61F41">
        <w:rPr>
          <w:rFonts w:ascii="Arial Narrow" w:hAnsi="Arial Narrow" w:cs="Calibri"/>
          <w:sz w:val="22"/>
        </w:rPr>
        <w:tab/>
      </w:r>
      <w:r w:rsidRPr="00C61F41">
        <w:rPr>
          <w:rFonts w:ascii="Arial Narrow" w:hAnsi="Arial Narrow" w:cs="Calibri"/>
          <w:sz w:val="22"/>
        </w:rPr>
        <w:tab/>
      </w:r>
      <w:r w:rsidRPr="00C61F41">
        <w:rPr>
          <w:rFonts w:ascii="Arial Narrow" w:hAnsi="Arial Narrow" w:cs="Calibri"/>
          <w:sz w:val="22"/>
        </w:rPr>
        <w:tab/>
      </w:r>
      <w:r w:rsidRPr="00C61F41">
        <w:rPr>
          <w:rFonts w:ascii="Arial Narrow" w:hAnsi="Arial Narrow" w:cs="Calibri"/>
          <w:sz w:val="22"/>
        </w:rPr>
        <w:tab/>
      </w:r>
      <w:r w:rsidRPr="00C61F41">
        <w:rPr>
          <w:rFonts w:ascii="Arial Narrow" w:hAnsi="Arial Narrow" w:cs="Calibri"/>
          <w:sz w:val="22"/>
        </w:rPr>
        <w:tab/>
        <w:t>Za POSKYTOVATEĽA:</w:t>
      </w:r>
    </w:p>
    <w:p w:rsidR="005D08D7" w:rsidRPr="00C61F41" w:rsidRDefault="005D08D7" w:rsidP="005D08D7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</w:rPr>
      </w:pPr>
    </w:p>
    <w:p w:rsidR="005D08D7" w:rsidRPr="00C61F41" w:rsidRDefault="005D08D7" w:rsidP="005D08D7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V ................., dňa................</w:t>
      </w:r>
      <w:r w:rsidRPr="00C61F41">
        <w:rPr>
          <w:rFonts w:ascii="Arial Narrow" w:hAnsi="Arial Narrow" w:cs="Calibri"/>
          <w:sz w:val="22"/>
        </w:rPr>
        <w:tab/>
      </w:r>
      <w:r w:rsidRPr="00C61F41">
        <w:rPr>
          <w:rFonts w:ascii="Arial Narrow" w:hAnsi="Arial Narrow" w:cs="Calibri"/>
          <w:sz w:val="22"/>
        </w:rPr>
        <w:tab/>
      </w:r>
      <w:r w:rsidRPr="00C61F41">
        <w:rPr>
          <w:rFonts w:ascii="Arial Narrow" w:hAnsi="Arial Narrow" w:cs="Calibri"/>
          <w:sz w:val="22"/>
        </w:rPr>
        <w:tab/>
      </w:r>
      <w:r w:rsidRPr="00C61F41">
        <w:rPr>
          <w:rFonts w:ascii="Arial Narrow" w:hAnsi="Arial Narrow" w:cs="Calibri"/>
          <w:sz w:val="22"/>
        </w:rPr>
        <w:tab/>
        <w:t>V ................., dňa................</w:t>
      </w:r>
    </w:p>
    <w:p w:rsidR="005D08D7" w:rsidRPr="00C61F41" w:rsidRDefault="005D08D7" w:rsidP="005D08D7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</w:rPr>
      </w:pPr>
    </w:p>
    <w:p w:rsidR="005D08D7" w:rsidRPr="00C61F41" w:rsidRDefault="005D08D7" w:rsidP="005D08D7">
      <w:pPr>
        <w:rPr>
          <w:rFonts w:ascii="Arial Narrow" w:hAnsi="Arial Narrow" w:cs="Calibri"/>
          <w:sz w:val="22"/>
        </w:rPr>
      </w:pPr>
    </w:p>
    <w:p w:rsidR="005D08D7" w:rsidRPr="00C61F41" w:rsidRDefault="005D08D7" w:rsidP="005D08D7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bCs/>
          <w:sz w:val="22"/>
        </w:rPr>
        <w:t>............................................</w:t>
      </w:r>
      <w:r w:rsidRPr="00C61F41">
        <w:rPr>
          <w:rFonts w:ascii="Arial Narrow" w:hAnsi="Arial Narrow" w:cs="Calibri"/>
          <w:bCs/>
          <w:sz w:val="22"/>
        </w:rPr>
        <w:tab/>
      </w:r>
      <w:r w:rsidRPr="00C61F41">
        <w:rPr>
          <w:rFonts w:ascii="Arial Narrow" w:hAnsi="Arial Narrow" w:cs="Calibri"/>
          <w:bCs/>
          <w:sz w:val="22"/>
        </w:rPr>
        <w:tab/>
      </w:r>
      <w:r w:rsidRPr="00C61F41">
        <w:rPr>
          <w:rFonts w:ascii="Arial Narrow" w:hAnsi="Arial Narrow" w:cs="Calibri"/>
          <w:bCs/>
          <w:sz w:val="22"/>
        </w:rPr>
        <w:tab/>
      </w:r>
      <w:r w:rsidRPr="00C61F41">
        <w:rPr>
          <w:rFonts w:ascii="Arial Narrow" w:hAnsi="Arial Narrow" w:cs="Calibri"/>
          <w:bCs/>
          <w:sz w:val="22"/>
        </w:rPr>
        <w:tab/>
        <w:t>............................................</w:t>
      </w:r>
    </w:p>
    <w:p w:rsidR="005D08D7" w:rsidRDefault="005D08D7" w:rsidP="005D08D7">
      <w:pPr>
        <w:jc w:val="center"/>
        <w:rPr>
          <w:rFonts w:ascii="Arial Narrow" w:hAnsi="Arial Narrow"/>
          <w:b/>
          <w:color w:val="000000"/>
          <w:sz w:val="22"/>
        </w:rPr>
      </w:pPr>
    </w:p>
    <w:p w:rsidR="005D08D7" w:rsidRDefault="005D08D7" w:rsidP="005D08D7">
      <w:pPr>
        <w:jc w:val="center"/>
        <w:rPr>
          <w:rFonts w:ascii="Arial Narrow" w:hAnsi="Arial Narrow"/>
          <w:b/>
          <w:color w:val="000000"/>
          <w:sz w:val="22"/>
        </w:rPr>
      </w:pPr>
    </w:p>
    <w:p w:rsidR="005D08D7" w:rsidRDefault="005D08D7" w:rsidP="005D08D7">
      <w:pPr>
        <w:jc w:val="center"/>
        <w:rPr>
          <w:rFonts w:ascii="Arial Narrow" w:hAnsi="Arial Narrow"/>
          <w:b/>
          <w:color w:val="000000"/>
          <w:sz w:val="22"/>
        </w:rPr>
      </w:pPr>
    </w:p>
    <w:p w:rsidR="005D08D7" w:rsidRDefault="005D08D7" w:rsidP="005D08D7">
      <w:pPr>
        <w:jc w:val="center"/>
        <w:rPr>
          <w:rFonts w:ascii="Arial Narrow" w:hAnsi="Arial Narrow"/>
          <w:b/>
          <w:color w:val="000000"/>
          <w:sz w:val="22"/>
        </w:rPr>
      </w:pPr>
    </w:p>
    <w:p w:rsidR="005D08D7" w:rsidRDefault="005D08D7" w:rsidP="005D08D7">
      <w:pPr>
        <w:jc w:val="center"/>
        <w:rPr>
          <w:rFonts w:ascii="Arial Narrow" w:hAnsi="Arial Narrow"/>
          <w:b/>
          <w:color w:val="000000"/>
          <w:sz w:val="22"/>
        </w:rPr>
      </w:pPr>
    </w:p>
    <w:p w:rsidR="005D08D7" w:rsidRDefault="005D08D7" w:rsidP="005D08D7">
      <w:pPr>
        <w:jc w:val="center"/>
        <w:rPr>
          <w:rFonts w:ascii="Arial Narrow" w:hAnsi="Arial Narrow"/>
          <w:b/>
          <w:color w:val="000000"/>
          <w:sz w:val="22"/>
        </w:rPr>
      </w:pPr>
    </w:p>
    <w:p w:rsidR="005D08D7" w:rsidRDefault="005D08D7" w:rsidP="005D08D7">
      <w:pPr>
        <w:jc w:val="center"/>
        <w:rPr>
          <w:rFonts w:ascii="Arial Narrow" w:hAnsi="Arial Narrow"/>
          <w:b/>
          <w:color w:val="000000"/>
          <w:sz w:val="22"/>
        </w:rPr>
      </w:pPr>
    </w:p>
    <w:p w:rsidR="005D08D7" w:rsidRDefault="005D08D7" w:rsidP="005D08D7">
      <w:pPr>
        <w:jc w:val="center"/>
        <w:rPr>
          <w:rFonts w:ascii="Arial Narrow" w:hAnsi="Arial Narrow"/>
          <w:b/>
          <w:color w:val="000000"/>
          <w:sz w:val="22"/>
        </w:rPr>
      </w:pPr>
    </w:p>
    <w:p w:rsidR="005D08D7" w:rsidRDefault="005D08D7" w:rsidP="005D08D7">
      <w:pPr>
        <w:jc w:val="center"/>
        <w:rPr>
          <w:rFonts w:ascii="Arial Narrow" w:hAnsi="Arial Narrow"/>
          <w:b/>
          <w:color w:val="000000"/>
          <w:sz w:val="22"/>
        </w:rPr>
      </w:pPr>
    </w:p>
    <w:p w:rsidR="005D08D7" w:rsidRDefault="005D08D7" w:rsidP="005D08D7">
      <w:pPr>
        <w:jc w:val="center"/>
        <w:rPr>
          <w:rFonts w:ascii="Arial Narrow" w:hAnsi="Arial Narrow"/>
          <w:b/>
          <w:color w:val="000000"/>
          <w:sz w:val="22"/>
        </w:rPr>
      </w:pPr>
    </w:p>
    <w:p w:rsidR="005D08D7" w:rsidRDefault="005D08D7" w:rsidP="005D08D7">
      <w:pPr>
        <w:jc w:val="center"/>
        <w:rPr>
          <w:rFonts w:ascii="Arial Narrow" w:hAnsi="Arial Narrow"/>
          <w:b/>
          <w:color w:val="000000"/>
          <w:sz w:val="22"/>
        </w:rPr>
      </w:pPr>
    </w:p>
    <w:p w:rsidR="005D08D7" w:rsidRDefault="005D08D7" w:rsidP="005D08D7">
      <w:pPr>
        <w:jc w:val="center"/>
        <w:rPr>
          <w:rFonts w:ascii="Arial Narrow" w:hAnsi="Arial Narrow"/>
          <w:b/>
          <w:color w:val="000000"/>
          <w:sz w:val="22"/>
        </w:rPr>
      </w:pPr>
    </w:p>
    <w:p w:rsidR="005D08D7" w:rsidRDefault="005D08D7" w:rsidP="005D08D7">
      <w:pPr>
        <w:jc w:val="center"/>
        <w:rPr>
          <w:rFonts w:ascii="Arial Narrow" w:hAnsi="Arial Narrow"/>
          <w:b/>
          <w:color w:val="000000"/>
          <w:sz w:val="22"/>
        </w:rPr>
      </w:pPr>
    </w:p>
    <w:p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1251"/>
    <w:multiLevelType w:val="hybridMultilevel"/>
    <w:tmpl w:val="2FC05C1E"/>
    <w:lvl w:ilvl="0" w:tplc="BB9858E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3A0E1D"/>
    <w:multiLevelType w:val="multilevel"/>
    <w:tmpl w:val="FD487342"/>
    <w:lvl w:ilvl="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Arial Narrow" w:eastAsia="Times New Roman" w:hAnsi="Arial Narrow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D983876"/>
    <w:multiLevelType w:val="hybridMultilevel"/>
    <w:tmpl w:val="30824682"/>
    <w:lvl w:ilvl="0" w:tplc="658AB3A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7660F"/>
    <w:multiLevelType w:val="hybridMultilevel"/>
    <w:tmpl w:val="E0C47E88"/>
    <w:lvl w:ilvl="0" w:tplc="4E0487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D418B8"/>
    <w:multiLevelType w:val="multilevel"/>
    <w:tmpl w:val="0190311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EE3251C"/>
    <w:multiLevelType w:val="multilevel"/>
    <w:tmpl w:val="3440F9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36C6CAE"/>
    <w:multiLevelType w:val="multilevel"/>
    <w:tmpl w:val="F32A4BF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467C4BE1"/>
    <w:multiLevelType w:val="hybridMultilevel"/>
    <w:tmpl w:val="6FF0CB76"/>
    <w:lvl w:ilvl="0" w:tplc="97AE5BFE">
      <w:start w:val="1"/>
      <w:numFmt w:val="decimal"/>
      <w:lvlText w:val="%10.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C6A26"/>
    <w:multiLevelType w:val="multilevel"/>
    <w:tmpl w:val="97286C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0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9CF3C29"/>
    <w:multiLevelType w:val="multilevel"/>
    <w:tmpl w:val="2BCE0808"/>
    <w:lvl w:ilvl="0">
      <w:start w:val="1"/>
      <w:numFmt w:val="lowerLetter"/>
      <w:lvlText w:val="%1)"/>
      <w:lvlJc w:val="left"/>
      <w:pPr>
        <w:ind w:left="555" w:hanging="555"/>
      </w:pPr>
      <w:rPr>
        <w:rFonts w:ascii="Arial Narrow" w:eastAsia="Times New Roman" w:hAnsi="Arial Narrow" w:cs="Times New Roman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1">
    <w:nsid w:val="4A487011"/>
    <w:multiLevelType w:val="multilevel"/>
    <w:tmpl w:val="CA9E8BF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66F273F"/>
    <w:multiLevelType w:val="multilevel"/>
    <w:tmpl w:val="C518AC54"/>
    <w:lvl w:ilvl="0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  <w:color w:val="auto"/>
      </w:rPr>
    </w:lvl>
  </w:abstractNum>
  <w:abstractNum w:abstractNumId="14">
    <w:nsid w:val="5E616BAD"/>
    <w:multiLevelType w:val="multilevel"/>
    <w:tmpl w:val="A3709A8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>
      <w:start w:val="2"/>
      <w:numFmt w:val="decimal"/>
      <w:lvlText w:val="%2.1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15">
    <w:nsid w:val="5F366AA3"/>
    <w:multiLevelType w:val="multilevel"/>
    <w:tmpl w:val="AA4259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6">
    <w:nsid w:val="64F30BB3"/>
    <w:multiLevelType w:val="multilevel"/>
    <w:tmpl w:val="F32A4BF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73E01827"/>
    <w:multiLevelType w:val="multilevel"/>
    <w:tmpl w:val="D98EBA5E"/>
    <w:lvl w:ilvl="0">
      <w:start w:val="1"/>
      <w:numFmt w:val="decimal"/>
      <w:lvlText w:val="%1"/>
      <w:lvlJc w:val="left"/>
      <w:pPr>
        <w:ind w:left="432" w:hanging="432"/>
      </w:pPr>
      <w:rPr>
        <w:rFonts w:ascii="Arial Narrow" w:hAnsi="Arial Narrow" w:cs="Arial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 Narrow" w:hAnsi="Arial Narrow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hAnsi="Arial Narrow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>
    <w:nsid w:val="763A728F"/>
    <w:multiLevelType w:val="hybridMultilevel"/>
    <w:tmpl w:val="520614C6"/>
    <w:lvl w:ilvl="0" w:tplc="07AA45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2"/>
  </w:num>
  <w:num w:numId="3">
    <w:abstractNumId w:val="17"/>
  </w:num>
  <w:num w:numId="4">
    <w:abstractNumId w:val="3"/>
  </w:num>
  <w:num w:numId="5">
    <w:abstractNumId w:val="18"/>
  </w:num>
  <w:num w:numId="6">
    <w:abstractNumId w:val="4"/>
  </w:num>
  <w:num w:numId="7">
    <w:abstractNumId w:val="16"/>
  </w:num>
  <w:num w:numId="8">
    <w:abstractNumId w:val="7"/>
  </w:num>
  <w:num w:numId="9">
    <w:abstractNumId w:val="19"/>
  </w:num>
  <w:num w:numId="10">
    <w:abstractNumId w:val="0"/>
  </w:num>
  <w:num w:numId="11">
    <w:abstractNumId w:val="13"/>
  </w:num>
  <w:num w:numId="12">
    <w:abstractNumId w:val="11"/>
  </w:num>
  <w:num w:numId="13">
    <w:abstractNumId w:val="9"/>
  </w:num>
  <w:num w:numId="14">
    <w:abstractNumId w:val="8"/>
  </w:num>
  <w:num w:numId="15">
    <w:abstractNumId w:val="14"/>
  </w:num>
  <w:num w:numId="16">
    <w:abstractNumId w:val="6"/>
  </w:num>
  <w:num w:numId="17">
    <w:abstractNumId w:val="15"/>
  </w:num>
  <w:num w:numId="18">
    <w:abstractNumId w:val="1"/>
  </w:num>
  <w:num w:numId="19">
    <w:abstractNumId w:val="5"/>
  </w:num>
  <w:num w:numId="20">
    <w:abstractNumId w:val="10"/>
  </w:num>
  <w:num w:numId="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D7"/>
    <w:rsid w:val="005D08D7"/>
    <w:rsid w:val="00887499"/>
    <w:rsid w:val="008D235D"/>
    <w:rsid w:val="00C267B8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08D7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5D08D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Zkladntext2">
    <w:name w:val="Základní text (2)"/>
    <w:rsid w:val="005D08D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customStyle="1" w:styleId="SubCaption">
    <w:name w:val="SubCaption"/>
    <w:basedOn w:val="Popis"/>
    <w:qFormat/>
    <w:rsid w:val="005D08D7"/>
    <w:pPr>
      <w:spacing w:after="120"/>
      <w:jc w:val="both"/>
    </w:pPr>
    <w:rPr>
      <w:rFonts w:ascii="Book Antiqua" w:eastAsia="Times New Roman" w:hAnsi="Book Antiqua" w:cs="Arial"/>
      <w:iCs/>
      <w:color w:val="auto"/>
      <w:szCs w:val="20"/>
    </w:rPr>
  </w:style>
  <w:style w:type="paragraph" w:customStyle="1" w:styleId="Papagraf">
    <w:name w:val="Papagraf"/>
    <w:basedOn w:val="Normlny"/>
    <w:rsid w:val="005D08D7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D08D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08D7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5D08D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Zkladntext2">
    <w:name w:val="Základní text (2)"/>
    <w:rsid w:val="005D08D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customStyle="1" w:styleId="SubCaption">
    <w:name w:val="SubCaption"/>
    <w:basedOn w:val="Popis"/>
    <w:qFormat/>
    <w:rsid w:val="005D08D7"/>
    <w:pPr>
      <w:spacing w:after="120"/>
      <w:jc w:val="both"/>
    </w:pPr>
    <w:rPr>
      <w:rFonts w:ascii="Book Antiqua" w:eastAsia="Times New Roman" w:hAnsi="Book Antiqua" w:cs="Arial"/>
      <w:iCs/>
      <w:color w:val="auto"/>
      <w:szCs w:val="20"/>
    </w:rPr>
  </w:style>
  <w:style w:type="paragraph" w:customStyle="1" w:styleId="Papagraf">
    <w:name w:val="Papagraf"/>
    <w:basedOn w:val="Normlny"/>
    <w:rsid w:val="005D08D7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D08D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8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4683</Words>
  <Characters>26697</Characters>
  <Application>Microsoft Office Word</Application>
  <DocSecurity>0</DocSecurity>
  <Lines>222</Lines>
  <Paragraphs>62</Paragraphs>
  <ScaleCrop>false</ScaleCrop>
  <Company>MVSR</Company>
  <LinksUpToDate>false</LinksUpToDate>
  <CharactersWithSpaces>31318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2</cp:revision>
  <dcterms:created xsi:type="dcterms:W3CDTF">2018-11-08T10:38:00Z</dcterms:created>
  <dcterms:modified xsi:type="dcterms:W3CDTF">2018-11-27T07:51:00Z</dcterms:modified>
</cp:coreProperties>
</file>