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80764" w14:textId="77777777" w:rsidR="0061737E" w:rsidRPr="00D745CB" w:rsidRDefault="0061737E" w:rsidP="0061737E">
      <w:pPr>
        <w:pStyle w:val="Nadpis1"/>
        <w:numPr>
          <w:ilvl w:val="0"/>
          <w:numId w:val="0"/>
        </w:numPr>
        <w:tabs>
          <w:tab w:val="clear" w:pos="709"/>
        </w:tabs>
        <w:rPr>
          <w:rFonts w:ascii="Calibri" w:hAnsi="Calibri" w:cs="Calibri"/>
          <w:sz w:val="22"/>
          <w:szCs w:val="22"/>
        </w:rPr>
      </w:pPr>
      <w:bookmarkStart w:id="0" w:name="_Toc9429038"/>
      <w:r>
        <w:rPr>
          <w:rFonts w:ascii="Calibri" w:hAnsi="Calibri" w:cs="Calibri"/>
          <w:sz w:val="22"/>
          <w:szCs w:val="22"/>
        </w:rPr>
        <w:t xml:space="preserve">Príloha č. 3 - </w:t>
      </w:r>
      <w:r w:rsidRPr="00D745CB">
        <w:rPr>
          <w:rFonts w:ascii="Calibri" w:hAnsi="Calibri" w:cs="Calibri"/>
          <w:sz w:val="22"/>
          <w:szCs w:val="22"/>
        </w:rPr>
        <w:t>Návrh na plnenie kritéria</w:t>
      </w:r>
      <w:bookmarkEnd w:id="0"/>
    </w:p>
    <w:p w14:paraId="3FB06DE8" w14:textId="77777777" w:rsidR="0061737E" w:rsidRPr="00D745CB" w:rsidRDefault="0061737E" w:rsidP="0061737E">
      <w:pPr>
        <w:pStyle w:val="Cislo-2-text"/>
        <w:numPr>
          <w:ilvl w:val="0"/>
          <w:numId w:val="0"/>
        </w:numPr>
        <w:rPr>
          <w:rFonts w:ascii="Calibri" w:hAnsi="Calibri" w:cs="Calibri"/>
        </w:rPr>
      </w:pPr>
    </w:p>
    <w:p w14:paraId="6E752A4E" w14:textId="77777777" w:rsidR="0061737E" w:rsidRPr="00742063" w:rsidRDefault="0061737E" w:rsidP="0061737E">
      <w:pPr>
        <w:pStyle w:val="Cislo-2-text"/>
        <w:numPr>
          <w:ilvl w:val="0"/>
          <w:numId w:val="0"/>
        </w:numPr>
        <w:rPr>
          <w:rFonts w:ascii="Calibri" w:hAnsi="Calibri"/>
        </w:rPr>
      </w:pPr>
    </w:p>
    <w:p w14:paraId="1FE4E80D" w14:textId="77777777" w:rsidR="0061737E" w:rsidRPr="00EC41A7" w:rsidRDefault="0061737E" w:rsidP="0061737E">
      <w:pPr>
        <w:pStyle w:val="Cislo-2-text"/>
        <w:tabs>
          <w:tab w:val="num" w:pos="709"/>
          <w:tab w:val="left" w:pos="1423"/>
        </w:tabs>
        <w:rPr>
          <w:rFonts w:asciiTheme="minorHAnsi" w:hAnsiTheme="minorHAnsi"/>
          <w:b/>
        </w:rPr>
      </w:pPr>
      <w:r w:rsidRPr="00EC41A7">
        <w:rPr>
          <w:rFonts w:asciiTheme="minorHAnsi" w:hAnsiTheme="minorHAnsi"/>
          <w:b/>
        </w:rPr>
        <w:t>Identifikačné údaje uchádzača</w:t>
      </w:r>
    </w:p>
    <w:p w14:paraId="2BA6FBFD" w14:textId="77777777" w:rsidR="0061737E" w:rsidRPr="00742063" w:rsidRDefault="0061737E" w:rsidP="0061737E">
      <w:pPr>
        <w:pStyle w:val="Cislo-1-nadpis"/>
        <w:numPr>
          <w:ilvl w:val="0"/>
          <w:numId w:val="0"/>
        </w:numPr>
        <w:ind w:left="709"/>
        <w:rPr>
          <w:rFonts w:ascii="Calibri" w:hAnsi="Calibri"/>
        </w:rPr>
      </w:pPr>
    </w:p>
    <w:p w14:paraId="401DD467" w14:textId="77777777" w:rsidR="0061737E" w:rsidRPr="00035A24" w:rsidRDefault="0061737E" w:rsidP="0061737E">
      <w:pPr>
        <w:tabs>
          <w:tab w:val="left" w:pos="1620"/>
        </w:tabs>
        <w:jc w:val="both"/>
        <w:rPr>
          <w:rFonts w:ascii="Calibri" w:hAnsi="Calibri" w:cs="Calibri"/>
          <w:lang w:eastAsia="sk-SK"/>
        </w:rPr>
      </w:pPr>
      <w:r w:rsidRPr="00035A24">
        <w:rPr>
          <w:rFonts w:ascii="Calibri" w:hAnsi="Calibri" w:cs="Calibri"/>
          <w:lang w:eastAsia="sk-SK"/>
        </w:rPr>
        <w:t xml:space="preserve">Obchodné meno: </w:t>
      </w:r>
      <w:r w:rsidRPr="00035A24">
        <w:rPr>
          <w:rFonts w:ascii="Calibri" w:hAnsi="Calibri" w:cs="Calibri"/>
          <w:lang w:eastAsia="sk-SK"/>
        </w:rPr>
        <w:tab/>
      </w:r>
      <w:r w:rsidRPr="00035A24">
        <w:rPr>
          <w:rFonts w:ascii="Calibri" w:hAnsi="Calibri" w:cs="Calibri"/>
          <w:lang w:eastAsia="sk-SK"/>
        </w:rPr>
        <w:tab/>
      </w:r>
    </w:p>
    <w:p w14:paraId="536A55CC" w14:textId="77777777" w:rsidR="0061737E" w:rsidRDefault="0061737E" w:rsidP="0061737E">
      <w:pPr>
        <w:jc w:val="both"/>
        <w:rPr>
          <w:rFonts w:ascii="Calibri" w:hAnsi="Calibri" w:cs="Calibri"/>
          <w:lang w:eastAsia="sk-SK"/>
        </w:rPr>
      </w:pPr>
      <w:r w:rsidRPr="00035A24">
        <w:rPr>
          <w:rFonts w:ascii="Calibri" w:hAnsi="Calibri" w:cs="Calibri"/>
          <w:lang w:eastAsia="sk-SK"/>
        </w:rPr>
        <w:t>Sídlo:</w:t>
      </w:r>
    </w:p>
    <w:p w14:paraId="316A5FE8" w14:textId="77777777" w:rsidR="0061737E" w:rsidRPr="00035A24" w:rsidRDefault="0061737E" w:rsidP="0061737E">
      <w:pPr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IČO:</w:t>
      </w:r>
      <w:r w:rsidRPr="00035A24">
        <w:rPr>
          <w:rFonts w:ascii="Calibri" w:hAnsi="Calibri" w:cs="Calibri"/>
          <w:lang w:eastAsia="sk-SK"/>
        </w:rPr>
        <w:tab/>
      </w:r>
      <w:r w:rsidRPr="00035A24">
        <w:rPr>
          <w:rFonts w:ascii="Calibri" w:hAnsi="Calibri" w:cs="Calibri"/>
          <w:lang w:eastAsia="sk-SK"/>
        </w:rPr>
        <w:tab/>
      </w:r>
      <w:r w:rsidRPr="00035A24">
        <w:rPr>
          <w:rFonts w:ascii="Calibri" w:hAnsi="Calibri" w:cs="Calibri"/>
          <w:lang w:eastAsia="sk-SK"/>
        </w:rPr>
        <w:tab/>
      </w:r>
    </w:p>
    <w:p w14:paraId="58EE173B" w14:textId="77777777" w:rsidR="0061737E" w:rsidRPr="00035A24" w:rsidRDefault="0061737E" w:rsidP="0061737E">
      <w:pPr>
        <w:jc w:val="both"/>
        <w:rPr>
          <w:rFonts w:ascii="Calibri" w:hAnsi="Calibri" w:cs="Calibri"/>
          <w:lang w:eastAsia="sk-SK"/>
        </w:rPr>
      </w:pPr>
      <w:r w:rsidRPr="00035A24">
        <w:rPr>
          <w:rFonts w:ascii="Calibri" w:hAnsi="Calibri" w:cs="Calibri"/>
          <w:lang w:eastAsia="sk-SK"/>
        </w:rPr>
        <w:t xml:space="preserve">Zastúpený: </w:t>
      </w:r>
      <w:r w:rsidRPr="00035A24">
        <w:rPr>
          <w:rFonts w:ascii="Calibri" w:hAnsi="Calibri" w:cs="Calibri"/>
          <w:lang w:eastAsia="sk-SK"/>
        </w:rPr>
        <w:tab/>
      </w:r>
      <w:r w:rsidRPr="00035A24">
        <w:rPr>
          <w:rFonts w:ascii="Calibri" w:hAnsi="Calibri" w:cs="Calibri"/>
          <w:lang w:eastAsia="sk-SK"/>
        </w:rPr>
        <w:tab/>
      </w:r>
    </w:p>
    <w:p w14:paraId="40FE0501" w14:textId="77777777" w:rsidR="0061737E" w:rsidRPr="00035A24" w:rsidRDefault="0061737E" w:rsidP="0061737E">
      <w:pPr>
        <w:tabs>
          <w:tab w:val="clear" w:pos="2138"/>
          <w:tab w:val="left" w:pos="0"/>
          <w:tab w:val="left" w:pos="2127"/>
        </w:tabs>
        <w:jc w:val="both"/>
        <w:rPr>
          <w:rFonts w:ascii="Calibri" w:hAnsi="Calibri" w:cs="Calibri"/>
          <w:lang w:eastAsia="sk-SK"/>
        </w:rPr>
      </w:pPr>
      <w:r w:rsidRPr="00035A24">
        <w:rPr>
          <w:rFonts w:ascii="Calibri" w:hAnsi="Calibri" w:cs="Calibri"/>
          <w:lang w:eastAsia="sk-SK"/>
        </w:rPr>
        <w:t>Kontaktná osoba:</w:t>
      </w:r>
      <w:r w:rsidRPr="00035A24">
        <w:rPr>
          <w:rFonts w:ascii="Calibri" w:hAnsi="Calibri" w:cs="Calibri"/>
          <w:lang w:eastAsia="sk-SK"/>
        </w:rPr>
        <w:tab/>
      </w:r>
    </w:p>
    <w:p w14:paraId="6C12D7A5" w14:textId="77777777" w:rsidR="0061737E" w:rsidRDefault="0061737E" w:rsidP="0061737E">
      <w:pPr>
        <w:pStyle w:val="Cislo-2-text"/>
        <w:numPr>
          <w:ilvl w:val="0"/>
          <w:numId w:val="0"/>
        </w:numPr>
        <w:rPr>
          <w:rFonts w:ascii="Calibri" w:hAnsi="Calibri"/>
        </w:rPr>
      </w:pPr>
      <w:r w:rsidRPr="00035A24">
        <w:rPr>
          <w:rFonts w:ascii="Calibri" w:hAnsi="Calibri" w:cs="Calibri"/>
          <w:lang w:eastAsia="sk-SK"/>
        </w:rPr>
        <w:t>Kontaktné údaje:</w:t>
      </w:r>
    </w:p>
    <w:p w14:paraId="29E7BE71" w14:textId="77777777" w:rsidR="0061737E" w:rsidRDefault="0061737E" w:rsidP="0061737E">
      <w:pPr>
        <w:pStyle w:val="Cislo-2-text"/>
        <w:numPr>
          <w:ilvl w:val="0"/>
          <w:numId w:val="0"/>
        </w:numPr>
        <w:rPr>
          <w:rFonts w:ascii="Calibri" w:hAnsi="Calibri"/>
        </w:rPr>
      </w:pPr>
    </w:p>
    <w:p w14:paraId="3A81C54D" w14:textId="77777777" w:rsidR="002202F0" w:rsidRDefault="002202F0" w:rsidP="0061737E">
      <w:pPr>
        <w:pStyle w:val="Cislo-2-text"/>
        <w:numPr>
          <w:ilvl w:val="0"/>
          <w:numId w:val="0"/>
        </w:numPr>
        <w:rPr>
          <w:rFonts w:ascii="Calibri" w:hAnsi="Calibri"/>
        </w:rPr>
      </w:pPr>
      <w:bookmarkStart w:id="1" w:name="_GoBack"/>
      <w:bookmarkEnd w:id="1"/>
    </w:p>
    <w:p w14:paraId="1F7AE30E" w14:textId="77777777" w:rsidR="0061737E" w:rsidRDefault="0061737E" w:rsidP="0061737E">
      <w:pPr>
        <w:pStyle w:val="Cislo-2-text"/>
        <w:numPr>
          <w:ilvl w:val="0"/>
          <w:numId w:val="0"/>
        </w:numPr>
        <w:rPr>
          <w:rFonts w:ascii="Calibri" w:hAnsi="Calibri"/>
        </w:rPr>
      </w:pPr>
    </w:p>
    <w:p w14:paraId="48655FE2" w14:textId="77777777" w:rsidR="0061737E" w:rsidRPr="00F0697B" w:rsidRDefault="0061737E" w:rsidP="0061737E">
      <w:pPr>
        <w:pStyle w:val="Cislo-2-text"/>
        <w:tabs>
          <w:tab w:val="clear" w:pos="2852"/>
          <w:tab w:val="num" w:pos="709"/>
          <w:tab w:val="left" w:pos="1423"/>
          <w:tab w:val="num" w:pos="2836"/>
        </w:tabs>
        <w:rPr>
          <w:rFonts w:ascii="Calibri" w:hAnsi="Calibri"/>
          <w:b/>
        </w:rPr>
      </w:pPr>
      <w:r w:rsidRPr="007C06DA">
        <w:rPr>
          <w:rFonts w:asciiTheme="minorHAnsi" w:hAnsiTheme="minorHAnsi"/>
          <w:b/>
        </w:rPr>
        <w:t>Návrh na plnenie kritéri</w:t>
      </w:r>
      <w:r>
        <w:rPr>
          <w:rFonts w:asciiTheme="minorHAnsi" w:hAnsiTheme="minorHAnsi"/>
          <w:b/>
        </w:rPr>
        <w:t>a</w:t>
      </w:r>
      <w:r w:rsidRPr="007C06DA">
        <w:rPr>
          <w:rFonts w:asciiTheme="minorHAnsi" w:hAnsiTheme="minorHAnsi"/>
          <w:b/>
        </w:rPr>
        <w:t>:</w:t>
      </w:r>
      <w:r w:rsidRPr="007C06DA">
        <w:rPr>
          <w:rFonts w:asciiTheme="minorHAnsi" w:hAnsiTheme="minorHAnsi"/>
          <w:b/>
        </w:rPr>
        <w:tab/>
      </w:r>
    </w:p>
    <w:p w14:paraId="741C4C19" w14:textId="77777777" w:rsidR="0061737E" w:rsidRDefault="0061737E" w:rsidP="0061737E"/>
    <w:tbl>
      <w:tblPr>
        <w:tblW w:w="139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7"/>
        <w:gridCol w:w="2293"/>
        <w:gridCol w:w="2600"/>
        <w:gridCol w:w="2920"/>
        <w:gridCol w:w="3017"/>
      </w:tblGrid>
      <w:tr w:rsidR="00255DE8" w:rsidRPr="002202F0" w14:paraId="077D612A" w14:textId="77777777" w:rsidTr="00B16096">
        <w:trPr>
          <w:trHeight w:val="1520"/>
        </w:trPr>
        <w:tc>
          <w:tcPr>
            <w:tcW w:w="308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CA0439B" w14:textId="77777777" w:rsidR="00255DE8" w:rsidRPr="002202F0" w:rsidRDefault="00255DE8" w:rsidP="00255DE8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202F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Nominálna hodnota strav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nej</w:t>
            </w:r>
            <w:r w:rsidRPr="002202F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poukážky</w:t>
            </w:r>
          </w:p>
        </w:tc>
        <w:tc>
          <w:tcPr>
            <w:tcW w:w="229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B4E7A23" w14:textId="14F1395E" w:rsidR="00255DE8" w:rsidRPr="002202F0" w:rsidRDefault="00255DE8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202F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Predpokladaný počet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stravných</w:t>
            </w:r>
            <w:r w:rsidRPr="002202F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poukážok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(</w:t>
            </w:r>
            <w:r w:rsidRPr="002202F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)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1E155B7" w14:textId="05327B55" w:rsidR="00255DE8" w:rsidRPr="002202F0" w:rsidRDefault="00255DE8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202F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Cena za 1 ks poukážky vrátane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všetkých nákladov</w:t>
            </w:r>
            <w:r w:rsidRPr="002202F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v EUR bez DPH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6E0B4"/>
            <w:vAlign w:val="center"/>
            <w:hideMark/>
          </w:tcPr>
          <w:p w14:paraId="484F5644" w14:textId="2D580FBC" w:rsidR="00255DE8" w:rsidRPr="00255DE8" w:rsidRDefault="00255DE8" w:rsidP="00255DE8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Výška </w:t>
            </w:r>
            <w:r w:rsidRPr="00255DE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provízie</w:t>
            </w:r>
            <w:r w:rsidR="00A6067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Pr="00255DE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z nominálnej hodnoty stravnej</w:t>
            </w:r>
          </w:p>
          <w:p w14:paraId="41306477" w14:textId="2FDDEAF6" w:rsidR="00255DE8" w:rsidRPr="002202F0" w:rsidRDefault="00255DE8" w:rsidP="00255DE8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poukážky vyjadrená</w:t>
            </w:r>
            <w:r w:rsidRPr="00255DE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v percentách (%)</w:t>
            </w:r>
          </w:p>
        </w:tc>
        <w:tc>
          <w:tcPr>
            <w:tcW w:w="30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6E0B4"/>
            <w:vAlign w:val="center"/>
          </w:tcPr>
          <w:p w14:paraId="788AFF9F" w14:textId="6C170F6E" w:rsidR="00255DE8" w:rsidRPr="002202F0" w:rsidRDefault="00255DE8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Celková </w:t>
            </w:r>
            <w:r w:rsidR="002001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zmluvná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</w:t>
            </w:r>
            <w:r w:rsidRPr="002202F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v EUR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bez </w:t>
            </w:r>
            <w:r w:rsidRPr="002202F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</w:p>
        </w:tc>
      </w:tr>
      <w:tr w:rsidR="00255DE8" w:rsidRPr="002202F0" w14:paraId="24654C69" w14:textId="77777777" w:rsidTr="00B16096">
        <w:trPr>
          <w:trHeight w:val="663"/>
        </w:trPr>
        <w:tc>
          <w:tcPr>
            <w:tcW w:w="3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3909" w14:textId="77777777" w:rsidR="00255DE8" w:rsidRPr="00B16096" w:rsidRDefault="00255DE8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B16096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4,30 EUR</w:t>
            </w:r>
          </w:p>
        </w:tc>
        <w:tc>
          <w:tcPr>
            <w:tcW w:w="22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F1A1" w14:textId="77777777" w:rsidR="00255DE8" w:rsidRPr="002202F0" w:rsidRDefault="00255DE8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163800</w:t>
            </w:r>
          </w:p>
        </w:tc>
        <w:tc>
          <w:tcPr>
            <w:tcW w:w="26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BEB7" w14:textId="72EFCAC3" w:rsidR="00255DE8" w:rsidRPr="002202F0" w:rsidRDefault="00255DE8" w:rsidP="00B1609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181189D4" w14:textId="77777777" w:rsidR="00255DE8" w:rsidRPr="002202F0" w:rsidRDefault="00255DE8" w:rsidP="00B1609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3E146C8" w14:textId="77777777" w:rsidR="00255DE8" w:rsidRPr="002202F0" w:rsidRDefault="00255DE8" w:rsidP="00B1609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6FCF7374" w14:textId="77777777" w:rsidR="0061737E" w:rsidRDefault="0061737E" w:rsidP="0061737E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rPr>
          <w:rFonts w:asciiTheme="minorHAnsi" w:hAnsiTheme="minorHAnsi"/>
          <w:b/>
        </w:rPr>
      </w:pPr>
    </w:p>
    <w:p w14:paraId="048D2B72" w14:textId="77777777" w:rsidR="00475A53" w:rsidRPr="0061737E" w:rsidRDefault="00475A53" w:rsidP="0061737E"/>
    <w:sectPr w:rsidR="00475A53" w:rsidRPr="0061737E" w:rsidSect="006173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5DF4E198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1419"/>
        </w:tabs>
        <w:ind w:left="1419" w:hanging="709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7E"/>
    <w:rsid w:val="002001D7"/>
    <w:rsid w:val="002202F0"/>
    <w:rsid w:val="00255DE8"/>
    <w:rsid w:val="00475A53"/>
    <w:rsid w:val="0061737E"/>
    <w:rsid w:val="00721EAD"/>
    <w:rsid w:val="00A60675"/>
    <w:rsid w:val="00B16096"/>
    <w:rsid w:val="00C2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16B5"/>
  <w15:chartTrackingRefBased/>
  <w15:docId w15:val="{8513FFCB-DB50-495E-8067-857FC9A0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37E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eastAsia="Calibri" w:hAnsi="Times New Roman" w:cs="Times New Roman"/>
    </w:rPr>
  </w:style>
  <w:style w:type="paragraph" w:styleId="Nadpis1">
    <w:name w:val="heading 1"/>
    <w:aliases w:val="h1,H1,Heading 1,(1),název kapitoly"/>
    <w:basedOn w:val="Normlny"/>
    <w:next w:val="Normlny"/>
    <w:link w:val="Nadpis1Char"/>
    <w:qFormat/>
    <w:rsid w:val="0061737E"/>
    <w:pPr>
      <w:keepNext/>
      <w:keepLines/>
      <w:numPr>
        <w:numId w:val="1"/>
      </w:numPr>
      <w:shd w:val="clear" w:color="auto" w:fill="DEEAF6"/>
      <w:spacing w:before="240"/>
      <w:outlineLvl w:val="0"/>
    </w:pPr>
    <w:rPr>
      <w:rFonts w:eastAsia="Times New Roman"/>
      <w:b/>
      <w:color w:val="2E74B5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1737E"/>
    <w:pPr>
      <w:keepNext/>
      <w:keepLines/>
      <w:numPr>
        <w:ilvl w:val="1"/>
        <w:numId w:val="1"/>
      </w:numPr>
      <w:spacing w:before="120"/>
      <w:outlineLvl w:val="1"/>
    </w:pPr>
    <w:rPr>
      <w:rFonts w:eastAsia="Times New Roman"/>
      <w:b/>
      <w:color w:val="2E74B5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,(1) Char,název kapitoly Char"/>
    <w:basedOn w:val="Predvolenpsmoodseku"/>
    <w:link w:val="Nadpis1"/>
    <w:qFormat/>
    <w:rsid w:val="0061737E"/>
    <w:rPr>
      <w:rFonts w:ascii="Times New Roman" w:eastAsia="Times New Roman" w:hAnsi="Times New Roman" w:cs="Times New Roman"/>
      <w:b/>
      <w:color w:val="2E74B5"/>
      <w:sz w:val="24"/>
      <w:szCs w:val="32"/>
      <w:shd w:val="clear" w:color="auto" w:fill="DEEAF6"/>
    </w:rPr>
  </w:style>
  <w:style w:type="character" w:customStyle="1" w:styleId="Nadpis2Char">
    <w:name w:val="Nadpis 2 Char"/>
    <w:basedOn w:val="Predvolenpsmoodseku"/>
    <w:link w:val="Nadpis2"/>
    <w:uiPriority w:val="9"/>
    <w:rsid w:val="0061737E"/>
    <w:rPr>
      <w:rFonts w:ascii="Times New Roman" w:eastAsia="Times New Roman" w:hAnsi="Times New Roman" w:cs="Times New Roman"/>
      <w:b/>
      <w:color w:val="2E74B5"/>
      <w:sz w:val="24"/>
      <w:szCs w:val="26"/>
    </w:rPr>
  </w:style>
  <w:style w:type="paragraph" w:customStyle="1" w:styleId="Cislo-1-nadpis">
    <w:name w:val="Cislo-1-nadpis"/>
    <w:basedOn w:val="Normlny"/>
    <w:qFormat/>
    <w:rsid w:val="0061737E"/>
    <w:pPr>
      <w:numPr>
        <w:ilvl w:val="2"/>
        <w:numId w:val="1"/>
      </w:numPr>
      <w:tabs>
        <w:tab w:val="clear" w:pos="1419"/>
      </w:tabs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61737E"/>
    <w:pPr>
      <w:numPr>
        <w:ilvl w:val="3"/>
      </w:numPr>
      <w:tabs>
        <w:tab w:val="clear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61737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61737E"/>
    <w:pPr>
      <w:numPr>
        <w:ilvl w:val="5"/>
        <w:numId w:val="1"/>
      </w:numPr>
      <w:tabs>
        <w:tab w:val="clear" w:pos="1423"/>
      </w:tabs>
      <w:spacing w:before="60"/>
      <w:contextualSpacing/>
      <w:jc w:val="both"/>
    </w:pPr>
  </w:style>
  <w:style w:type="paragraph" w:customStyle="1" w:styleId="TableParagraph">
    <w:name w:val="Table Paragraph"/>
    <w:basedOn w:val="Normlny"/>
    <w:uiPriority w:val="1"/>
    <w:qFormat/>
    <w:rsid w:val="0061737E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</w:pPr>
    <w:rPr>
      <w:rFonts w:ascii="Arial" w:eastAsia="Arial" w:hAnsi="Arial"/>
      <w:lang w:val="sk" w:eastAsia="sk"/>
    </w:rPr>
  </w:style>
  <w:style w:type="character" w:styleId="Odkaznakomentr">
    <w:name w:val="annotation reference"/>
    <w:basedOn w:val="Predvolenpsmoodseku"/>
    <w:uiPriority w:val="99"/>
    <w:semiHidden/>
    <w:unhideWhenUsed/>
    <w:rsid w:val="00721E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1E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21EAD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1E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21EAD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1E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1E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Porubčanský Matúš</dc:creator>
  <cp:keywords/>
  <dc:description/>
  <cp:lastModifiedBy>Porubčanský Matúš</cp:lastModifiedBy>
  <cp:revision>3</cp:revision>
  <dcterms:created xsi:type="dcterms:W3CDTF">2019-10-28T13:17:00Z</dcterms:created>
  <dcterms:modified xsi:type="dcterms:W3CDTF">2019-10-30T09:48:00Z</dcterms:modified>
</cp:coreProperties>
</file>